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57" w:rsidRPr="00D51D46" w:rsidRDefault="00527E57" w:rsidP="00527E57">
      <w:pPr>
        <w:spacing w:after="0"/>
        <w:jc w:val="center"/>
        <w:rPr>
          <w:rFonts w:ascii="Times New Roman" w:hAnsi="Times New Roman" w:cs="Times New Roman"/>
          <w:b/>
          <w:sz w:val="28"/>
        </w:rPr>
      </w:pPr>
      <w:r w:rsidRPr="00D51D46">
        <w:rPr>
          <w:rFonts w:ascii="Times New Roman" w:hAnsi="Times New Roman" w:cs="Times New Roman"/>
          <w:b/>
          <w:sz w:val="28"/>
        </w:rPr>
        <w:t>“DEAR WHITE PEOPLE”: PORQUE FALAR SOBRE AS RELAÇÕES ÉTNICO-RACIAIS DO BRASIL PARA A POPULAÇÃO BRANCA?</w:t>
      </w:r>
    </w:p>
    <w:p w:rsidR="00D0651C" w:rsidRDefault="00D0651C" w:rsidP="00D0651C">
      <w:pPr>
        <w:spacing w:after="0"/>
        <w:ind w:left="4536"/>
        <w:jc w:val="both"/>
        <w:rPr>
          <w:rFonts w:ascii="Times New Roman" w:hAnsi="Times New Roman" w:cs="Times New Roman"/>
        </w:rPr>
      </w:pPr>
    </w:p>
    <w:p w:rsidR="000D4571" w:rsidRPr="00D0651C" w:rsidRDefault="00D0651C" w:rsidP="00D0651C">
      <w:pPr>
        <w:spacing w:after="0" w:line="240" w:lineRule="auto"/>
        <w:ind w:left="3402"/>
        <w:jc w:val="both"/>
        <w:rPr>
          <w:rFonts w:ascii="Times New Roman" w:hAnsi="Times New Roman" w:cs="Times New Roman"/>
          <w:sz w:val="20"/>
        </w:rPr>
      </w:pPr>
      <w:r>
        <w:rPr>
          <w:rFonts w:ascii="Times New Roman" w:hAnsi="Times New Roman" w:cs="Times New Roman"/>
          <w:sz w:val="20"/>
        </w:rPr>
        <w:t>“</w:t>
      </w:r>
      <w:r w:rsidRPr="00D0651C">
        <w:rPr>
          <w:rFonts w:ascii="Times New Roman" w:hAnsi="Times New Roman" w:cs="Times New Roman"/>
          <w:sz w:val="20"/>
        </w:rPr>
        <w:t>Ninguém nasce odiando outra pessoa pela cor de sua pele, por sua origem ou ainda por sua religião. Para odiar, as pessoas precisam aprender, e se podem aprender a odiar, elas podem ser ensinadas a amar</w:t>
      </w:r>
      <w:r>
        <w:rPr>
          <w:rFonts w:ascii="Times New Roman" w:hAnsi="Times New Roman" w:cs="Times New Roman"/>
          <w:sz w:val="20"/>
        </w:rPr>
        <w:t>”</w:t>
      </w:r>
      <w:r w:rsidRPr="00D0651C">
        <w:rPr>
          <w:rFonts w:ascii="Times New Roman" w:hAnsi="Times New Roman" w:cs="Times New Roman"/>
          <w:sz w:val="20"/>
        </w:rPr>
        <w:t>.</w:t>
      </w:r>
      <w:r>
        <w:rPr>
          <w:rFonts w:ascii="Times New Roman" w:hAnsi="Times New Roman" w:cs="Times New Roman"/>
          <w:sz w:val="20"/>
        </w:rPr>
        <w:t xml:space="preserve"> </w:t>
      </w:r>
      <w:r w:rsidRPr="00D0651C">
        <w:rPr>
          <w:rFonts w:ascii="Times New Roman" w:hAnsi="Times New Roman" w:cs="Times New Roman"/>
          <w:sz w:val="20"/>
        </w:rPr>
        <w:t>Nelson Mandela.</w:t>
      </w:r>
    </w:p>
    <w:p w:rsidR="00D0651C" w:rsidRDefault="00D0651C" w:rsidP="000D4571">
      <w:pPr>
        <w:spacing w:after="0" w:line="240" w:lineRule="auto"/>
        <w:jc w:val="right"/>
        <w:rPr>
          <w:rFonts w:ascii="Times New Roman" w:hAnsi="Times New Roman" w:cs="Times New Roman"/>
          <w:sz w:val="24"/>
          <w:szCs w:val="24"/>
        </w:rPr>
      </w:pPr>
    </w:p>
    <w:p w:rsidR="00C30BE9" w:rsidRPr="000D4571" w:rsidRDefault="000D4571" w:rsidP="000D4571">
      <w:pPr>
        <w:spacing w:after="0" w:line="240" w:lineRule="auto"/>
        <w:jc w:val="right"/>
        <w:rPr>
          <w:rFonts w:ascii="Times New Roman" w:hAnsi="Times New Roman" w:cs="Times New Roman"/>
          <w:sz w:val="24"/>
          <w:szCs w:val="24"/>
        </w:rPr>
      </w:pPr>
      <w:r w:rsidRPr="000D4571">
        <w:rPr>
          <w:rFonts w:ascii="Times New Roman" w:hAnsi="Times New Roman" w:cs="Times New Roman"/>
          <w:sz w:val="24"/>
          <w:szCs w:val="24"/>
        </w:rPr>
        <w:t>Andressa Queiroz da Silva</w:t>
      </w:r>
      <w:r w:rsidR="00D51D46">
        <w:rPr>
          <w:rStyle w:val="Refdenotaderodap"/>
          <w:rFonts w:ascii="Times New Roman" w:hAnsi="Times New Roman" w:cs="Times New Roman"/>
          <w:sz w:val="24"/>
          <w:szCs w:val="24"/>
        </w:rPr>
        <w:footnoteReference w:id="1"/>
      </w:r>
    </w:p>
    <w:p w:rsidR="000D4571" w:rsidRPr="000D4571" w:rsidRDefault="000D4571" w:rsidP="000D4571">
      <w:pPr>
        <w:spacing w:after="0" w:line="240" w:lineRule="auto"/>
        <w:jc w:val="right"/>
        <w:rPr>
          <w:rFonts w:ascii="Times New Roman" w:hAnsi="Times New Roman" w:cs="Times New Roman"/>
          <w:sz w:val="24"/>
          <w:szCs w:val="24"/>
        </w:rPr>
      </w:pPr>
      <w:r w:rsidRPr="000D4571">
        <w:rPr>
          <w:rFonts w:ascii="Times New Roman" w:hAnsi="Times New Roman" w:cs="Times New Roman"/>
          <w:sz w:val="24"/>
          <w:szCs w:val="24"/>
        </w:rPr>
        <w:t>Flávia Rodrigues de Lima Rocha</w:t>
      </w:r>
      <w:r w:rsidR="00D51D46">
        <w:rPr>
          <w:rStyle w:val="Refdenotaderodap"/>
          <w:rFonts w:ascii="Times New Roman" w:hAnsi="Times New Roman" w:cs="Times New Roman"/>
          <w:sz w:val="24"/>
          <w:szCs w:val="24"/>
        </w:rPr>
        <w:footnoteReference w:id="2"/>
      </w:r>
    </w:p>
    <w:p w:rsidR="00D51D46" w:rsidRDefault="00D51D46" w:rsidP="00D51D46">
      <w:pPr>
        <w:spacing w:after="0" w:line="240" w:lineRule="auto"/>
        <w:jc w:val="both"/>
        <w:rPr>
          <w:rFonts w:ascii="Times New Roman" w:hAnsi="Times New Roman" w:cs="Times New Roman"/>
          <w:sz w:val="24"/>
          <w:szCs w:val="24"/>
        </w:rPr>
      </w:pPr>
    </w:p>
    <w:p w:rsidR="00D51D46" w:rsidRDefault="00D51D46" w:rsidP="00D51D46">
      <w:pPr>
        <w:spacing w:after="0" w:line="240" w:lineRule="auto"/>
        <w:jc w:val="both"/>
        <w:rPr>
          <w:rFonts w:ascii="Times New Roman" w:hAnsi="Times New Roman" w:cs="Times New Roman"/>
          <w:sz w:val="24"/>
          <w:szCs w:val="24"/>
        </w:rPr>
      </w:pPr>
    </w:p>
    <w:p w:rsidR="00D51D46" w:rsidRPr="00147971" w:rsidRDefault="00D51D46" w:rsidP="00D0651C">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Resumo: </w:t>
      </w:r>
      <w:r w:rsidRPr="00147971">
        <w:rPr>
          <w:rFonts w:ascii="Times New Roman" w:hAnsi="Times New Roman" w:cs="Times New Roman"/>
          <w:sz w:val="24"/>
          <w:szCs w:val="24"/>
        </w:rPr>
        <w:t xml:space="preserve">O presente estudo é fruto do projeto de extensão “Em favor da aplicabilidade da Lei 10.639/2003 na Educação Básica”, da Universidade Federal do Acre – UFAC, que está em sua terceira edição neste ano, cujo objetivo é promover a aplicabilidade da referida lei, buscando romper com preconceitos e discriminações relacionados à cor/raça negra no âmbito escolar. A lei 10.639/2003, que altera a Lei de Diretrizes e Bases da Educação Básica, a Lei nº. 9.394, de 20 de dezembro de 1996, inclui no currículo escolar e obriga o ensino de história e cultura africana e afro-brasileira na Educação </w:t>
      </w:r>
      <w:r w:rsidR="000607F2">
        <w:rPr>
          <w:rFonts w:ascii="Times New Roman" w:hAnsi="Times New Roman" w:cs="Times New Roman"/>
          <w:sz w:val="24"/>
          <w:szCs w:val="24"/>
        </w:rPr>
        <w:t>B</w:t>
      </w:r>
      <w:r w:rsidRPr="00147971">
        <w:rPr>
          <w:rFonts w:ascii="Times New Roman" w:hAnsi="Times New Roman" w:cs="Times New Roman"/>
          <w:sz w:val="24"/>
          <w:szCs w:val="24"/>
        </w:rPr>
        <w:t xml:space="preserve">ásica. </w:t>
      </w:r>
      <w:r w:rsidR="000607F2">
        <w:rPr>
          <w:rFonts w:ascii="Times New Roman" w:hAnsi="Times New Roman" w:cs="Times New Roman"/>
          <w:sz w:val="24"/>
          <w:szCs w:val="24"/>
        </w:rPr>
        <w:t>Porém</w:t>
      </w:r>
      <w:r w:rsidRPr="003E5910">
        <w:rPr>
          <w:rFonts w:ascii="Times New Roman" w:hAnsi="Times New Roman" w:cs="Times New Roman"/>
          <w:sz w:val="24"/>
          <w:szCs w:val="24"/>
        </w:rPr>
        <w:t>, apesar da obrigatoriedade, muitas instituições e professores desconhecem esta legislação, ainda mais quando se trata de instituições privadas cuja maioria de alunos são brancos.</w:t>
      </w:r>
      <w:r w:rsidRPr="00147971">
        <w:rPr>
          <w:rFonts w:ascii="Times New Roman" w:hAnsi="Times New Roman" w:cs="Times New Roman"/>
          <w:sz w:val="24"/>
          <w:szCs w:val="24"/>
        </w:rPr>
        <w:t xml:space="preserve"> O trabalho aqui apresentado foi realizado n</w:t>
      </w:r>
      <w:r w:rsidR="00367D70">
        <w:rPr>
          <w:rFonts w:ascii="Times New Roman" w:hAnsi="Times New Roman" w:cs="Times New Roman"/>
          <w:sz w:val="24"/>
          <w:szCs w:val="24"/>
        </w:rPr>
        <w:t>uma</w:t>
      </w:r>
      <w:r w:rsidRPr="00147971">
        <w:rPr>
          <w:rFonts w:ascii="Times New Roman" w:hAnsi="Times New Roman" w:cs="Times New Roman"/>
          <w:sz w:val="24"/>
          <w:szCs w:val="24"/>
        </w:rPr>
        <w:t xml:space="preserve"> instituição de ensino privada</w:t>
      </w:r>
      <w:r w:rsidR="00D560E4">
        <w:rPr>
          <w:rFonts w:ascii="Times New Roman" w:hAnsi="Times New Roman" w:cs="Times New Roman"/>
          <w:sz w:val="24"/>
          <w:szCs w:val="24"/>
        </w:rPr>
        <w:t>, com turmas do Ensino Médi</w:t>
      </w:r>
      <w:r w:rsidRPr="00147971">
        <w:rPr>
          <w:rFonts w:ascii="Times New Roman" w:hAnsi="Times New Roman" w:cs="Times New Roman"/>
          <w:sz w:val="24"/>
          <w:szCs w:val="24"/>
        </w:rPr>
        <w:t>o</w:t>
      </w:r>
      <w:r w:rsidR="00367D70">
        <w:rPr>
          <w:rFonts w:ascii="Times New Roman" w:hAnsi="Times New Roman" w:cs="Times New Roman"/>
          <w:sz w:val="24"/>
          <w:szCs w:val="24"/>
        </w:rPr>
        <w:t>,</w:t>
      </w:r>
      <w:r w:rsidRPr="00147971">
        <w:rPr>
          <w:rFonts w:ascii="Times New Roman" w:hAnsi="Times New Roman" w:cs="Times New Roman"/>
          <w:sz w:val="24"/>
          <w:szCs w:val="24"/>
        </w:rPr>
        <w:t xml:space="preserve"> cujo tema foi “Educação das relações étnico-raciais do Brasil”, para isso utilizamos como referencial teórico Kabengele Munanga (2005) e Nilma Lino Gomes (2005), bem como dados estatísticos sobre a população negra do Instituto Brasileiro de Geografia e Estatística – IBGE (2010) e Instituto de Pesquisa Econômica Aplicada – IPEA (2011), </w:t>
      </w:r>
      <w:r w:rsidRPr="003E5910">
        <w:rPr>
          <w:rFonts w:ascii="Times New Roman" w:hAnsi="Times New Roman" w:cs="Times New Roman"/>
          <w:sz w:val="24"/>
          <w:szCs w:val="24"/>
        </w:rPr>
        <w:t>que nos mostra que, uma vez comparada com a população branca, a população negra (pretos e pardos) vive em desigualdade, e a cor da pele negra ainda é correlacionada à aspectos negativos em nossa sociedade.</w:t>
      </w:r>
      <w:r w:rsidRPr="00147971">
        <w:rPr>
          <w:rFonts w:ascii="Times New Roman" w:hAnsi="Times New Roman" w:cs="Times New Roman"/>
          <w:sz w:val="24"/>
          <w:szCs w:val="24"/>
        </w:rPr>
        <w:t xml:space="preserve"> Além de expor dados estatísticos, foi feito uma contextualização histórica para mostrar como e porque ainda existe racimo em nosso país, abordamos os conceitos de raça, </w:t>
      </w:r>
      <w:r w:rsidR="000607F2">
        <w:rPr>
          <w:rFonts w:ascii="Times New Roman" w:hAnsi="Times New Roman" w:cs="Times New Roman"/>
          <w:sz w:val="24"/>
          <w:szCs w:val="24"/>
        </w:rPr>
        <w:t>etnia</w:t>
      </w:r>
      <w:r w:rsidRPr="00147971">
        <w:rPr>
          <w:rFonts w:ascii="Times New Roman" w:hAnsi="Times New Roman" w:cs="Times New Roman"/>
          <w:sz w:val="24"/>
          <w:szCs w:val="24"/>
        </w:rPr>
        <w:t xml:space="preserve">, preconceito, discriminação, racismo e foi definido </w:t>
      </w:r>
      <w:r w:rsidR="000607F2">
        <w:rPr>
          <w:rFonts w:ascii="Times New Roman" w:hAnsi="Times New Roman" w:cs="Times New Roman"/>
          <w:sz w:val="24"/>
          <w:szCs w:val="24"/>
        </w:rPr>
        <w:t xml:space="preserve">o que é </w:t>
      </w:r>
      <w:r w:rsidRPr="00147971">
        <w:rPr>
          <w:rFonts w:ascii="Times New Roman" w:hAnsi="Times New Roman" w:cs="Times New Roman"/>
          <w:sz w:val="24"/>
          <w:szCs w:val="24"/>
        </w:rPr>
        <w:t xml:space="preserve">injúria racial e racismo segundo nosso código penal, mostrando alguns casos famosos. Ademais, foi feito um debate sobre as cotas raciais nas universidades. Foi mostrado como no Brasil escravista a população negra sofreu e continua sofrendo até hoje, bem como sua exclusão, sobretudo no sistema escolar, daí a necessidade de políticas afirmativas para este grupo como forma de </w:t>
      </w:r>
      <w:r w:rsidRPr="00147971">
        <w:rPr>
          <w:rFonts w:ascii="Times New Roman" w:hAnsi="Times New Roman" w:cs="Times New Roman"/>
          <w:bCs/>
          <w:sz w:val="24"/>
          <w:szCs w:val="24"/>
        </w:rPr>
        <w:t xml:space="preserve">reparação devido ao histórico da escravidão que ainda afeta negativamente a vida, a trajetória e a inserção social dos </w:t>
      </w:r>
      <w:r w:rsidR="00D560E4" w:rsidRPr="00147971">
        <w:rPr>
          <w:rFonts w:ascii="Times New Roman" w:hAnsi="Times New Roman" w:cs="Times New Roman"/>
          <w:bCs/>
          <w:sz w:val="24"/>
          <w:szCs w:val="24"/>
        </w:rPr>
        <w:t>desce</w:t>
      </w:r>
      <w:r w:rsidR="00D560E4">
        <w:rPr>
          <w:rFonts w:ascii="Times New Roman" w:hAnsi="Times New Roman" w:cs="Times New Roman"/>
          <w:bCs/>
          <w:sz w:val="24"/>
          <w:szCs w:val="24"/>
        </w:rPr>
        <w:t>nd</w:t>
      </w:r>
      <w:r w:rsidR="00D560E4" w:rsidRPr="00147971">
        <w:rPr>
          <w:rFonts w:ascii="Times New Roman" w:hAnsi="Times New Roman" w:cs="Times New Roman"/>
          <w:bCs/>
          <w:sz w:val="24"/>
          <w:szCs w:val="24"/>
        </w:rPr>
        <w:t>entes</w:t>
      </w:r>
      <w:r w:rsidR="00D560E4">
        <w:rPr>
          <w:rFonts w:ascii="Times New Roman" w:hAnsi="Times New Roman" w:cs="Times New Roman"/>
          <w:bCs/>
          <w:sz w:val="24"/>
          <w:szCs w:val="24"/>
        </w:rPr>
        <w:t xml:space="preserve"> </w:t>
      </w:r>
      <w:r w:rsidRPr="00147971">
        <w:rPr>
          <w:rFonts w:ascii="Times New Roman" w:hAnsi="Times New Roman" w:cs="Times New Roman"/>
          <w:bCs/>
          <w:sz w:val="24"/>
          <w:szCs w:val="24"/>
        </w:rPr>
        <w:t>africanos em nosso país. Portanto, obtivemos como resultados des</w:t>
      </w:r>
      <w:r w:rsidR="000607F2">
        <w:rPr>
          <w:rFonts w:ascii="Times New Roman" w:hAnsi="Times New Roman" w:cs="Times New Roman"/>
          <w:bCs/>
          <w:sz w:val="24"/>
          <w:szCs w:val="24"/>
        </w:rPr>
        <w:t>ta</w:t>
      </w:r>
      <w:r w:rsidRPr="00147971">
        <w:rPr>
          <w:rFonts w:ascii="Times New Roman" w:hAnsi="Times New Roman" w:cs="Times New Roman"/>
          <w:bCs/>
          <w:sz w:val="24"/>
          <w:szCs w:val="24"/>
        </w:rPr>
        <w:t xml:space="preserve"> </w:t>
      </w:r>
      <w:r w:rsidR="000607F2">
        <w:rPr>
          <w:rFonts w:ascii="Times New Roman" w:hAnsi="Times New Roman" w:cs="Times New Roman"/>
          <w:bCs/>
          <w:sz w:val="24"/>
          <w:szCs w:val="24"/>
        </w:rPr>
        <w:t>ação</w:t>
      </w:r>
      <w:r w:rsidRPr="00147971">
        <w:rPr>
          <w:rFonts w:ascii="Times New Roman" w:hAnsi="Times New Roman" w:cs="Times New Roman"/>
          <w:bCs/>
          <w:sz w:val="24"/>
          <w:szCs w:val="24"/>
        </w:rPr>
        <w:t xml:space="preserve">, o contato do alunado - em sua maioria branca - com temas </w:t>
      </w:r>
      <w:r w:rsidR="000607F2">
        <w:rPr>
          <w:rFonts w:ascii="Times New Roman" w:hAnsi="Times New Roman" w:cs="Times New Roman"/>
          <w:bCs/>
          <w:sz w:val="24"/>
          <w:szCs w:val="24"/>
        </w:rPr>
        <w:t>de enfrentamento ao racismo</w:t>
      </w:r>
      <w:r w:rsidRPr="00147971">
        <w:rPr>
          <w:rFonts w:ascii="Times New Roman" w:hAnsi="Times New Roman" w:cs="Times New Roman"/>
          <w:sz w:val="24"/>
          <w:szCs w:val="24"/>
        </w:rPr>
        <w:t>. Instigando-os a repensar as relações étnico-raciais através da valorização da história e cultura africana e afro-brasileira, incentivando assim a igualdade racial na escola</w:t>
      </w:r>
      <w:r w:rsidRPr="00147971">
        <w:rPr>
          <w:rFonts w:ascii="Times New Roman" w:hAnsi="Times New Roman" w:cs="Times New Roman"/>
          <w:bCs/>
          <w:sz w:val="24"/>
          <w:szCs w:val="24"/>
        </w:rPr>
        <w:t>.</w:t>
      </w:r>
    </w:p>
    <w:p w:rsidR="00D51D46" w:rsidRPr="003E226B" w:rsidRDefault="00D51D46" w:rsidP="00D0651C">
      <w:pPr>
        <w:spacing w:after="0" w:line="240" w:lineRule="auto"/>
        <w:jc w:val="both"/>
        <w:rPr>
          <w:rFonts w:ascii="Times New Roman" w:hAnsi="Times New Roman" w:cs="Times New Roman"/>
          <w:color w:val="FF0000"/>
          <w:sz w:val="24"/>
          <w:szCs w:val="24"/>
        </w:rPr>
      </w:pPr>
    </w:p>
    <w:p w:rsidR="00D51D46" w:rsidRPr="007E5311" w:rsidRDefault="00D51D46" w:rsidP="00D0651C">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Palavras-chave: Lei </w:t>
      </w:r>
      <w:r w:rsidR="00F57A0F">
        <w:rPr>
          <w:rFonts w:ascii="Times New Roman" w:hAnsi="Times New Roman" w:cs="Times New Roman"/>
          <w:sz w:val="24"/>
          <w:szCs w:val="24"/>
        </w:rPr>
        <w:t>10.639/2003; Educação antirracista; Educação cidadã</w:t>
      </w:r>
      <w:r w:rsidR="003A320A">
        <w:rPr>
          <w:rFonts w:ascii="Times New Roman" w:hAnsi="Times New Roman" w:cs="Times New Roman"/>
          <w:sz w:val="24"/>
          <w:szCs w:val="24"/>
        </w:rPr>
        <w:t>.</w:t>
      </w:r>
    </w:p>
    <w:p w:rsidR="000D4571" w:rsidRDefault="000D4571" w:rsidP="00D0651C">
      <w:pPr>
        <w:spacing w:after="0" w:line="240" w:lineRule="auto"/>
      </w:pPr>
    </w:p>
    <w:p w:rsidR="004D31CA" w:rsidRDefault="004D31CA" w:rsidP="00D0651C">
      <w:pPr>
        <w:spacing w:after="0" w:line="240" w:lineRule="auto"/>
      </w:pPr>
      <w:bookmarkStart w:id="0" w:name="_GoBack"/>
      <w:bookmarkEnd w:id="0"/>
    </w:p>
    <w:p w:rsidR="002C1DE9" w:rsidRPr="00EB5849" w:rsidRDefault="002C1DE9" w:rsidP="00D0651C">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111111"/>
          <w:sz w:val="24"/>
          <w:szCs w:val="24"/>
          <w:lang w:eastAsia="pt-BR"/>
        </w:rPr>
        <w:t>Abstract:</w:t>
      </w:r>
      <w:r w:rsidR="00EB5849" w:rsidRPr="00B50ADB">
        <w:rPr>
          <w:rFonts w:ascii="Times New Roman" w:hAnsi="Times New Roman" w:cs="Times New Roman"/>
          <w:color w:val="222222"/>
          <w:sz w:val="24"/>
          <w:szCs w:val="24"/>
          <w:lang w:val="en"/>
        </w:rPr>
        <w:t xml:space="preserve"> </w:t>
      </w:r>
      <w:r w:rsidR="00B50ADB" w:rsidRPr="00B50ADB">
        <w:rPr>
          <w:rFonts w:ascii="Times New Roman" w:hAnsi="Times New Roman" w:cs="Times New Roman"/>
          <w:color w:val="222222"/>
          <w:sz w:val="24"/>
          <w:szCs w:val="24"/>
          <w:lang w:val="en"/>
        </w:rPr>
        <w:t xml:space="preserve">This study is the result of the extension project "In favor of the applicability of Law 10.639 / 2003 in Basic Education", Federal University of Acre - UFAC, which is in its third edition this year, whose objective is to promote the applicability of said law, seeking to break with prejudices and discriminations related to black color / race in the school environment. Law 10.639 / 2003, which amends the Law on Guidelines and Bases for Basic Education, Law no. 9,394, dated December 20, 1996, includes in the school curriculum and obliges the teaching of African and Afro-Brazilian history and culture in Basic Education. However, in spite of the obligation, many institutions and teachers </w:t>
      </w:r>
      <w:r w:rsidR="00B50ADB" w:rsidRPr="00B50ADB">
        <w:rPr>
          <w:rFonts w:ascii="Times New Roman" w:hAnsi="Times New Roman" w:cs="Times New Roman"/>
          <w:color w:val="222222"/>
          <w:sz w:val="24"/>
          <w:szCs w:val="24"/>
          <w:lang w:val="en"/>
        </w:rPr>
        <w:lastRenderedPageBreak/>
        <w:t>are not aware of this legislation, especially when it comes to private institutions with the majority of students being white. Kabengele Munanga (2005) and Nilma Lino Gomes (2005) are the authors of this paper. The study was carried out in a private institution with high school classes, whose theme was "Education of ethnic-racial relations in Brazil" , as well as statistical data on the black population of the Brazilian Institute of Geography and Statistics (IBGE) and the Institute of Applied Economic Research (IPEA) (2011), which shows that, once compared to the white population, the black population black and brown) live in inequality, and black skin color is still correlated with negative aspects in our society. In addition to presenting statistical data, a historical contextualization was made to show how and why there is still a cluster in our country, we approach the concepts of race, ethnicity, prejudice, discrimination, racism and defined what is racial insult and racism according to our penal code, showing some famous cases. In addition, a debate was held on racial quotas in universities. It was shown how in Brazil slave labor the black population suffered and continues to suffer until now, as well as their exclusion, especially in the school system, hence the need for affirmative policies for this group as a form of reparation due to the history of slavery that still negatively affects life , the trajectory and the social insertion of the African descendants in our country. Therefore, we obtained as a result of this action, the contact of the pupil - mostly white - with themes of confronting racism. Encouraging them to rethink ethnic-racial relations through the appreciation of African and Afro-Brazilian history and culture, thus encouraging racial equality in school.</w:t>
      </w:r>
    </w:p>
    <w:p w:rsidR="004D31CA" w:rsidRDefault="004D31CA" w:rsidP="00D0651C">
      <w:pPr>
        <w:spacing w:after="0" w:line="240" w:lineRule="auto"/>
        <w:textAlignment w:val="top"/>
        <w:rPr>
          <w:rFonts w:ascii="Times New Roman" w:eastAsia="Times New Roman" w:hAnsi="Times New Roman" w:cs="Times New Roman"/>
          <w:color w:val="111111"/>
          <w:sz w:val="24"/>
          <w:szCs w:val="24"/>
          <w:lang w:eastAsia="pt-BR"/>
        </w:rPr>
      </w:pPr>
    </w:p>
    <w:p w:rsidR="00EB5849" w:rsidRPr="00EB5849" w:rsidRDefault="002C1DE9" w:rsidP="00D0651C">
      <w:pPr>
        <w:spacing w:after="0" w:line="240" w:lineRule="auto"/>
        <w:textAlignment w:val="top"/>
        <w:rPr>
          <w:rFonts w:ascii="Times New Roman" w:eastAsia="Times New Roman" w:hAnsi="Times New Roman" w:cs="Times New Roman"/>
          <w:color w:val="777777"/>
          <w:sz w:val="20"/>
          <w:szCs w:val="20"/>
          <w:lang w:eastAsia="pt-BR"/>
        </w:rPr>
      </w:pPr>
      <w:r w:rsidRPr="00EB5849">
        <w:rPr>
          <w:rFonts w:ascii="Times New Roman" w:eastAsia="Times New Roman" w:hAnsi="Times New Roman" w:cs="Times New Roman"/>
          <w:color w:val="111111"/>
          <w:sz w:val="24"/>
          <w:szCs w:val="24"/>
          <w:lang w:eastAsia="pt-BR"/>
        </w:rPr>
        <w:t>Key-words</w:t>
      </w:r>
      <w:r w:rsidR="00EB5849">
        <w:rPr>
          <w:rFonts w:ascii="Times New Roman" w:eastAsia="Times New Roman" w:hAnsi="Times New Roman" w:cs="Times New Roman"/>
          <w:color w:val="111111"/>
          <w:sz w:val="24"/>
          <w:szCs w:val="24"/>
          <w:lang w:eastAsia="pt-BR"/>
        </w:rPr>
        <w:t>:</w:t>
      </w:r>
      <w:r w:rsidR="00EB5849" w:rsidRPr="00EB5849">
        <w:rPr>
          <w:rFonts w:ascii="Times New Roman" w:eastAsia="Times New Roman" w:hAnsi="Times New Roman" w:cs="Times New Roman"/>
          <w:color w:val="222222"/>
          <w:sz w:val="24"/>
          <w:szCs w:val="24"/>
          <w:lang w:val="en" w:eastAsia="pt-BR"/>
        </w:rPr>
        <w:t xml:space="preserve"> Law 10.639 / 2003; Antiracist education; Citizen education</w:t>
      </w:r>
    </w:p>
    <w:p w:rsidR="00EB5849" w:rsidRDefault="00EB5849" w:rsidP="00D0651C">
      <w:pPr>
        <w:spacing w:after="0" w:line="360" w:lineRule="auto"/>
        <w:rPr>
          <w:rFonts w:ascii="Arial" w:hAnsi="Arial" w:cs="Arial"/>
          <w:color w:val="111111"/>
          <w:sz w:val="24"/>
          <w:szCs w:val="24"/>
        </w:rPr>
      </w:pPr>
    </w:p>
    <w:p w:rsidR="005D3BFF" w:rsidRPr="00EB5849" w:rsidRDefault="005D3BFF" w:rsidP="00D0651C">
      <w:pPr>
        <w:spacing w:after="0" w:line="360" w:lineRule="auto"/>
        <w:rPr>
          <w:rFonts w:ascii="Arial" w:hAnsi="Arial" w:cs="Arial"/>
          <w:color w:val="111111"/>
          <w:sz w:val="24"/>
          <w:szCs w:val="24"/>
        </w:rPr>
      </w:pPr>
      <w:r w:rsidRPr="008F2CE8">
        <w:rPr>
          <w:rFonts w:ascii="Times New Roman" w:hAnsi="Times New Roman" w:cs="Times New Roman"/>
          <w:b/>
          <w:color w:val="111111"/>
          <w:sz w:val="24"/>
          <w:szCs w:val="24"/>
        </w:rPr>
        <w:t>Introdução</w:t>
      </w:r>
    </w:p>
    <w:p w:rsidR="00D0651C" w:rsidRDefault="00D0651C" w:rsidP="00D0651C">
      <w:pPr>
        <w:spacing w:after="0" w:line="360" w:lineRule="auto"/>
        <w:ind w:firstLine="851"/>
        <w:jc w:val="both"/>
        <w:rPr>
          <w:rFonts w:ascii="Times New Roman" w:hAnsi="Times New Roman" w:cs="Times New Roman"/>
          <w:color w:val="111111"/>
          <w:sz w:val="24"/>
          <w:szCs w:val="24"/>
        </w:rPr>
      </w:pPr>
    </w:p>
    <w:p w:rsidR="009E6FC6" w:rsidRDefault="005D3BFF" w:rsidP="00D0651C">
      <w:pPr>
        <w:spacing w:after="0" w:line="360" w:lineRule="auto"/>
        <w:ind w:firstLine="851"/>
        <w:jc w:val="both"/>
        <w:rPr>
          <w:rFonts w:ascii="Times New Roman" w:hAnsi="Times New Roman" w:cs="Times New Roman"/>
          <w:color w:val="111111"/>
          <w:sz w:val="24"/>
          <w:szCs w:val="24"/>
        </w:rPr>
      </w:pPr>
      <w:r>
        <w:rPr>
          <w:rFonts w:ascii="Times New Roman" w:hAnsi="Times New Roman" w:cs="Times New Roman"/>
          <w:color w:val="111111"/>
          <w:sz w:val="24"/>
          <w:szCs w:val="24"/>
        </w:rPr>
        <w:t>Iniciamos este trabalho explanando sob o título “Dear White People”</w:t>
      </w:r>
      <w:r w:rsidR="009B02C6">
        <w:rPr>
          <w:rFonts w:ascii="Times New Roman" w:hAnsi="Times New Roman" w:cs="Times New Roman"/>
          <w:color w:val="111111"/>
          <w:sz w:val="24"/>
          <w:szCs w:val="24"/>
        </w:rPr>
        <w:t xml:space="preserve">, </w:t>
      </w:r>
      <w:r w:rsidR="00226DAA">
        <w:rPr>
          <w:rFonts w:ascii="Times New Roman" w:hAnsi="Times New Roman" w:cs="Times New Roman"/>
          <w:color w:val="111111"/>
          <w:sz w:val="24"/>
          <w:szCs w:val="24"/>
        </w:rPr>
        <w:t>que em</w:t>
      </w:r>
      <w:r w:rsidR="009B02C6">
        <w:rPr>
          <w:rFonts w:ascii="Times New Roman" w:hAnsi="Times New Roman" w:cs="Times New Roman"/>
          <w:color w:val="111111"/>
          <w:sz w:val="24"/>
          <w:szCs w:val="24"/>
        </w:rPr>
        <w:t xml:space="preserve"> português </w:t>
      </w:r>
      <w:r w:rsidR="00226DAA">
        <w:rPr>
          <w:rFonts w:ascii="Times New Roman" w:hAnsi="Times New Roman" w:cs="Times New Roman"/>
          <w:color w:val="111111"/>
          <w:sz w:val="24"/>
          <w:szCs w:val="24"/>
        </w:rPr>
        <w:t xml:space="preserve">significa </w:t>
      </w:r>
      <w:r w:rsidR="009B02C6">
        <w:rPr>
          <w:rFonts w:ascii="Times New Roman" w:hAnsi="Times New Roman" w:cs="Times New Roman"/>
          <w:i/>
          <w:color w:val="111111"/>
          <w:sz w:val="24"/>
          <w:szCs w:val="24"/>
        </w:rPr>
        <w:t>Cara Gente Branca</w:t>
      </w:r>
      <w:r w:rsidR="002E6A61">
        <w:rPr>
          <w:rFonts w:ascii="Times New Roman" w:hAnsi="Times New Roman" w:cs="Times New Roman"/>
          <w:color w:val="111111"/>
          <w:sz w:val="24"/>
          <w:szCs w:val="24"/>
        </w:rPr>
        <w:t xml:space="preserve">, </w:t>
      </w:r>
      <w:r w:rsidR="00226DAA">
        <w:rPr>
          <w:rFonts w:ascii="Times New Roman" w:hAnsi="Times New Roman" w:cs="Times New Roman"/>
          <w:color w:val="111111"/>
          <w:sz w:val="24"/>
          <w:szCs w:val="24"/>
        </w:rPr>
        <w:t>fazendo</w:t>
      </w:r>
      <w:r w:rsidR="0058423F">
        <w:rPr>
          <w:rFonts w:ascii="Times New Roman" w:hAnsi="Times New Roman" w:cs="Times New Roman"/>
          <w:color w:val="111111"/>
          <w:sz w:val="24"/>
          <w:szCs w:val="24"/>
        </w:rPr>
        <w:t xml:space="preserve"> </w:t>
      </w:r>
      <w:r w:rsidR="008F2CE8">
        <w:rPr>
          <w:rFonts w:ascii="Times New Roman" w:hAnsi="Times New Roman" w:cs="Times New Roman"/>
          <w:color w:val="111111"/>
          <w:sz w:val="24"/>
          <w:szCs w:val="24"/>
        </w:rPr>
        <w:t xml:space="preserve">assim </w:t>
      </w:r>
      <w:r w:rsidR="0058423F">
        <w:rPr>
          <w:rFonts w:ascii="Times New Roman" w:hAnsi="Times New Roman" w:cs="Times New Roman"/>
          <w:color w:val="111111"/>
          <w:sz w:val="24"/>
          <w:szCs w:val="24"/>
        </w:rPr>
        <w:t xml:space="preserve">referência </w:t>
      </w:r>
      <w:r w:rsidR="00226DAA">
        <w:rPr>
          <w:rFonts w:ascii="Times New Roman" w:hAnsi="Times New Roman" w:cs="Times New Roman"/>
          <w:color w:val="111111"/>
          <w:sz w:val="24"/>
          <w:szCs w:val="24"/>
        </w:rPr>
        <w:t>à</w:t>
      </w:r>
      <w:r w:rsidR="002E6A61">
        <w:rPr>
          <w:rFonts w:ascii="Times New Roman" w:hAnsi="Times New Roman" w:cs="Times New Roman"/>
          <w:color w:val="111111"/>
          <w:sz w:val="24"/>
          <w:szCs w:val="24"/>
        </w:rPr>
        <w:t xml:space="preserve"> série norte-americana produzida pela Netflix, baseado em um filme de 2014 com o mesmo nome. A série retrata de maneira realista a vivência de um grupo de jovens negros </w:t>
      </w:r>
      <w:r w:rsidR="009E6FC6">
        <w:rPr>
          <w:rFonts w:ascii="Times New Roman" w:hAnsi="Times New Roman" w:cs="Times New Roman"/>
          <w:color w:val="111111"/>
          <w:sz w:val="24"/>
          <w:szCs w:val="24"/>
        </w:rPr>
        <w:t>em uma universidade</w:t>
      </w:r>
      <w:r w:rsidR="006452F3">
        <w:rPr>
          <w:rFonts w:ascii="Times New Roman" w:hAnsi="Times New Roman" w:cs="Times New Roman"/>
          <w:color w:val="111111"/>
          <w:sz w:val="24"/>
          <w:szCs w:val="24"/>
        </w:rPr>
        <w:t>, predominantemente composta por brancos</w:t>
      </w:r>
      <w:r w:rsidR="009E6FC6">
        <w:rPr>
          <w:rFonts w:ascii="Times New Roman" w:hAnsi="Times New Roman" w:cs="Times New Roman"/>
          <w:color w:val="111111"/>
          <w:sz w:val="24"/>
          <w:szCs w:val="24"/>
        </w:rPr>
        <w:t>, mostrando a heterogeneidade da população negra, situações de racismo</w:t>
      </w:r>
      <w:r w:rsidR="0058423F">
        <w:rPr>
          <w:rFonts w:ascii="Times New Roman" w:hAnsi="Times New Roman" w:cs="Times New Roman"/>
          <w:color w:val="111111"/>
          <w:sz w:val="24"/>
          <w:szCs w:val="24"/>
        </w:rPr>
        <w:t xml:space="preserve"> </w:t>
      </w:r>
      <w:r w:rsidR="00226DAA">
        <w:rPr>
          <w:rFonts w:ascii="Times New Roman" w:hAnsi="Times New Roman" w:cs="Times New Roman"/>
          <w:color w:val="111111"/>
          <w:sz w:val="24"/>
          <w:szCs w:val="24"/>
        </w:rPr>
        <w:t>evidentes</w:t>
      </w:r>
      <w:r w:rsidR="009E6FC6">
        <w:rPr>
          <w:rFonts w:ascii="Times New Roman" w:hAnsi="Times New Roman" w:cs="Times New Roman"/>
          <w:color w:val="111111"/>
          <w:sz w:val="24"/>
          <w:szCs w:val="24"/>
        </w:rPr>
        <w:t xml:space="preserve"> e exibindo fatos</w:t>
      </w:r>
      <w:r w:rsidR="000F16DC">
        <w:rPr>
          <w:rFonts w:ascii="Times New Roman" w:hAnsi="Times New Roman" w:cs="Times New Roman"/>
          <w:color w:val="111111"/>
          <w:sz w:val="24"/>
          <w:szCs w:val="24"/>
        </w:rPr>
        <w:t xml:space="preserve"> que dificilmente uma pessoa</w:t>
      </w:r>
      <w:r w:rsidR="009E6FC6">
        <w:rPr>
          <w:rFonts w:ascii="Times New Roman" w:hAnsi="Times New Roman" w:cs="Times New Roman"/>
          <w:color w:val="111111"/>
          <w:sz w:val="24"/>
          <w:szCs w:val="24"/>
        </w:rPr>
        <w:t xml:space="preserve"> não-negra consegue ver sentido, de maneira satírica em alguns momentos.</w:t>
      </w:r>
    </w:p>
    <w:p w:rsidR="006452F3" w:rsidRDefault="0058423F" w:rsidP="00F67734">
      <w:pPr>
        <w:spacing w:after="0" w:line="360" w:lineRule="auto"/>
        <w:ind w:firstLine="851"/>
        <w:jc w:val="both"/>
        <w:rPr>
          <w:rFonts w:ascii="Times New Roman" w:hAnsi="Times New Roman" w:cs="Times New Roman"/>
          <w:color w:val="111111"/>
          <w:sz w:val="24"/>
          <w:szCs w:val="24"/>
        </w:rPr>
      </w:pPr>
      <w:r w:rsidRPr="00703E29">
        <w:rPr>
          <w:rFonts w:ascii="Times New Roman" w:hAnsi="Times New Roman" w:cs="Times New Roman"/>
          <w:i/>
          <w:color w:val="111111"/>
          <w:sz w:val="24"/>
          <w:szCs w:val="24"/>
        </w:rPr>
        <w:t>Dear White People</w:t>
      </w:r>
      <w:r>
        <w:rPr>
          <w:rFonts w:ascii="Times New Roman" w:hAnsi="Times New Roman" w:cs="Times New Roman"/>
          <w:color w:val="111111"/>
          <w:sz w:val="24"/>
          <w:szCs w:val="24"/>
        </w:rPr>
        <w:t xml:space="preserve"> </w:t>
      </w:r>
      <w:r w:rsidR="006452F3">
        <w:rPr>
          <w:rFonts w:ascii="Times New Roman" w:hAnsi="Times New Roman" w:cs="Times New Roman"/>
          <w:color w:val="111111"/>
          <w:sz w:val="24"/>
          <w:szCs w:val="24"/>
        </w:rPr>
        <w:t>gira em torno da fala</w:t>
      </w:r>
      <w:r>
        <w:rPr>
          <w:rFonts w:ascii="Times New Roman" w:hAnsi="Times New Roman" w:cs="Times New Roman"/>
          <w:color w:val="111111"/>
          <w:sz w:val="24"/>
          <w:szCs w:val="24"/>
        </w:rPr>
        <w:t xml:space="preserve"> de uma jovem negra chamada Sama</w:t>
      </w:r>
      <w:r w:rsidR="006452F3">
        <w:rPr>
          <w:rFonts w:ascii="Times New Roman" w:hAnsi="Times New Roman" w:cs="Times New Roman"/>
          <w:color w:val="111111"/>
          <w:sz w:val="24"/>
          <w:szCs w:val="24"/>
        </w:rPr>
        <w:t>n</w:t>
      </w:r>
      <w:r>
        <w:rPr>
          <w:rFonts w:ascii="Times New Roman" w:hAnsi="Times New Roman" w:cs="Times New Roman"/>
          <w:color w:val="111111"/>
          <w:sz w:val="24"/>
          <w:szCs w:val="24"/>
        </w:rPr>
        <w:t xml:space="preserve">tha </w:t>
      </w:r>
      <w:r w:rsidR="006452F3">
        <w:rPr>
          <w:rFonts w:ascii="Times New Roman" w:hAnsi="Times New Roman" w:cs="Times New Roman"/>
          <w:color w:val="111111"/>
          <w:sz w:val="24"/>
          <w:szCs w:val="24"/>
        </w:rPr>
        <w:t>White</w:t>
      </w:r>
      <w:r w:rsidR="008F2CE8">
        <w:rPr>
          <w:rFonts w:ascii="Times New Roman" w:hAnsi="Times New Roman" w:cs="Times New Roman"/>
          <w:color w:val="111111"/>
          <w:sz w:val="24"/>
          <w:szCs w:val="24"/>
        </w:rPr>
        <w:t>,</w:t>
      </w:r>
      <w:r w:rsidR="006452F3">
        <w:rPr>
          <w:rFonts w:ascii="Times New Roman" w:hAnsi="Times New Roman" w:cs="Times New Roman"/>
          <w:color w:val="111111"/>
          <w:sz w:val="24"/>
          <w:szCs w:val="24"/>
        </w:rPr>
        <w:t xml:space="preserve"> </w:t>
      </w:r>
      <w:r>
        <w:rPr>
          <w:rFonts w:ascii="Times New Roman" w:hAnsi="Times New Roman" w:cs="Times New Roman"/>
          <w:color w:val="111111"/>
          <w:sz w:val="24"/>
          <w:szCs w:val="24"/>
        </w:rPr>
        <w:t xml:space="preserve">que </w:t>
      </w:r>
      <w:r w:rsidR="006452F3">
        <w:rPr>
          <w:rFonts w:ascii="Times New Roman" w:hAnsi="Times New Roman" w:cs="Times New Roman"/>
          <w:color w:val="111111"/>
          <w:sz w:val="24"/>
          <w:szCs w:val="24"/>
        </w:rPr>
        <w:t xml:space="preserve">através de um programa de rádio da universidade </w:t>
      </w:r>
      <w:r w:rsidR="00FF3BBD">
        <w:rPr>
          <w:rFonts w:ascii="Times New Roman" w:hAnsi="Times New Roman" w:cs="Times New Roman"/>
          <w:color w:val="111111"/>
          <w:sz w:val="24"/>
          <w:szCs w:val="24"/>
        </w:rPr>
        <w:t>orienta como</w:t>
      </w:r>
      <w:r w:rsidR="006452F3">
        <w:rPr>
          <w:rFonts w:ascii="Times New Roman" w:hAnsi="Times New Roman" w:cs="Times New Roman"/>
          <w:color w:val="111111"/>
          <w:sz w:val="24"/>
          <w:szCs w:val="24"/>
        </w:rPr>
        <w:t xml:space="preserve"> pessoas brancas devem se comportar para não agir de maneira racista, sua fala é direcionada</w:t>
      </w:r>
      <w:r>
        <w:rPr>
          <w:rFonts w:ascii="Times New Roman" w:hAnsi="Times New Roman" w:cs="Times New Roman"/>
          <w:color w:val="111111"/>
          <w:sz w:val="24"/>
          <w:szCs w:val="24"/>
        </w:rPr>
        <w:t xml:space="preserve"> para</w:t>
      </w:r>
      <w:r w:rsidR="006452F3">
        <w:rPr>
          <w:rFonts w:ascii="Times New Roman" w:hAnsi="Times New Roman" w:cs="Times New Roman"/>
          <w:color w:val="111111"/>
          <w:sz w:val="24"/>
          <w:szCs w:val="24"/>
        </w:rPr>
        <w:t xml:space="preserve"> os estudantes </w:t>
      </w:r>
      <w:r w:rsidR="00FF3BBD">
        <w:rPr>
          <w:rFonts w:ascii="Times New Roman" w:hAnsi="Times New Roman" w:cs="Times New Roman"/>
          <w:color w:val="111111"/>
          <w:sz w:val="24"/>
          <w:szCs w:val="24"/>
        </w:rPr>
        <w:t xml:space="preserve">do campus </w:t>
      </w:r>
      <w:r w:rsidR="006452F3">
        <w:rPr>
          <w:rFonts w:ascii="Times New Roman" w:hAnsi="Times New Roman" w:cs="Times New Roman"/>
          <w:color w:val="111111"/>
          <w:sz w:val="24"/>
          <w:szCs w:val="24"/>
        </w:rPr>
        <w:t>como uma maneira de desmascarar certas atitudes que foram naturalizadas na sociedade.</w:t>
      </w:r>
    </w:p>
    <w:p w:rsidR="00303FB2" w:rsidRPr="00703E29" w:rsidRDefault="00303FB2" w:rsidP="00703E29">
      <w:pPr>
        <w:spacing w:after="0" w:line="360" w:lineRule="auto"/>
        <w:ind w:firstLine="851"/>
        <w:jc w:val="both"/>
        <w:rPr>
          <w:rFonts w:ascii="Times New Roman" w:hAnsi="Times New Roman" w:cs="Times New Roman"/>
          <w:i/>
          <w:color w:val="111111"/>
          <w:sz w:val="24"/>
          <w:szCs w:val="24"/>
        </w:rPr>
      </w:pPr>
      <w:r>
        <w:rPr>
          <w:rFonts w:ascii="Times New Roman" w:hAnsi="Times New Roman" w:cs="Times New Roman"/>
          <w:color w:val="111111"/>
          <w:sz w:val="24"/>
          <w:szCs w:val="24"/>
        </w:rPr>
        <w:t>Os acontecimentos se desenrolam com</w:t>
      </w:r>
      <w:r w:rsidR="00703E29">
        <w:rPr>
          <w:rFonts w:ascii="Times New Roman" w:hAnsi="Times New Roman" w:cs="Times New Roman"/>
          <w:color w:val="111111"/>
          <w:sz w:val="24"/>
          <w:szCs w:val="24"/>
        </w:rPr>
        <w:t>o consequência de uma</w:t>
      </w:r>
      <w:r>
        <w:rPr>
          <w:rFonts w:ascii="Times New Roman" w:hAnsi="Times New Roman" w:cs="Times New Roman"/>
          <w:color w:val="111111"/>
          <w:sz w:val="24"/>
          <w:szCs w:val="24"/>
        </w:rPr>
        <w:t xml:space="preserve"> festa de Hallowe</w:t>
      </w:r>
      <w:r w:rsidR="00D560E4">
        <w:rPr>
          <w:rFonts w:ascii="Times New Roman" w:hAnsi="Times New Roman" w:cs="Times New Roman"/>
          <w:color w:val="111111"/>
          <w:sz w:val="24"/>
          <w:szCs w:val="24"/>
        </w:rPr>
        <w:t>e</w:t>
      </w:r>
      <w:r w:rsidR="00226DAA">
        <w:rPr>
          <w:rFonts w:ascii="Times New Roman" w:hAnsi="Times New Roman" w:cs="Times New Roman"/>
          <w:color w:val="111111"/>
          <w:sz w:val="24"/>
          <w:szCs w:val="24"/>
        </w:rPr>
        <w:t>n, organizada</w:t>
      </w:r>
      <w:r>
        <w:rPr>
          <w:rFonts w:ascii="Times New Roman" w:hAnsi="Times New Roman" w:cs="Times New Roman"/>
          <w:color w:val="111111"/>
          <w:sz w:val="24"/>
          <w:szCs w:val="24"/>
        </w:rPr>
        <w:t xml:space="preserve"> pelos alunos brancos da universidade que tem como temática </w:t>
      </w:r>
      <w:r w:rsidR="00703E29">
        <w:rPr>
          <w:rFonts w:ascii="Times New Roman" w:hAnsi="Times New Roman" w:cs="Times New Roman"/>
          <w:i/>
          <w:color w:val="111111"/>
          <w:sz w:val="24"/>
          <w:szCs w:val="24"/>
        </w:rPr>
        <w:t>blackface</w:t>
      </w:r>
      <w:r w:rsidR="003A320A">
        <w:rPr>
          <w:rStyle w:val="Refdenotaderodap"/>
          <w:rFonts w:ascii="Times New Roman" w:hAnsi="Times New Roman" w:cs="Times New Roman"/>
          <w:i/>
          <w:color w:val="111111"/>
          <w:sz w:val="24"/>
          <w:szCs w:val="24"/>
        </w:rPr>
        <w:footnoteReference w:id="3"/>
      </w:r>
      <w:r w:rsidR="00703E29">
        <w:rPr>
          <w:rFonts w:ascii="Times New Roman" w:hAnsi="Times New Roman" w:cs="Times New Roman"/>
          <w:color w:val="111111"/>
          <w:sz w:val="24"/>
          <w:szCs w:val="24"/>
        </w:rPr>
        <w:t>, gerando tensões raciais entre os grupos de alunos.</w:t>
      </w:r>
      <w:r w:rsidR="00703E29">
        <w:rPr>
          <w:rFonts w:ascii="Times New Roman" w:hAnsi="Times New Roman" w:cs="Times New Roman"/>
          <w:i/>
          <w:color w:val="111111"/>
          <w:sz w:val="24"/>
          <w:szCs w:val="24"/>
        </w:rPr>
        <w:t xml:space="preserve"> </w:t>
      </w:r>
      <w:r w:rsidR="006452F3">
        <w:rPr>
          <w:rFonts w:ascii="Times New Roman" w:hAnsi="Times New Roman" w:cs="Times New Roman"/>
          <w:color w:val="111111"/>
          <w:sz w:val="24"/>
          <w:szCs w:val="24"/>
        </w:rPr>
        <w:t xml:space="preserve">A série </w:t>
      </w:r>
      <w:r>
        <w:rPr>
          <w:rFonts w:ascii="Times New Roman" w:hAnsi="Times New Roman" w:cs="Times New Roman"/>
          <w:color w:val="111111"/>
          <w:sz w:val="24"/>
          <w:szCs w:val="24"/>
        </w:rPr>
        <w:t xml:space="preserve">expõe o racismo estrutural, </w:t>
      </w:r>
      <w:r w:rsidR="00703E29">
        <w:rPr>
          <w:rFonts w:ascii="Times New Roman" w:hAnsi="Times New Roman" w:cs="Times New Roman"/>
          <w:color w:val="111111"/>
          <w:sz w:val="24"/>
          <w:szCs w:val="24"/>
        </w:rPr>
        <w:t xml:space="preserve">aborda questões de apropriação e assimilação cultural, propondo falar abertamente sobre o tema racismo, desconstruindo estereótipos </w:t>
      </w:r>
      <w:r w:rsidR="00703E29">
        <w:rPr>
          <w:rFonts w:ascii="Times New Roman" w:hAnsi="Times New Roman" w:cs="Times New Roman"/>
          <w:color w:val="111111"/>
          <w:sz w:val="24"/>
          <w:szCs w:val="24"/>
        </w:rPr>
        <w:lastRenderedPageBreak/>
        <w:t xml:space="preserve">negros negativos e a ideia de racimos reverso, </w:t>
      </w:r>
      <w:r w:rsidR="00226DAA">
        <w:rPr>
          <w:rFonts w:ascii="Times New Roman" w:hAnsi="Times New Roman" w:cs="Times New Roman"/>
          <w:color w:val="111111"/>
          <w:sz w:val="24"/>
          <w:szCs w:val="24"/>
        </w:rPr>
        <w:t>incentivando o</w:t>
      </w:r>
      <w:r w:rsidR="00703E29">
        <w:rPr>
          <w:rFonts w:ascii="Times New Roman" w:hAnsi="Times New Roman" w:cs="Times New Roman"/>
          <w:color w:val="111111"/>
          <w:sz w:val="24"/>
          <w:szCs w:val="24"/>
        </w:rPr>
        <w:t xml:space="preserve"> bom senso para a população</w:t>
      </w:r>
      <w:r w:rsidR="00A67875">
        <w:rPr>
          <w:rFonts w:ascii="Times New Roman" w:hAnsi="Times New Roman" w:cs="Times New Roman"/>
          <w:color w:val="111111"/>
          <w:sz w:val="24"/>
          <w:szCs w:val="24"/>
        </w:rPr>
        <w:t xml:space="preserve"> branca</w:t>
      </w:r>
      <w:r w:rsidR="000F16DC">
        <w:rPr>
          <w:rFonts w:ascii="Times New Roman" w:hAnsi="Times New Roman" w:cs="Times New Roman"/>
          <w:color w:val="111111"/>
          <w:sz w:val="24"/>
          <w:szCs w:val="24"/>
        </w:rPr>
        <w:t>, sendo uma boa maneira para que estes compreendam</w:t>
      </w:r>
      <w:r w:rsidR="00703E29">
        <w:rPr>
          <w:rFonts w:ascii="Times New Roman" w:hAnsi="Times New Roman" w:cs="Times New Roman"/>
          <w:color w:val="111111"/>
          <w:sz w:val="24"/>
          <w:szCs w:val="24"/>
        </w:rPr>
        <w:t xml:space="preserve"> a questão racial</w:t>
      </w:r>
      <w:r w:rsidR="00A67875">
        <w:rPr>
          <w:rFonts w:ascii="Times New Roman" w:hAnsi="Times New Roman" w:cs="Times New Roman"/>
          <w:color w:val="111111"/>
          <w:sz w:val="24"/>
          <w:szCs w:val="24"/>
        </w:rPr>
        <w:t>.</w:t>
      </w:r>
      <w:r w:rsidR="00703E29">
        <w:rPr>
          <w:rFonts w:ascii="Times New Roman" w:hAnsi="Times New Roman" w:cs="Times New Roman"/>
          <w:color w:val="111111"/>
          <w:sz w:val="24"/>
          <w:szCs w:val="24"/>
        </w:rPr>
        <w:t xml:space="preserve"> </w:t>
      </w:r>
    </w:p>
    <w:p w:rsidR="00A67875" w:rsidRDefault="00A67875" w:rsidP="00F67734">
      <w:pPr>
        <w:spacing w:after="0" w:line="360" w:lineRule="auto"/>
        <w:ind w:firstLine="851"/>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O </w:t>
      </w:r>
      <w:r w:rsidR="000F16DC">
        <w:rPr>
          <w:rFonts w:ascii="Times New Roman" w:hAnsi="Times New Roman" w:cs="Times New Roman"/>
          <w:color w:val="111111"/>
          <w:sz w:val="24"/>
          <w:szCs w:val="24"/>
        </w:rPr>
        <w:t xml:space="preserve">presente </w:t>
      </w:r>
      <w:r w:rsidR="00226DAA">
        <w:rPr>
          <w:rFonts w:ascii="Times New Roman" w:hAnsi="Times New Roman" w:cs="Times New Roman"/>
          <w:color w:val="111111"/>
          <w:sz w:val="24"/>
          <w:szCs w:val="24"/>
        </w:rPr>
        <w:t>trabalho,</w:t>
      </w:r>
      <w:r w:rsidR="000F16DC">
        <w:rPr>
          <w:rFonts w:ascii="Times New Roman" w:hAnsi="Times New Roman" w:cs="Times New Roman"/>
          <w:color w:val="111111"/>
          <w:sz w:val="24"/>
          <w:szCs w:val="24"/>
        </w:rPr>
        <w:t xml:space="preserve"> então inspirado</w:t>
      </w:r>
      <w:r>
        <w:rPr>
          <w:rFonts w:ascii="Times New Roman" w:hAnsi="Times New Roman" w:cs="Times New Roman"/>
          <w:color w:val="111111"/>
          <w:sz w:val="24"/>
          <w:szCs w:val="24"/>
        </w:rPr>
        <w:t xml:space="preserve"> </w:t>
      </w:r>
      <w:r w:rsidR="002A2E34">
        <w:rPr>
          <w:rFonts w:ascii="Times New Roman" w:hAnsi="Times New Roman" w:cs="Times New Roman"/>
          <w:color w:val="111111"/>
          <w:sz w:val="24"/>
          <w:szCs w:val="24"/>
        </w:rPr>
        <w:t>pe</w:t>
      </w:r>
      <w:r>
        <w:rPr>
          <w:rFonts w:ascii="Times New Roman" w:hAnsi="Times New Roman" w:cs="Times New Roman"/>
          <w:color w:val="111111"/>
          <w:sz w:val="24"/>
          <w:szCs w:val="24"/>
        </w:rPr>
        <w:t xml:space="preserve">lo </w:t>
      </w:r>
      <w:r w:rsidR="00226DAA">
        <w:rPr>
          <w:rFonts w:ascii="Times New Roman" w:hAnsi="Times New Roman" w:cs="Times New Roman"/>
          <w:color w:val="111111"/>
          <w:sz w:val="24"/>
          <w:szCs w:val="24"/>
        </w:rPr>
        <w:t>conteúdo</w:t>
      </w:r>
      <w:r>
        <w:rPr>
          <w:rFonts w:ascii="Times New Roman" w:hAnsi="Times New Roman" w:cs="Times New Roman"/>
          <w:color w:val="111111"/>
          <w:sz w:val="24"/>
          <w:szCs w:val="24"/>
        </w:rPr>
        <w:t xml:space="preserve"> da série, ape</w:t>
      </w:r>
      <w:r w:rsidR="002A2E34">
        <w:rPr>
          <w:rFonts w:ascii="Times New Roman" w:hAnsi="Times New Roman" w:cs="Times New Roman"/>
          <w:color w:val="111111"/>
          <w:sz w:val="24"/>
          <w:szCs w:val="24"/>
        </w:rPr>
        <w:t>sar de ser de um contexto sócio-histórico diferente do Brasil</w:t>
      </w:r>
      <w:r>
        <w:rPr>
          <w:rFonts w:ascii="Times New Roman" w:hAnsi="Times New Roman" w:cs="Times New Roman"/>
          <w:color w:val="111111"/>
          <w:sz w:val="24"/>
          <w:szCs w:val="24"/>
        </w:rPr>
        <w:t>, pretende falar da relevância de</w:t>
      </w:r>
      <w:r w:rsidR="002A2E34">
        <w:rPr>
          <w:rFonts w:ascii="Times New Roman" w:hAnsi="Times New Roman" w:cs="Times New Roman"/>
          <w:color w:val="111111"/>
          <w:sz w:val="24"/>
          <w:szCs w:val="24"/>
        </w:rPr>
        <w:t xml:space="preserve"> </w:t>
      </w:r>
      <w:r>
        <w:rPr>
          <w:rFonts w:ascii="Times New Roman" w:hAnsi="Times New Roman" w:cs="Times New Roman"/>
          <w:color w:val="111111"/>
          <w:sz w:val="24"/>
          <w:szCs w:val="24"/>
        </w:rPr>
        <w:t xml:space="preserve">direcionar </w:t>
      </w:r>
      <w:r w:rsidR="002A2E34">
        <w:rPr>
          <w:rFonts w:ascii="Times New Roman" w:hAnsi="Times New Roman" w:cs="Times New Roman"/>
          <w:color w:val="111111"/>
          <w:sz w:val="24"/>
          <w:szCs w:val="24"/>
        </w:rPr>
        <w:t>a</w:t>
      </w:r>
      <w:r>
        <w:rPr>
          <w:rFonts w:ascii="Times New Roman" w:hAnsi="Times New Roman" w:cs="Times New Roman"/>
          <w:color w:val="111111"/>
          <w:sz w:val="24"/>
          <w:szCs w:val="24"/>
        </w:rPr>
        <w:t>s</w:t>
      </w:r>
      <w:r w:rsidR="002A2E34">
        <w:rPr>
          <w:rFonts w:ascii="Times New Roman" w:hAnsi="Times New Roman" w:cs="Times New Roman"/>
          <w:color w:val="111111"/>
          <w:sz w:val="24"/>
          <w:szCs w:val="24"/>
        </w:rPr>
        <w:t xml:space="preserve"> discussões sobre raça, racis</w:t>
      </w:r>
      <w:r>
        <w:rPr>
          <w:rFonts w:ascii="Times New Roman" w:hAnsi="Times New Roman" w:cs="Times New Roman"/>
          <w:color w:val="111111"/>
          <w:sz w:val="24"/>
          <w:szCs w:val="24"/>
        </w:rPr>
        <w:t>mo, preconceito e discriminação para a população branca.</w:t>
      </w:r>
      <w:r w:rsidR="002A2E34">
        <w:rPr>
          <w:rFonts w:ascii="Times New Roman" w:hAnsi="Times New Roman" w:cs="Times New Roman"/>
          <w:color w:val="111111"/>
          <w:sz w:val="24"/>
          <w:szCs w:val="24"/>
        </w:rPr>
        <w:t xml:space="preserve"> </w:t>
      </w:r>
      <w:r>
        <w:rPr>
          <w:rFonts w:ascii="Times New Roman" w:hAnsi="Times New Roman" w:cs="Times New Roman"/>
          <w:color w:val="111111"/>
          <w:sz w:val="24"/>
          <w:szCs w:val="24"/>
        </w:rPr>
        <w:t xml:space="preserve">Acreditamos que </w:t>
      </w:r>
      <w:r w:rsidR="00226DAA">
        <w:rPr>
          <w:rFonts w:ascii="Times New Roman" w:hAnsi="Times New Roman" w:cs="Times New Roman"/>
          <w:color w:val="111111"/>
          <w:sz w:val="24"/>
          <w:szCs w:val="24"/>
        </w:rPr>
        <w:t xml:space="preserve">a </w:t>
      </w:r>
      <w:r>
        <w:rPr>
          <w:rFonts w:ascii="Times New Roman" w:hAnsi="Times New Roman" w:cs="Times New Roman"/>
          <w:color w:val="111111"/>
          <w:sz w:val="24"/>
          <w:szCs w:val="24"/>
        </w:rPr>
        <w:t xml:space="preserve">educação </w:t>
      </w:r>
      <w:r w:rsidR="00226DAA">
        <w:rPr>
          <w:rFonts w:ascii="Times New Roman" w:hAnsi="Times New Roman" w:cs="Times New Roman"/>
          <w:color w:val="111111"/>
          <w:sz w:val="24"/>
          <w:szCs w:val="24"/>
        </w:rPr>
        <w:t>é uma grande arma que pode levar a sociedade a</w:t>
      </w:r>
      <w:r>
        <w:rPr>
          <w:rFonts w:ascii="Times New Roman" w:hAnsi="Times New Roman" w:cs="Times New Roman"/>
          <w:color w:val="111111"/>
          <w:sz w:val="24"/>
          <w:szCs w:val="24"/>
        </w:rPr>
        <w:t xml:space="preserve"> romper com mentalidades racistas, formando </w:t>
      </w:r>
      <w:r w:rsidR="00E84B96">
        <w:rPr>
          <w:rFonts w:ascii="Times New Roman" w:hAnsi="Times New Roman" w:cs="Times New Roman"/>
          <w:color w:val="111111"/>
          <w:sz w:val="24"/>
          <w:szCs w:val="24"/>
        </w:rPr>
        <w:t>cidadãos críticos para construção de</w:t>
      </w:r>
      <w:r>
        <w:rPr>
          <w:rFonts w:ascii="Times New Roman" w:hAnsi="Times New Roman" w:cs="Times New Roman"/>
          <w:color w:val="111111"/>
          <w:sz w:val="24"/>
          <w:szCs w:val="24"/>
        </w:rPr>
        <w:t xml:space="preserve"> uma sociedade igualitária</w:t>
      </w:r>
      <w:r w:rsidR="00226DAA">
        <w:rPr>
          <w:rFonts w:ascii="Times New Roman" w:hAnsi="Times New Roman" w:cs="Times New Roman"/>
          <w:color w:val="111111"/>
          <w:sz w:val="24"/>
          <w:szCs w:val="24"/>
        </w:rPr>
        <w:t xml:space="preserve"> e justa</w:t>
      </w:r>
      <w:r>
        <w:rPr>
          <w:rFonts w:ascii="Times New Roman" w:hAnsi="Times New Roman" w:cs="Times New Roman"/>
          <w:color w:val="111111"/>
          <w:sz w:val="24"/>
          <w:szCs w:val="24"/>
        </w:rPr>
        <w:t>.</w:t>
      </w:r>
    </w:p>
    <w:p w:rsidR="00FF3BBD" w:rsidRPr="00E84B96" w:rsidRDefault="002A2E34" w:rsidP="00E84B96">
      <w:pPr>
        <w:spacing w:after="0" w:line="360" w:lineRule="auto"/>
        <w:ind w:firstLine="851"/>
        <w:jc w:val="both"/>
        <w:rPr>
          <w:rFonts w:ascii="Times New Roman" w:hAnsi="Times New Roman" w:cs="Times New Roman"/>
          <w:color w:val="111111"/>
          <w:sz w:val="24"/>
          <w:szCs w:val="24"/>
        </w:rPr>
      </w:pPr>
      <w:r>
        <w:rPr>
          <w:rFonts w:ascii="Times New Roman" w:hAnsi="Times New Roman" w:cs="Times New Roman"/>
          <w:color w:val="111111"/>
          <w:sz w:val="24"/>
          <w:szCs w:val="24"/>
        </w:rPr>
        <w:t>Ass</w:t>
      </w:r>
      <w:r w:rsidR="00EC7B45">
        <w:rPr>
          <w:rFonts w:ascii="Times New Roman" w:hAnsi="Times New Roman" w:cs="Times New Roman"/>
          <w:color w:val="111111"/>
          <w:sz w:val="24"/>
          <w:szCs w:val="24"/>
        </w:rPr>
        <w:t xml:space="preserve">im, este </w:t>
      </w:r>
      <w:r w:rsidR="00226DAA">
        <w:rPr>
          <w:rFonts w:ascii="Times New Roman" w:hAnsi="Times New Roman" w:cs="Times New Roman"/>
          <w:color w:val="111111"/>
          <w:sz w:val="24"/>
          <w:szCs w:val="24"/>
        </w:rPr>
        <w:t>estudo</w:t>
      </w:r>
      <w:r w:rsidR="00EC7B45">
        <w:rPr>
          <w:rFonts w:ascii="Times New Roman" w:hAnsi="Times New Roman" w:cs="Times New Roman"/>
          <w:color w:val="111111"/>
          <w:sz w:val="24"/>
          <w:szCs w:val="24"/>
        </w:rPr>
        <w:t xml:space="preserve"> é </w:t>
      </w:r>
      <w:r w:rsidR="00FF3BBD">
        <w:rPr>
          <w:rFonts w:ascii="Times New Roman" w:hAnsi="Times New Roman" w:cs="Times New Roman"/>
          <w:color w:val="111111"/>
          <w:sz w:val="24"/>
          <w:szCs w:val="24"/>
        </w:rPr>
        <w:t>resultado</w:t>
      </w:r>
      <w:r w:rsidR="00226DAA">
        <w:rPr>
          <w:rFonts w:ascii="Times New Roman" w:hAnsi="Times New Roman" w:cs="Times New Roman"/>
          <w:color w:val="111111"/>
          <w:sz w:val="24"/>
          <w:szCs w:val="24"/>
        </w:rPr>
        <w:t xml:space="preserve"> de uma ação do</w:t>
      </w:r>
      <w:r>
        <w:rPr>
          <w:rFonts w:ascii="Times New Roman" w:hAnsi="Times New Roman" w:cs="Times New Roman"/>
          <w:color w:val="111111"/>
          <w:sz w:val="24"/>
          <w:szCs w:val="24"/>
        </w:rPr>
        <w:t xml:space="preserve"> Projeto de Extensão “Em favor da aplicabilidade da lei 10.639/2003 na Educação Básica”, </w:t>
      </w:r>
      <w:r w:rsidR="00226DAA">
        <w:rPr>
          <w:rFonts w:ascii="Times New Roman" w:hAnsi="Times New Roman" w:cs="Times New Roman"/>
          <w:color w:val="111111"/>
          <w:sz w:val="24"/>
          <w:szCs w:val="24"/>
        </w:rPr>
        <w:t xml:space="preserve">da Universidade Federal do Acre, que está sendo desenvolvido na rede de educação básica desde 2015. Esta ação </w:t>
      </w:r>
      <w:r>
        <w:rPr>
          <w:rFonts w:ascii="Times New Roman" w:hAnsi="Times New Roman" w:cs="Times New Roman"/>
          <w:color w:val="111111"/>
          <w:sz w:val="24"/>
          <w:szCs w:val="24"/>
        </w:rPr>
        <w:t>teve como público-alvo alunos, em sua maioria, brancos</w:t>
      </w:r>
      <w:r w:rsidR="00226DAA">
        <w:rPr>
          <w:rFonts w:ascii="Times New Roman" w:hAnsi="Times New Roman" w:cs="Times New Roman"/>
          <w:color w:val="111111"/>
          <w:sz w:val="24"/>
          <w:szCs w:val="24"/>
        </w:rPr>
        <w:t xml:space="preserve"> de uma escola</w:t>
      </w:r>
      <w:r>
        <w:rPr>
          <w:rFonts w:ascii="Times New Roman" w:hAnsi="Times New Roman" w:cs="Times New Roman"/>
          <w:color w:val="111111"/>
          <w:sz w:val="24"/>
          <w:szCs w:val="24"/>
        </w:rPr>
        <w:t xml:space="preserve"> da rede privada </w:t>
      </w:r>
      <w:r w:rsidR="00226DAA">
        <w:rPr>
          <w:rFonts w:ascii="Times New Roman" w:hAnsi="Times New Roman" w:cs="Times New Roman"/>
          <w:color w:val="111111"/>
          <w:sz w:val="24"/>
          <w:szCs w:val="24"/>
        </w:rPr>
        <w:t>de ensino</w:t>
      </w:r>
      <w:r w:rsidR="00A67875" w:rsidRPr="00D560E4">
        <w:rPr>
          <w:rFonts w:ascii="Times New Roman" w:hAnsi="Times New Roman" w:cs="Times New Roman"/>
          <w:sz w:val="24"/>
          <w:szCs w:val="24"/>
        </w:rPr>
        <w:t>.</w:t>
      </w:r>
      <w:r w:rsidR="00226DAA">
        <w:rPr>
          <w:rFonts w:ascii="Times New Roman" w:hAnsi="Times New Roman" w:cs="Times New Roman"/>
          <w:sz w:val="24"/>
          <w:szCs w:val="24"/>
        </w:rPr>
        <w:t xml:space="preserve"> O</w:t>
      </w:r>
      <w:r w:rsidR="00947C4D" w:rsidRPr="00D560E4">
        <w:rPr>
          <w:rFonts w:ascii="Times New Roman" w:hAnsi="Times New Roman" w:cs="Times New Roman"/>
          <w:sz w:val="24"/>
          <w:szCs w:val="24"/>
        </w:rPr>
        <w:t xml:space="preserve"> presente </w:t>
      </w:r>
      <w:r w:rsidR="00226DAA">
        <w:rPr>
          <w:rFonts w:ascii="Times New Roman" w:hAnsi="Times New Roman" w:cs="Times New Roman"/>
          <w:sz w:val="24"/>
          <w:szCs w:val="24"/>
        </w:rPr>
        <w:t>trabalho teve</w:t>
      </w:r>
      <w:r w:rsidR="00947C4D" w:rsidRPr="00D560E4">
        <w:rPr>
          <w:rFonts w:ascii="Times New Roman" w:hAnsi="Times New Roman" w:cs="Times New Roman"/>
          <w:sz w:val="24"/>
          <w:szCs w:val="24"/>
        </w:rPr>
        <w:t xml:space="preserve"> como objetivo</w:t>
      </w:r>
      <w:r w:rsidR="00FF3BBD" w:rsidRPr="00D560E4">
        <w:rPr>
          <w:rFonts w:ascii="Times New Roman" w:hAnsi="Times New Roman" w:cs="Times New Roman"/>
          <w:sz w:val="24"/>
          <w:szCs w:val="24"/>
        </w:rPr>
        <w:t xml:space="preserve"> mo</w:t>
      </w:r>
      <w:r w:rsidR="00226DAA">
        <w:rPr>
          <w:rFonts w:ascii="Times New Roman" w:hAnsi="Times New Roman" w:cs="Times New Roman"/>
          <w:sz w:val="24"/>
          <w:szCs w:val="24"/>
        </w:rPr>
        <w:t xml:space="preserve">strar sobre a importância de </w:t>
      </w:r>
      <w:r w:rsidR="00FF3BBD" w:rsidRPr="00D560E4">
        <w:rPr>
          <w:rFonts w:ascii="Times New Roman" w:hAnsi="Times New Roman" w:cs="Times New Roman"/>
          <w:sz w:val="24"/>
          <w:szCs w:val="24"/>
        </w:rPr>
        <w:t xml:space="preserve">ensinar e abordar as relações étnico-raciais em sala de aula, </w:t>
      </w:r>
      <w:r w:rsidR="00947C4D" w:rsidRPr="00D560E4">
        <w:rPr>
          <w:rFonts w:ascii="Times New Roman" w:hAnsi="Times New Roman" w:cs="Times New Roman"/>
          <w:sz w:val="24"/>
          <w:szCs w:val="24"/>
        </w:rPr>
        <w:t>inserindo a história e</w:t>
      </w:r>
      <w:r w:rsidR="00226DAA">
        <w:rPr>
          <w:rFonts w:ascii="Times New Roman" w:hAnsi="Times New Roman" w:cs="Times New Roman"/>
          <w:sz w:val="24"/>
          <w:szCs w:val="24"/>
        </w:rPr>
        <w:t xml:space="preserve"> a</w:t>
      </w:r>
      <w:r w:rsidR="00947C4D" w:rsidRPr="00D560E4">
        <w:rPr>
          <w:rFonts w:ascii="Times New Roman" w:hAnsi="Times New Roman" w:cs="Times New Roman"/>
          <w:sz w:val="24"/>
          <w:szCs w:val="24"/>
        </w:rPr>
        <w:t xml:space="preserve"> cultura africana e afro-</w:t>
      </w:r>
      <w:r w:rsidR="00226DAA">
        <w:rPr>
          <w:rFonts w:ascii="Times New Roman" w:hAnsi="Times New Roman" w:cs="Times New Roman"/>
          <w:sz w:val="24"/>
          <w:szCs w:val="24"/>
        </w:rPr>
        <w:t>brasileira no currículo escolar</w:t>
      </w:r>
      <w:r w:rsidR="00947C4D" w:rsidRPr="00D560E4">
        <w:rPr>
          <w:rFonts w:ascii="Times New Roman" w:hAnsi="Times New Roman" w:cs="Times New Roman"/>
          <w:sz w:val="24"/>
          <w:szCs w:val="24"/>
        </w:rPr>
        <w:t>,</w:t>
      </w:r>
      <w:r w:rsidR="00226DAA">
        <w:rPr>
          <w:rFonts w:ascii="Times New Roman" w:hAnsi="Times New Roman" w:cs="Times New Roman"/>
          <w:sz w:val="24"/>
          <w:szCs w:val="24"/>
        </w:rPr>
        <w:t xml:space="preserve"> inclusive em ambientes escolares</w:t>
      </w:r>
      <w:r w:rsidR="00947C4D" w:rsidRPr="00D560E4">
        <w:rPr>
          <w:rFonts w:ascii="Times New Roman" w:hAnsi="Times New Roman" w:cs="Times New Roman"/>
          <w:sz w:val="24"/>
          <w:szCs w:val="24"/>
        </w:rPr>
        <w:t xml:space="preserve"> </w:t>
      </w:r>
      <w:r w:rsidR="00465917">
        <w:rPr>
          <w:rFonts w:ascii="Times New Roman" w:hAnsi="Times New Roman" w:cs="Times New Roman"/>
          <w:sz w:val="24"/>
          <w:szCs w:val="24"/>
        </w:rPr>
        <w:t>com</w:t>
      </w:r>
      <w:r w:rsidR="00947C4D" w:rsidRPr="00D560E4">
        <w:rPr>
          <w:rFonts w:ascii="Times New Roman" w:hAnsi="Times New Roman" w:cs="Times New Roman"/>
          <w:sz w:val="24"/>
          <w:szCs w:val="24"/>
        </w:rPr>
        <w:t xml:space="preserve"> alunos brancos</w:t>
      </w:r>
      <w:r w:rsidR="00465917">
        <w:rPr>
          <w:rFonts w:ascii="Times New Roman" w:hAnsi="Times New Roman" w:cs="Times New Roman"/>
          <w:sz w:val="24"/>
          <w:szCs w:val="24"/>
        </w:rPr>
        <w:t>,</w:t>
      </w:r>
      <w:r w:rsidR="00947C4D" w:rsidRPr="00D560E4">
        <w:rPr>
          <w:rFonts w:ascii="Times New Roman" w:hAnsi="Times New Roman" w:cs="Times New Roman"/>
          <w:sz w:val="24"/>
          <w:szCs w:val="24"/>
        </w:rPr>
        <w:t xml:space="preserve"> </w:t>
      </w:r>
      <w:r w:rsidR="00E84B96" w:rsidRPr="00D560E4">
        <w:rPr>
          <w:rFonts w:ascii="Times New Roman" w:hAnsi="Times New Roman" w:cs="Times New Roman"/>
          <w:sz w:val="24"/>
          <w:szCs w:val="24"/>
        </w:rPr>
        <w:t>desmistificando estereótipos e discursos de senso comum que são propagados</w:t>
      </w:r>
      <w:r w:rsidR="00465917">
        <w:rPr>
          <w:rFonts w:ascii="Times New Roman" w:hAnsi="Times New Roman" w:cs="Times New Roman"/>
          <w:sz w:val="24"/>
          <w:szCs w:val="24"/>
        </w:rPr>
        <w:t xml:space="preserve"> de forma secular</w:t>
      </w:r>
      <w:r w:rsidR="00E84B96" w:rsidRPr="00D560E4">
        <w:rPr>
          <w:rFonts w:ascii="Times New Roman" w:hAnsi="Times New Roman" w:cs="Times New Roman"/>
          <w:sz w:val="24"/>
          <w:szCs w:val="24"/>
        </w:rPr>
        <w:t xml:space="preserve"> em nossa sociedade. </w:t>
      </w:r>
    </w:p>
    <w:p w:rsidR="00947C4D" w:rsidRPr="00947C4D" w:rsidRDefault="00465917" w:rsidP="00D0651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Este</w:t>
      </w:r>
      <w:r w:rsidR="00912C80">
        <w:rPr>
          <w:rFonts w:ascii="Times New Roman" w:hAnsi="Times New Roman" w:cs="Times New Roman"/>
          <w:sz w:val="24"/>
          <w:szCs w:val="24"/>
        </w:rPr>
        <w:t xml:space="preserve"> texto se apresenta da seguinte man</w:t>
      </w:r>
      <w:r>
        <w:rPr>
          <w:rFonts w:ascii="Times New Roman" w:hAnsi="Times New Roman" w:cs="Times New Roman"/>
          <w:sz w:val="24"/>
          <w:szCs w:val="24"/>
        </w:rPr>
        <w:t>eira: primeiramente apresenta-se</w:t>
      </w:r>
      <w:r w:rsidR="00912C80">
        <w:rPr>
          <w:rFonts w:ascii="Times New Roman" w:hAnsi="Times New Roman" w:cs="Times New Roman"/>
          <w:sz w:val="24"/>
          <w:szCs w:val="24"/>
        </w:rPr>
        <w:t xml:space="preserve"> um panorama conceitual para melhor</w:t>
      </w:r>
      <w:r>
        <w:rPr>
          <w:rFonts w:ascii="Times New Roman" w:hAnsi="Times New Roman" w:cs="Times New Roman"/>
          <w:sz w:val="24"/>
          <w:szCs w:val="24"/>
        </w:rPr>
        <w:t xml:space="preserve"> sua compreensão</w:t>
      </w:r>
      <w:r w:rsidR="00912C80">
        <w:rPr>
          <w:rFonts w:ascii="Times New Roman" w:hAnsi="Times New Roman" w:cs="Times New Roman"/>
          <w:sz w:val="24"/>
          <w:szCs w:val="24"/>
        </w:rPr>
        <w:t>; em seguida</w:t>
      </w:r>
      <w:r>
        <w:rPr>
          <w:rFonts w:ascii="Times New Roman" w:hAnsi="Times New Roman" w:cs="Times New Roman"/>
          <w:sz w:val="24"/>
          <w:szCs w:val="24"/>
        </w:rPr>
        <w:t>,</w:t>
      </w:r>
      <w:r w:rsidR="00912C80">
        <w:rPr>
          <w:rFonts w:ascii="Times New Roman" w:hAnsi="Times New Roman" w:cs="Times New Roman"/>
          <w:sz w:val="24"/>
          <w:szCs w:val="24"/>
        </w:rPr>
        <w:t xml:space="preserve"> </w:t>
      </w:r>
      <w:r>
        <w:rPr>
          <w:rFonts w:ascii="Times New Roman" w:hAnsi="Times New Roman" w:cs="Times New Roman"/>
          <w:sz w:val="24"/>
          <w:szCs w:val="24"/>
        </w:rPr>
        <w:t>é feito</w:t>
      </w:r>
      <w:r w:rsidR="00912C80">
        <w:rPr>
          <w:rFonts w:ascii="Times New Roman" w:hAnsi="Times New Roman" w:cs="Times New Roman"/>
          <w:sz w:val="24"/>
          <w:szCs w:val="24"/>
        </w:rPr>
        <w:t xml:space="preserve"> uma contextualização histórica explicitando os motivos pelos quais existe racismo e como ele se configura na realidade de nosso país; por conseguinte</w:t>
      </w:r>
      <w:r>
        <w:rPr>
          <w:rFonts w:ascii="Times New Roman" w:hAnsi="Times New Roman" w:cs="Times New Roman"/>
          <w:sz w:val="24"/>
          <w:szCs w:val="24"/>
        </w:rPr>
        <w:t>, aborda-</w:t>
      </w:r>
      <w:r w:rsidR="00912C80">
        <w:rPr>
          <w:rFonts w:ascii="Times New Roman" w:hAnsi="Times New Roman" w:cs="Times New Roman"/>
          <w:sz w:val="24"/>
          <w:szCs w:val="24"/>
        </w:rPr>
        <w:t>s</w:t>
      </w:r>
      <w:r>
        <w:rPr>
          <w:rFonts w:ascii="Times New Roman" w:hAnsi="Times New Roman" w:cs="Times New Roman"/>
          <w:sz w:val="24"/>
          <w:szCs w:val="24"/>
        </w:rPr>
        <w:t>e</w:t>
      </w:r>
      <w:r w:rsidR="00912C80">
        <w:rPr>
          <w:rFonts w:ascii="Times New Roman" w:hAnsi="Times New Roman" w:cs="Times New Roman"/>
          <w:sz w:val="24"/>
          <w:szCs w:val="24"/>
        </w:rPr>
        <w:t xml:space="preserve"> a relevância de sair do silenciamento sobre as r</w:t>
      </w:r>
      <w:r>
        <w:rPr>
          <w:rFonts w:ascii="Times New Roman" w:hAnsi="Times New Roman" w:cs="Times New Roman"/>
          <w:sz w:val="24"/>
          <w:szCs w:val="24"/>
        </w:rPr>
        <w:t>elações étnico-raciais</w:t>
      </w:r>
      <w:r w:rsidR="00912C80">
        <w:rPr>
          <w:rFonts w:ascii="Times New Roman" w:hAnsi="Times New Roman" w:cs="Times New Roman"/>
          <w:sz w:val="24"/>
          <w:szCs w:val="24"/>
        </w:rPr>
        <w:t xml:space="preserve">, </w:t>
      </w:r>
      <w:r>
        <w:rPr>
          <w:rFonts w:ascii="Times New Roman" w:hAnsi="Times New Roman" w:cs="Times New Roman"/>
          <w:sz w:val="24"/>
          <w:szCs w:val="24"/>
        </w:rPr>
        <w:t>sobretudo</w:t>
      </w:r>
      <w:r w:rsidR="00912C80">
        <w:rPr>
          <w:rFonts w:ascii="Times New Roman" w:hAnsi="Times New Roman" w:cs="Times New Roman"/>
          <w:sz w:val="24"/>
          <w:szCs w:val="24"/>
        </w:rPr>
        <w:t xml:space="preserve"> para a população branca que não sofre cotidianamente com a violência do racismo</w:t>
      </w:r>
      <w:r w:rsidR="00D5157E" w:rsidRPr="00D560E4">
        <w:rPr>
          <w:rFonts w:ascii="Times New Roman" w:hAnsi="Times New Roman" w:cs="Times New Roman"/>
          <w:sz w:val="24"/>
          <w:szCs w:val="24"/>
        </w:rPr>
        <w:t>,</w:t>
      </w:r>
      <w:r w:rsidR="00912C80" w:rsidRPr="00D560E4">
        <w:rPr>
          <w:rFonts w:ascii="Times New Roman" w:hAnsi="Times New Roman" w:cs="Times New Roman"/>
          <w:sz w:val="24"/>
          <w:szCs w:val="24"/>
        </w:rPr>
        <w:t xml:space="preserve"> mas que </w:t>
      </w:r>
      <w:r w:rsidR="00D5157E" w:rsidRPr="00D560E4">
        <w:rPr>
          <w:rFonts w:ascii="Times New Roman" w:hAnsi="Times New Roman" w:cs="Times New Roman"/>
          <w:sz w:val="24"/>
          <w:szCs w:val="24"/>
        </w:rPr>
        <w:t xml:space="preserve">também </w:t>
      </w:r>
      <w:r w:rsidR="00E84B96" w:rsidRPr="00D560E4">
        <w:rPr>
          <w:rFonts w:ascii="Times New Roman" w:hAnsi="Times New Roman" w:cs="Times New Roman"/>
          <w:sz w:val="24"/>
          <w:szCs w:val="24"/>
        </w:rPr>
        <w:t>podem ser reprodutores</w:t>
      </w:r>
      <w:r w:rsidR="00912C80" w:rsidRPr="00D560E4">
        <w:rPr>
          <w:rFonts w:ascii="Times New Roman" w:hAnsi="Times New Roman" w:cs="Times New Roman"/>
          <w:sz w:val="24"/>
          <w:szCs w:val="24"/>
        </w:rPr>
        <w:t xml:space="preserve"> </w:t>
      </w:r>
      <w:r>
        <w:rPr>
          <w:rFonts w:ascii="Times New Roman" w:hAnsi="Times New Roman" w:cs="Times New Roman"/>
          <w:sz w:val="24"/>
          <w:szCs w:val="24"/>
        </w:rPr>
        <w:t>deste comportamento tão comum em nossa sociedade com forte herança colonial e</w:t>
      </w:r>
      <w:r w:rsidR="00E84B96" w:rsidRPr="00D560E4">
        <w:rPr>
          <w:rFonts w:ascii="Times New Roman" w:hAnsi="Times New Roman" w:cs="Times New Roman"/>
          <w:sz w:val="24"/>
          <w:szCs w:val="24"/>
        </w:rPr>
        <w:t xml:space="preserve"> </w:t>
      </w:r>
      <w:r>
        <w:rPr>
          <w:rFonts w:ascii="Times New Roman" w:hAnsi="Times New Roman" w:cs="Times New Roman"/>
          <w:sz w:val="24"/>
          <w:szCs w:val="24"/>
        </w:rPr>
        <w:t xml:space="preserve">com </w:t>
      </w:r>
      <w:r w:rsidR="00E84B96" w:rsidRPr="00D560E4">
        <w:rPr>
          <w:rFonts w:ascii="Times New Roman" w:hAnsi="Times New Roman" w:cs="Times New Roman"/>
          <w:sz w:val="24"/>
          <w:szCs w:val="24"/>
        </w:rPr>
        <w:t xml:space="preserve">ensino </w:t>
      </w:r>
      <w:r>
        <w:rPr>
          <w:rFonts w:ascii="Times New Roman" w:hAnsi="Times New Roman" w:cs="Times New Roman"/>
          <w:sz w:val="24"/>
          <w:szCs w:val="24"/>
        </w:rPr>
        <w:t xml:space="preserve">predominantemente </w:t>
      </w:r>
      <w:r w:rsidR="00E84B96" w:rsidRPr="00D560E4">
        <w:rPr>
          <w:rFonts w:ascii="Times New Roman" w:hAnsi="Times New Roman" w:cs="Times New Roman"/>
          <w:sz w:val="24"/>
          <w:szCs w:val="24"/>
        </w:rPr>
        <w:t>etnocêntrico</w:t>
      </w:r>
      <w:r>
        <w:rPr>
          <w:rFonts w:ascii="Times New Roman" w:hAnsi="Times New Roman" w:cs="Times New Roman"/>
          <w:sz w:val="24"/>
          <w:szCs w:val="24"/>
        </w:rPr>
        <w:t>,</w:t>
      </w:r>
      <w:r w:rsidR="00E84B96" w:rsidRPr="00D560E4">
        <w:rPr>
          <w:rFonts w:ascii="Times New Roman" w:hAnsi="Times New Roman" w:cs="Times New Roman"/>
          <w:sz w:val="24"/>
          <w:szCs w:val="24"/>
        </w:rPr>
        <w:t xml:space="preserve"> </w:t>
      </w:r>
      <w:r w:rsidR="00220D6B" w:rsidRPr="00D560E4">
        <w:rPr>
          <w:rFonts w:ascii="Times New Roman" w:hAnsi="Times New Roman" w:cs="Times New Roman"/>
          <w:sz w:val="24"/>
          <w:szCs w:val="24"/>
        </w:rPr>
        <w:t>sendo a escola um dos</w:t>
      </w:r>
      <w:r>
        <w:rPr>
          <w:rFonts w:ascii="Times New Roman" w:hAnsi="Times New Roman" w:cs="Times New Roman"/>
          <w:sz w:val="24"/>
          <w:szCs w:val="24"/>
        </w:rPr>
        <w:t xml:space="preserve"> grandes</w:t>
      </w:r>
      <w:r w:rsidR="00E84B96" w:rsidRPr="00D560E4">
        <w:rPr>
          <w:rFonts w:ascii="Times New Roman" w:hAnsi="Times New Roman" w:cs="Times New Roman"/>
          <w:sz w:val="24"/>
          <w:szCs w:val="24"/>
        </w:rPr>
        <w:t xml:space="preserve"> </w:t>
      </w:r>
      <w:r w:rsidR="00912C80" w:rsidRPr="00D560E4">
        <w:rPr>
          <w:rFonts w:ascii="Times New Roman" w:hAnsi="Times New Roman" w:cs="Times New Roman"/>
          <w:sz w:val="24"/>
          <w:szCs w:val="24"/>
        </w:rPr>
        <w:t>mecanismos sociais</w:t>
      </w:r>
      <w:r>
        <w:rPr>
          <w:rFonts w:ascii="Times New Roman" w:hAnsi="Times New Roman" w:cs="Times New Roman"/>
          <w:sz w:val="24"/>
          <w:szCs w:val="24"/>
        </w:rPr>
        <w:t xml:space="preserve"> e culturais</w:t>
      </w:r>
      <w:r w:rsidR="00912C80" w:rsidRPr="00D560E4">
        <w:rPr>
          <w:rFonts w:ascii="Times New Roman" w:hAnsi="Times New Roman" w:cs="Times New Roman"/>
          <w:sz w:val="24"/>
          <w:szCs w:val="24"/>
        </w:rPr>
        <w:t xml:space="preserve"> </w:t>
      </w:r>
      <w:r w:rsidR="00220D6B" w:rsidRPr="00D560E4">
        <w:rPr>
          <w:rFonts w:ascii="Times New Roman" w:hAnsi="Times New Roman" w:cs="Times New Roman"/>
          <w:sz w:val="24"/>
          <w:szCs w:val="24"/>
        </w:rPr>
        <w:t>que contribuem para a perpetuação do racismo</w:t>
      </w:r>
      <w:r w:rsidR="00D5157E" w:rsidRPr="00D560E4">
        <w:rPr>
          <w:rFonts w:ascii="Times New Roman" w:hAnsi="Times New Roman" w:cs="Times New Roman"/>
          <w:sz w:val="24"/>
          <w:szCs w:val="24"/>
        </w:rPr>
        <w:t xml:space="preserve">; e por fim </w:t>
      </w:r>
      <w:r>
        <w:rPr>
          <w:rFonts w:ascii="Times New Roman" w:hAnsi="Times New Roman" w:cs="Times New Roman"/>
          <w:sz w:val="24"/>
          <w:szCs w:val="24"/>
        </w:rPr>
        <w:t>fala-</w:t>
      </w:r>
      <w:r w:rsidR="00220D6B" w:rsidRPr="00D560E4">
        <w:rPr>
          <w:rFonts w:ascii="Times New Roman" w:hAnsi="Times New Roman" w:cs="Times New Roman"/>
          <w:sz w:val="24"/>
          <w:szCs w:val="24"/>
        </w:rPr>
        <w:t>s</w:t>
      </w:r>
      <w:r>
        <w:rPr>
          <w:rFonts w:ascii="Times New Roman" w:hAnsi="Times New Roman" w:cs="Times New Roman"/>
          <w:sz w:val="24"/>
          <w:szCs w:val="24"/>
        </w:rPr>
        <w:t>e</w:t>
      </w:r>
      <w:r w:rsidR="00220D6B" w:rsidRPr="00D560E4">
        <w:rPr>
          <w:rFonts w:ascii="Times New Roman" w:hAnsi="Times New Roman" w:cs="Times New Roman"/>
          <w:sz w:val="24"/>
          <w:szCs w:val="24"/>
        </w:rPr>
        <w:t xml:space="preserve"> sobre </w:t>
      </w:r>
      <w:r w:rsidR="00303FB2" w:rsidRPr="00D560E4">
        <w:rPr>
          <w:rFonts w:ascii="Times New Roman" w:hAnsi="Times New Roman" w:cs="Times New Roman"/>
          <w:sz w:val="24"/>
          <w:szCs w:val="24"/>
        </w:rPr>
        <w:t xml:space="preserve">o projeto de extensão </w:t>
      </w:r>
      <w:r w:rsidR="00220D6B" w:rsidRPr="00D560E4">
        <w:rPr>
          <w:rFonts w:ascii="Times New Roman" w:hAnsi="Times New Roman" w:cs="Times New Roman"/>
          <w:sz w:val="24"/>
          <w:szCs w:val="24"/>
        </w:rPr>
        <w:t xml:space="preserve">e a sua realização </w:t>
      </w:r>
      <w:r>
        <w:rPr>
          <w:rFonts w:ascii="Times New Roman" w:hAnsi="Times New Roman" w:cs="Times New Roman"/>
          <w:sz w:val="24"/>
          <w:szCs w:val="24"/>
        </w:rPr>
        <w:t>na referida escola</w:t>
      </w:r>
      <w:r w:rsidR="00303FB2" w:rsidRPr="00D560E4">
        <w:rPr>
          <w:rFonts w:ascii="Times New Roman" w:hAnsi="Times New Roman" w:cs="Times New Roman"/>
          <w:sz w:val="24"/>
          <w:szCs w:val="24"/>
        </w:rPr>
        <w:t>.</w:t>
      </w:r>
    </w:p>
    <w:p w:rsidR="005D3BFF" w:rsidRPr="002E6A61" w:rsidRDefault="005D3BFF" w:rsidP="00D0651C">
      <w:pPr>
        <w:spacing w:after="0"/>
        <w:jc w:val="both"/>
        <w:rPr>
          <w:rFonts w:ascii="Times New Roman" w:hAnsi="Times New Roman" w:cs="Times New Roman"/>
          <w:color w:val="111111"/>
          <w:sz w:val="24"/>
          <w:szCs w:val="24"/>
        </w:rPr>
      </w:pPr>
    </w:p>
    <w:p w:rsidR="00947C4D" w:rsidRDefault="00947C4D" w:rsidP="00D0651C">
      <w:pPr>
        <w:spacing w:after="0"/>
        <w:rPr>
          <w:rFonts w:ascii="Times New Roman" w:hAnsi="Times New Roman" w:cs="Times New Roman"/>
          <w:b/>
          <w:color w:val="111111"/>
          <w:sz w:val="24"/>
          <w:szCs w:val="24"/>
        </w:rPr>
      </w:pPr>
      <w:r w:rsidRPr="0027478E">
        <w:rPr>
          <w:rFonts w:ascii="Times New Roman" w:hAnsi="Times New Roman" w:cs="Times New Roman"/>
          <w:b/>
          <w:color w:val="111111"/>
          <w:sz w:val="24"/>
          <w:szCs w:val="24"/>
        </w:rPr>
        <w:t>Panorama Conceitual</w:t>
      </w:r>
    </w:p>
    <w:p w:rsidR="00D560E4" w:rsidRPr="0027478E" w:rsidRDefault="00D560E4" w:rsidP="00D0651C">
      <w:pPr>
        <w:spacing w:after="0"/>
        <w:rPr>
          <w:rFonts w:ascii="Times New Roman" w:hAnsi="Times New Roman" w:cs="Times New Roman"/>
          <w:b/>
          <w:color w:val="111111"/>
          <w:sz w:val="24"/>
          <w:szCs w:val="24"/>
        </w:rPr>
      </w:pPr>
    </w:p>
    <w:p w:rsidR="0027478E" w:rsidRDefault="00DA119A" w:rsidP="00D0651C">
      <w:pPr>
        <w:spacing w:after="0" w:line="360" w:lineRule="auto"/>
        <w:ind w:firstLine="851"/>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Face ao tema de educação da relações étnico-raciais, algumas definições se fazem necessárias para uma melhor contextualização e compreensão da temática, </w:t>
      </w:r>
      <w:r w:rsidR="00903F77">
        <w:rPr>
          <w:rFonts w:ascii="Times New Roman" w:hAnsi="Times New Roman" w:cs="Times New Roman"/>
          <w:color w:val="111111"/>
          <w:sz w:val="24"/>
          <w:szCs w:val="24"/>
        </w:rPr>
        <w:t>por expõe-se</w:t>
      </w:r>
      <w:r>
        <w:rPr>
          <w:rFonts w:ascii="Times New Roman" w:hAnsi="Times New Roman" w:cs="Times New Roman"/>
          <w:color w:val="111111"/>
          <w:sz w:val="24"/>
          <w:szCs w:val="24"/>
        </w:rPr>
        <w:t xml:space="preserve"> </w:t>
      </w:r>
      <w:r w:rsidR="00903F77">
        <w:rPr>
          <w:rFonts w:ascii="Times New Roman" w:hAnsi="Times New Roman" w:cs="Times New Roman"/>
          <w:color w:val="111111"/>
          <w:sz w:val="24"/>
          <w:szCs w:val="24"/>
        </w:rPr>
        <w:t>aqui</w:t>
      </w:r>
      <w:r w:rsidR="0027478E">
        <w:rPr>
          <w:rFonts w:ascii="Times New Roman" w:hAnsi="Times New Roman" w:cs="Times New Roman"/>
          <w:color w:val="111111"/>
          <w:sz w:val="24"/>
          <w:szCs w:val="24"/>
        </w:rPr>
        <w:t xml:space="preserve"> um </w:t>
      </w:r>
      <w:r w:rsidR="006C508C">
        <w:rPr>
          <w:rFonts w:ascii="Times New Roman" w:hAnsi="Times New Roman" w:cs="Times New Roman"/>
          <w:color w:val="111111"/>
          <w:sz w:val="24"/>
          <w:szCs w:val="24"/>
        </w:rPr>
        <w:t xml:space="preserve">panorama conceitual para </w:t>
      </w:r>
      <w:r w:rsidR="00220D6B">
        <w:rPr>
          <w:rFonts w:ascii="Times New Roman" w:hAnsi="Times New Roman" w:cs="Times New Roman"/>
          <w:color w:val="111111"/>
          <w:sz w:val="24"/>
          <w:szCs w:val="24"/>
        </w:rPr>
        <w:t>podermo</w:t>
      </w:r>
      <w:r w:rsidR="006C508C">
        <w:rPr>
          <w:rFonts w:ascii="Times New Roman" w:hAnsi="Times New Roman" w:cs="Times New Roman"/>
          <w:color w:val="111111"/>
          <w:sz w:val="24"/>
          <w:szCs w:val="24"/>
        </w:rPr>
        <w:t>s</w:t>
      </w:r>
      <w:r w:rsidR="00220D6B">
        <w:rPr>
          <w:rFonts w:ascii="Times New Roman" w:hAnsi="Times New Roman" w:cs="Times New Roman"/>
          <w:color w:val="111111"/>
          <w:sz w:val="24"/>
          <w:szCs w:val="24"/>
        </w:rPr>
        <w:t xml:space="preserve"> dar</w:t>
      </w:r>
      <w:r w:rsidR="0027478E">
        <w:rPr>
          <w:rFonts w:ascii="Times New Roman" w:hAnsi="Times New Roman" w:cs="Times New Roman"/>
          <w:color w:val="111111"/>
          <w:sz w:val="24"/>
          <w:szCs w:val="24"/>
        </w:rPr>
        <w:t xml:space="preserve"> prosseguimento nas discussões que serão </w:t>
      </w:r>
      <w:r w:rsidR="00220D6B">
        <w:rPr>
          <w:rFonts w:ascii="Times New Roman" w:hAnsi="Times New Roman" w:cs="Times New Roman"/>
          <w:color w:val="111111"/>
          <w:sz w:val="24"/>
          <w:szCs w:val="24"/>
        </w:rPr>
        <w:t>posteriormente realizadas</w:t>
      </w:r>
      <w:r>
        <w:rPr>
          <w:rFonts w:ascii="Times New Roman" w:hAnsi="Times New Roman" w:cs="Times New Roman"/>
          <w:color w:val="111111"/>
          <w:sz w:val="24"/>
          <w:szCs w:val="24"/>
        </w:rPr>
        <w:t xml:space="preserve"> aqui.</w:t>
      </w:r>
    </w:p>
    <w:p w:rsidR="006C508C" w:rsidRDefault="003A320A" w:rsidP="00F54778">
      <w:pPr>
        <w:spacing w:after="0" w:line="360" w:lineRule="auto"/>
        <w:ind w:firstLine="851"/>
        <w:jc w:val="both"/>
        <w:rPr>
          <w:rFonts w:ascii="Times New Roman" w:hAnsi="Times New Roman" w:cs="Times New Roman"/>
          <w:color w:val="111111"/>
          <w:sz w:val="24"/>
          <w:szCs w:val="24"/>
        </w:rPr>
      </w:pPr>
      <w:r>
        <w:rPr>
          <w:rFonts w:ascii="Times New Roman" w:hAnsi="Times New Roman" w:cs="Times New Roman"/>
          <w:color w:val="111111"/>
          <w:sz w:val="24"/>
          <w:szCs w:val="24"/>
        </w:rPr>
        <w:t>Um dest</w:t>
      </w:r>
      <w:r w:rsidR="00DA119A">
        <w:rPr>
          <w:rFonts w:ascii="Times New Roman" w:hAnsi="Times New Roman" w:cs="Times New Roman"/>
          <w:color w:val="111111"/>
          <w:sz w:val="24"/>
          <w:szCs w:val="24"/>
        </w:rPr>
        <w:t xml:space="preserve">es conceitos é o de raça, </w:t>
      </w:r>
      <w:r w:rsidR="00AF369E">
        <w:rPr>
          <w:rFonts w:ascii="Times New Roman" w:hAnsi="Times New Roman" w:cs="Times New Roman"/>
          <w:color w:val="111111"/>
          <w:sz w:val="24"/>
          <w:szCs w:val="24"/>
        </w:rPr>
        <w:t xml:space="preserve">comumente confundido com etnia. É mister que quando estamos falando dos seres humanos </w:t>
      </w:r>
      <w:r w:rsidR="00D625A7">
        <w:rPr>
          <w:rFonts w:ascii="Times New Roman" w:hAnsi="Times New Roman" w:cs="Times New Roman"/>
          <w:color w:val="111111"/>
          <w:sz w:val="24"/>
          <w:szCs w:val="24"/>
        </w:rPr>
        <w:t>sabemos</w:t>
      </w:r>
      <w:r w:rsidR="00903F77">
        <w:rPr>
          <w:rFonts w:ascii="Times New Roman" w:hAnsi="Times New Roman" w:cs="Times New Roman"/>
          <w:color w:val="111111"/>
          <w:sz w:val="24"/>
          <w:szCs w:val="24"/>
        </w:rPr>
        <w:t xml:space="preserve"> atualmente, após os avanços dos estudos da ciência,</w:t>
      </w:r>
      <w:r w:rsidR="00D625A7">
        <w:rPr>
          <w:rFonts w:ascii="Times New Roman" w:hAnsi="Times New Roman" w:cs="Times New Roman"/>
          <w:color w:val="111111"/>
          <w:sz w:val="24"/>
          <w:szCs w:val="24"/>
        </w:rPr>
        <w:t xml:space="preserve"> que não existe</w:t>
      </w:r>
      <w:r w:rsidR="006A4B93">
        <w:rPr>
          <w:rFonts w:ascii="Times New Roman" w:hAnsi="Times New Roman" w:cs="Times New Roman"/>
          <w:color w:val="111111"/>
          <w:sz w:val="24"/>
          <w:szCs w:val="24"/>
        </w:rPr>
        <w:t xml:space="preserve"> do ponto de vista biológico </w:t>
      </w:r>
      <w:r w:rsidR="00903F77">
        <w:rPr>
          <w:rFonts w:ascii="Times New Roman" w:hAnsi="Times New Roman" w:cs="Times New Roman"/>
          <w:color w:val="111111"/>
          <w:sz w:val="24"/>
          <w:szCs w:val="24"/>
        </w:rPr>
        <w:t>a divisão de raças. Entretanto, no</w:t>
      </w:r>
      <w:r w:rsidR="00D524D5">
        <w:rPr>
          <w:rFonts w:ascii="Times New Roman" w:hAnsi="Times New Roman" w:cs="Times New Roman"/>
          <w:color w:val="111111"/>
          <w:sz w:val="24"/>
          <w:szCs w:val="24"/>
        </w:rPr>
        <w:t xml:space="preserve"> século XIX </w:t>
      </w:r>
      <w:r w:rsidR="00903F77">
        <w:rPr>
          <w:rFonts w:ascii="Times New Roman" w:hAnsi="Times New Roman" w:cs="Times New Roman"/>
          <w:color w:val="111111"/>
          <w:sz w:val="24"/>
          <w:szCs w:val="24"/>
        </w:rPr>
        <w:t>o racismo cientí</w:t>
      </w:r>
      <w:r w:rsidR="00D524D5">
        <w:rPr>
          <w:rFonts w:ascii="Times New Roman" w:hAnsi="Times New Roman" w:cs="Times New Roman"/>
          <w:color w:val="111111"/>
          <w:sz w:val="24"/>
          <w:szCs w:val="24"/>
        </w:rPr>
        <w:t>fico</w:t>
      </w:r>
      <w:r w:rsidR="00F54778">
        <w:rPr>
          <w:rFonts w:ascii="Times New Roman" w:hAnsi="Times New Roman" w:cs="Times New Roman"/>
          <w:color w:val="111111"/>
          <w:sz w:val="24"/>
          <w:szCs w:val="24"/>
        </w:rPr>
        <w:t xml:space="preserve"> </w:t>
      </w:r>
      <w:r w:rsidR="00081DEC">
        <w:rPr>
          <w:rFonts w:ascii="Times New Roman" w:hAnsi="Times New Roman" w:cs="Times New Roman"/>
          <w:color w:val="111111"/>
          <w:sz w:val="24"/>
          <w:szCs w:val="24"/>
        </w:rPr>
        <w:t>baseado no Darwinismo Social</w:t>
      </w:r>
      <w:r w:rsidR="006C508C">
        <w:rPr>
          <w:rFonts w:ascii="Times New Roman" w:hAnsi="Times New Roman" w:cs="Times New Roman"/>
          <w:color w:val="111111"/>
          <w:sz w:val="24"/>
          <w:szCs w:val="24"/>
        </w:rPr>
        <w:t xml:space="preserve"> </w:t>
      </w:r>
      <w:r w:rsidR="006A4B93">
        <w:rPr>
          <w:rFonts w:ascii="Times New Roman" w:hAnsi="Times New Roman" w:cs="Times New Roman"/>
          <w:color w:val="111111"/>
          <w:sz w:val="24"/>
          <w:szCs w:val="24"/>
        </w:rPr>
        <w:t>que</w:t>
      </w:r>
      <w:r w:rsidR="00D524D5">
        <w:rPr>
          <w:rFonts w:ascii="Times New Roman" w:hAnsi="Times New Roman" w:cs="Times New Roman"/>
          <w:color w:val="111111"/>
          <w:sz w:val="24"/>
          <w:szCs w:val="24"/>
        </w:rPr>
        <w:t xml:space="preserve"> defendia</w:t>
      </w:r>
      <w:r w:rsidR="006A4B93">
        <w:rPr>
          <w:rFonts w:ascii="Times New Roman" w:hAnsi="Times New Roman" w:cs="Times New Roman"/>
          <w:color w:val="111111"/>
          <w:sz w:val="24"/>
          <w:szCs w:val="24"/>
        </w:rPr>
        <w:t xml:space="preserve"> </w:t>
      </w:r>
      <w:r w:rsidR="00D524D5">
        <w:rPr>
          <w:rFonts w:ascii="Times New Roman" w:hAnsi="Times New Roman" w:cs="Times New Roman"/>
          <w:color w:val="111111"/>
          <w:sz w:val="24"/>
          <w:szCs w:val="24"/>
        </w:rPr>
        <w:t>a existência de</w:t>
      </w:r>
      <w:r w:rsidR="006A4B93">
        <w:rPr>
          <w:rFonts w:ascii="Times New Roman" w:hAnsi="Times New Roman" w:cs="Times New Roman"/>
          <w:color w:val="111111"/>
          <w:sz w:val="24"/>
          <w:szCs w:val="24"/>
        </w:rPr>
        <w:t xml:space="preserve"> raças </w:t>
      </w:r>
      <w:r w:rsidR="006C508C">
        <w:rPr>
          <w:rFonts w:ascii="Times New Roman" w:hAnsi="Times New Roman" w:cs="Times New Roman"/>
          <w:color w:val="111111"/>
          <w:sz w:val="24"/>
          <w:szCs w:val="24"/>
        </w:rPr>
        <w:t xml:space="preserve">superiores e inferiores, </w:t>
      </w:r>
      <w:r w:rsidR="00903F77">
        <w:rPr>
          <w:rFonts w:ascii="Times New Roman" w:hAnsi="Times New Roman" w:cs="Times New Roman"/>
          <w:color w:val="111111"/>
          <w:sz w:val="24"/>
          <w:szCs w:val="24"/>
        </w:rPr>
        <w:t xml:space="preserve">era uma verdade suprema não apenas para a ciência, bem como para toda a sociedade que se utilizava </w:t>
      </w:r>
      <w:r w:rsidR="00903F77">
        <w:rPr>
          <w:rFonts w:ascii="Times New Roman" w:hAnsi="Times New Roman" w:cs="Times New Roman"/>
          <w:color w:val="111111"/>
          <w:sz w:val="24"/>
          <w:szCs w:val="24"/>
        </w:rPr>
        <w:lastRenderedPageBreak/>
        <w:t>dest</w:t>
      </w:r>
      <w:r w:rsidR="006C508C">
        <w:rPr>
          <w:rFonts w:ascii="Times New Roman" w:hAnsi="Times New Roman" w:cs="Times New Roman"/>
          <w:color w:val="111111"/>
          <w:sz w:val="24"/>
          <w:szCs w:val="24"/>
        </w:rPr>
        <w:t>a teoria</w:t>
      </w:r>
      <w:r w:rsidR="00903F77">
        <w:rPr>
          <w:rFonts w:ascii="Times New Roman" w:hAnsi="Times New Roman" w:cs="Times New Roman"/>
          <w:color w:val="111111"/>
          <w:sz w:val="24"/>
          <w:szCs w:val="24"/>
        </w:rPr>
        <w:t xml:space="preserve"> para justificar</w:t>
      </w:r>
      <w:r w:rsidR="006C508C">
        <w:rPr>
          <w:rFonts w:ascii="Times New Roman" w:hAnsi="Times New Roman" w:cs="Times New Roman"/>
          <w:color w:val="111111"/>
          <w:sz w:val="24"/>
          <w:szCs w:val="24"/>
        </w:rPr>
        <w:t xml:space="preserve"> </w:t>
      </w:r>
      <w:r w:rsidR="00903F77">
        <w:rPr>
          <w:rFonts w:ascii="Times New Roman" w:hAnsi="Times New Roman" w:cs="Times New Roman"/>
          <w:color w:val="111111"/>
          <w:sz w:val="24"/>
          <w:szCs w:val="24"/>
        </w:rPr>
        <w:t>a escravidão moderna e o tratamento desumano para com os africanos e seus descendentes</w:t>
      </w:r>
      <w:r w:rsidR="006C508C">
        <w:rPr>
          <w:rFonts w:ascii="Times New Roman" w:hAnsi="Times New Roman" w:cs="Times New Roman"/>
          <w:color w:val="111111"/>
          <w:sz w:val="24"/>
          <w:szCs w:val="24"/>
        </w:rPr>
        <w:t>.</w:t>
      </w:r>
      <w:r w:rsidR="00903F77">
        <w:rPr>
          <w:rFonts w:ascii="Times New Roman" w:hAnsi="Times New Roman" w:cs="Times New Roman"/>
          <w:color w:val="111111"/>
          <w:sz w:val="24"/>
          <w:szCs w:val="24"/>
        </w:rPr>
        <w:t xml:space="preserve"> Daí o termo raça estar historicamente relacionado com divisões de grupos humanos em superiores e inferiores, em raças e em sub-raças. Atualmente o</w:t>
      </w:r>
      <w:r w:rsidR="006C508C">
        <w:rPr>
          <w:rFonts w:ascii="Times New Roman" w:hAnsi="Times New Roman" w:cs="Times New Roman"/>
          <w:color w:val="111111"/>
          <w:sz w:val="24"/>
          <w:szCs w:val="24"/>
        </w:rPr>
        <w:t xml:space="preserve"> </w:t>
      </w:r>
      <w:r w:rsidR="00937DBC">
        <w:rPr>
          <w:rFonts w:ascii="Times New Roman" w:hAnsi="Times New Roman" w:cs="Times New Roman"/>
          <w:color w:val="111111"/>
          <w:sz w:val="24"/>
          <w:szCs w:val="24"/>
        </w:rPr>
        <w:t xml:space="preserve">uso do </w:t>
      </w:r>
      <w:r w:rsidR="006C508C">
        <w:rPr>
          <w:rFonts w:ascii="Times New Roman" w:hAnsi="Times New Roman" w:cs="Times New Roman"/>
          <w:color w:val="111111"/>
          <w:sz w:val="24"/>
          <w:szCs w:val="24"/>
        </w:rPr>
        <w:t>conceito de raça</w:t>
      </w:r>
      <w:r w:rsidR="00937DBC">
        <w:rPr>
          <w:rFonts w:ascii="Times New Roman" w:hAnsi="Times New Roman" w:cs="Times New Roman"/>
          <w:color w:val="111111"/>
          <w:sz w:val="24"/>
          <w:szCs w:val="24"/>
        </w:rPr>
        <w:t xml:space="preserve"> para identificar pessoas negras</w:t>
      </w:r>
      <w:r w:rsidR="006C508C">
        <w:rPr>
          <w:rFonts w:ascii="Times New Roman" w:hAnsi="Times New Roman" w:cs="Times New Roman"/>
          <w:color w:val="111111"/>
          <w:sz w:val="24"/>
          <w:szCs w:val="24"/>
        </w:rPr>
        <w:t xml:space="preserve"> que o movimento negro </w:t>
      </w:r>
      <w:r w:rsidR="00F54778">
        <w:rPr>
          <w:rFonts w:ascii="Times New Roman" w:hAnsi="Times New Roman" w:cs="Times New Roman"/>
          <w:color w:val="111111"/>
          <w:sz w:val="24"/>
          <w:szCs w:val="24"/>
        </w:rPr>
        <w:t xml:space="preserve">e sociólogos </w:t>
      </w:r>
      <w:r w:rsidR="006C508C">
        <w:rPr>
          <w:rFonts w:ascii="Times New Roman" w:hAnsi="Times New Roman" w:cs="Times New Roman"/>
          <w:color w:val="111111"/>
          <w:sz w:val="24"/>
          <w:szCs w:val="24"/>
        </w:rPr>
        <w:t>defende</w:t>
      </w:r>
      <w:r w:rsidR="00E47CD4">
        <w:rPr>
          <w:rFonts w:ascii="Times New Roman" w:hAnsi="Times New Roman" w:cs="Times New Roman"/>
          <w:color w:val="111111"/>
          <w:sz w:val="24"/>
          <w:szCs w:val="24"/>
        </w:rPr>
        <w:t xml:space="preserve">m, </w:t>
      </w:r>
      <w:r w:rsidR="00F54778">
        <w:rPr>
          <w:rFonts w:ascii="Times New Roman" w:hAnsi="Times New Roman" w:cs="Times New Roman"/>
          <w:color w:val="111111"/>
          <w:sz w:val="24"/>
          <w:szCs w:val="24"/>
        </w:rPr>
        <w:t xml:space="preserve">é </w:t>
      </w:r>
      <w:r w:rsidR="00E47CD4">
        <w:rPr>
          <w:rFonts w:ascii="Times New Roman" w:hAnsi="Times New Roman" w:cs="Times New Roman"/>
          <w:color w:val="111111"/>
          <w:sz w:val="24"/>
          <w:szCs w:val="24"/>
        </w:rPr>
        <w:t xml:space="preserve">o conceito </w:t>
      </w:r>
      <w:r w:rsidR="00823522">
        <w:rPr>
          <w:rFonts w:ascii="Times New Roman" w:hAnsi="Times New Roman" w:cs="Times New Roman"/>
          <w:color w:val="111111"/>
          <w:sz w:val="24"/>
          <w:szCs w:val="24"/>
        </w:rPr>
        <w:t xml:space="preserve">historicamente construído </w:t>
      </w:r>
      <w:r w:rsidR="00F54778">
        <w:rPr>
          <w:rFonts w:ascii="Times New Roman" w:hAnsi="Times New Roman" w:cs="Times New Roman"/>
          <w:color w:val="111111"/>
          <w:sz w:val="24"/>
          <w:szCs w:val="24"/>
        </w:rPr>
        <w:t>com o sentido social, político e cultural</w:t>
      </w:r>
      <w:r w:rsidR="00E47CD4">
        <w:rPr>
          <w:rFonts w:ascii="Times New Roman" w:hAnsi="Times New Roman" w:cs="Times New Roman"/>
          <w:color w:val="111111"/>
          <w:sz w:val="24"/>
          <w:szCs w:val="24"/>
        </w:rPr>
        <w:t xml:space="preserve"> de raça</w:t>
      </w:r>
      <w:r w:rsidR="00903F77">
        <w:rPr>
          <w:rFonts w:ascii="Times New Roman" w:hAnsi="Times New Roman" w:cs="Times New Roman"/>
          <w:color w:val="111111"/>
          <w:sz w:val="24"/>
          <w:szCs w:val="24"/>
        </w:rPr>
        <w:t>, ou seja, este</w:t>
      </w:r>
      <w:r w:rsidR="00D834F8">
        <w:rPr>
          <w:rFonts w:ascii="Times New Roman" w:hAnsi="Times New Roman" w:cs="Times New Roman"/>
          <w:color w:val="111111"/>
          <w:sz w:val="24"/>
          <w:szCs w:val="24"/>
        </w:rPr>
        <w:t xml:space="preserve"> conceito de raça</w:t>
      </w:r>
      <w:r w:rsidR="00903F77">
        <w:rPr>
          <w:rFonts w:ascii="Times New Roman" w:hAnsi="Times New Roman" w:cs="Times New Roman"/>
          <w:color w:val="111111"/>
          <w:sz w:val="24"/>
          <w:szCs w:val="24"/>
        </w:rPr>
        <w:t xml:space="preserve"> passou a ser</w:t>
      </w:r>
      <w:r w:rsidR="003F361C">
        <w:rPr>
          <w:rFonts w:ascii="Times New Roman" w:hAnsi="Times New Roman" w:cs="Times New Roman"/>
          <w:color w:val="111111"/>
          <w:sz w:val="24"/>
          <w:szCs w:val="24"/>
        </w:rPr>
        <w:t xml:space="preserve"> um posicionamento político,</w:t>
      </w:r>
      <w:r w:rsidR="00D524D5">
        <w:rPr>
          <w:rFonts w:ascii="Times New Roman" w:hAnsi="Times New Roman" w:cs="Times New Roman"/>
          <w:color w:val="111111"/>
          <w:sz w:val="24"/>
          <w:szCs w:val="24"/>
        </w:rPr>
        <w:t xml:space="preserve"> e</w:t>
      </w:r>
      <w:r w:rsidR="003F361C">
        <w:rPr>
          <w:rFonts w:ascii="Times New Roman" w:hAnsi="Times New Roman" w:cs="Times New Roman"/>
          <w:color w:val="111111"/>
          <w:sz w:val="24"/>
          <w:szCs w:val="24"/>
        </w:rPr>
        <w:t xml:space="preserve"> </w:t>
      </w:r>
      <w:r w:rsidR="00D524D5">
        <w:rPr>
          <w:rFonts w:ascii="Times New Roman" w:hAnsi="Times New Roman" w:cs="Times New Roman"/>
          <w:color w:val="111111"/>
          <w:sz w:val="24"/>
          <w:szCs w:val="24"/>
        </w:rPr>
        <w:t xml:space="preserve">continua a ser utilizado porque </w:t>
      </w:r>
      <w:r w:rsidR="00D834F8">
        <w:rPr>
          <w:rFonts w:ascii="Times New Roman" w:hAnsi="Times New Roman" w:cs="Times New Roman"/>
          <w:color w:val="111111"/>
          <w:sz w:val="24"/>
          <w:szCs w:val="24"/>
        </w:rPr>
        <w:t>são os aspectos da cultura africana e afro-brasileira e características fenotípicas dos negros que sofrem discriminação racial</w:t>
      </w:r>
      <w:r w:rsidR="00903F77">
        <w:rPr>
          <w:rFonts w:ascii="Times New Roman" w:hAnsi="Times New Roman" w:cs="Times New Roman"/>
          <w:color w:val="111111"/>
          <w:sz w:val="24"/>
          <w:szCs w:val="24"/>
        </w:rPr>
        <w:t>.</w:t>
      </w:r>
      <w:r w:rsidR="00937DBC">
        <w:rPr>
          <w:rFonts w:ascii="Times New Roman" w:hAnsi="Times New Roman" w:cs="Times New Roman"/>
          <w:color w:val="111111"/>
          <w:sz w:val="24"/>
          <w:szCs w:val="24"/>
        </w:rPr>
        <w:t xml:space="preserve"> </w:t>
      </w:r>
      <w:r w:rsidR="00823522">
        <w:rPr>
          <w:rFonts w:ascii="Times New Roman" w:hAnsi="Times New Roman" w:cs="Times New Roman"/>
          <w:color w:val="111111"/>
          <w:sz w:val="24"/>
          <w:szCs w:val="24"/>
        </w:rPr>
        <w:t xml:space="preserve">Sobre isso </w:t>
      </w:r>
      <w:r w:rsidR="00937DBC">
        <w:rPr>
          <w:rFonts w:ascii="Times New Roman" w:hAnsi="Times New Roman" w:cs="Times New Roman"/>
          <w:color w:val="111111"/>
          <w:sz w:val="24"/>
          <w:szCs w:val="24"/>
        </w:rPr>
        <w:t xml:space="preserve">Nilma Lino Gomes </w:t>
      </w:r>
      <w:r w:rsidR="00823522">
        <w:rPr>
          <w:rFonts w:ascii="Times New Roman" w:hAnsi="Times New Roman" w:cs="Times New Roman"/>
          <w:color w:val="111111"/>
          <w:sz w:val="24"/>
          <w:szCs w:val="24"/>
        </w:rPr>
        <w:t>fala que,</w:t>
      </w:r>
    </w:p>
    <w:p w:rsidR="00823522" w:rsidRDefault="00823522" w:rsidP="00F54778">
      <w:pPr>
        <w:spacing w:after="0" w:line="360" w:lineRule="auto"/>
        <w:ind w:firstLine="851"/>
        <w:jc w:val="both"/>
        <w:rPr>
          <w:rFonts w:ascii="Times New Roman" w:hAnsi="Times New Roman" w:cs="Times New Roman"/>
          <w:color w:val="111111"/>
          <w:sz w:val="24"/>
          <w:szCs w:val="24"/>
        </w:rPr>
      </w:pPr>
    </w:p>
    <w:p w:rsidR="00823522" w:rsidRPr="00823522" w:rsidRDefault="00823522" w:rsidP="00823522">
      <w:pPr>
        <w:spacing w:after="0" w:line="240" w:lineRule="auto"/>
        <w:ind w:left="2268"/>
        <w:jc w:val="both"/>
        <w:rPr>
          <w:rFonts w:ascii="Times New Roman" w:hAnsi="Times New Roman" w:cs="Times New Roman"/>
          <w:color w:val="111111"/>
          <w:sz w:val="20"/>
          <w:szCs w:val="24"/>
        </w:rPr>
      </w:pPr>
      <w:r w:rsidRPr="00823522">
        <w:rPr>
          <w:rFonts w:ascii="Times New Roman" w:hAnsi="Times New Roman" w:cs="Times New Roman"/>
          <w:color w:val="111111"/>
          <w:sz w:val="20"/>
          <w:szCs w:val="24"/>
        </w:rPr>
        <w:t xml:space="preserve">Os militantes e intelectuais que adotam o </w:t>
      </w:r>
      <w:r w:rsidRPr="00443D64">
        <w:rPr>
          <w:rFonts w:ascii="Times New Roman" w:hAnsi="Times New Roman" w:cs="Times New Roman"/>
          <w:color w:val="111111"/>
          <w:sz w:val="20"/>
          <w:szCs w:val="24"/>
        </w:rPr>
        <w:t xml:space="preserve">termo </w:t>
      </w:r>
      <w:r w:rsidRPr="00443D64">
        <w:rPr>
          <w:rFonts w:ascii="Times New Roman" w:hAnsi="Times New Roman" w:cs="Times New Roman"/>
          <w:bCs/>
          <w:iCs/>
          <w:color w:val="111111"/>
          <w:sz w:val="20"/>
          <w:szCs w:val="24"/>
        </w:rPr>
        <w:t>raça</w:t>
      </w:r>
      <w:r w:rsidRPr="00823522">
        <w:rPr>
          <w:rFonts w:ascii="Times New Roman" w:hAnsi="Times New Roman" w:cs="Times New Roman"/>
          <w:i/>
          <w:iCs/>
          <w:color w:val="111111"/>
          <w:sz w:val="20"/>
          <w:szCs w:val="24"/>
        </w:rPr>
        <w:t xml:space="preserve"> </w:t>
      </w:r>
      <w:r w:rsidRPr="00823522">
        <w:rPr>
          <w:rFonts w:ascii="Times New Roman" w:hAnsi="Times New Roman" w:cs="Times New Roman"/>
          <w:color w:val="111111"/>
          <w:sz w:val="20"/>
          <w:szCs w:val="24"/>
        </w:rPr>
        <w:t xml:space="preserve">não o adotam no sentido biológico, pelo contrário, todos sabem e concordam com os atuais estudos da genética de que não existem raças humanas. Na realidade eles trabalham o termo </w:t>
      </w:r>
      <w:r w:rsidRPr="00443D64">
        <w:rPr>
          <w:rFonts w:ascii="Times New Roman" w:hAnsi="Times New Roman" w:cs="Times New Roman"/>
          <w:bCs/>
          <w:iCs/>
          <w:color w:val="111111"/>
          <w:sz w:val="20"/>
          <w:szCs w:val="24"/>
        </w:rPr>
        <w:t>raça</w:t>
      </w:r>
      <w:r w:rsidRPr="00823522">
        <w:rPr>
          <w:rFonts w:ascii="Times New Roman" w:hAnsi="Times New Roman" w:cs="Times New Roman"/>
          <w:i/>
          <w:iCs/>
          <w:color w:val="111111"/>
          <w:sz w:val="20"/>
          <w:szCs w:val="24"/>
        </w:rPr>
        <w:t xml:space="preserve"> </w:t>
      </w:r>
      <w:r w:rsidRPr="00823522">
        <w:rPr>
          <w:rFonts w:ascii="Times New Roman" w:hAnsi="Times New Roman" w:cs="Times New Roman"/>
          <w:color w:val="111111"/>
          <w:sz w:val="20"/>
          <w:szCs w:val="24"/>
        </w:rPr>
        <w:t>atribuindo-lhe um significado político construído a partir da análise do tipo de racismo que existe no contexto brasileiro e considerando as dimensões histórica e cultural que este nos remete.</w:t>
      </w:r>
      <w:r w:rsidR="00D524D5">
        <w:rPr>
          <w:rFonts w:ascii="Times New Roman" w:hAnsi="Times New Roman" w:cs="Times New Roman"/>
          <w:color w:val="111111"/>
          <w:sz w:val="20"/>
          <w:szCs w:val="24"/>
        </w:rPr>
        <w:t xml:space="preserve"> </w:t>
      </w:r>
      <w:r w:rsidR="00D524D5" w:rsidRPr="004B1EAF">
        <w:rPr>
          <w:rFonts w:ascii="Times New Roman" w:hAnsi="Times New Roman" w:cs="Times New Roman"/>
          <w:color w:val="111111"/>
          <w:sz w:val="20"/>
          <w:szCs w:val="24"/>
        </w:rPr>
        <w:t>(</w:t>
      </w:r>
      <w:r w:rsidR="00443D64" w:rsidRPr="004B1EAF">
        <w:rPr>
          <w:rFonts w:ascii="Times New Roman" w:hAnsi="Times New Roman" w:cs="Times New Roman"/>
          <w:color w:val="111111"/>
          <w:sz w:val="20"/>
          <w:szCs w:val="24"/>
        </w:rPr>
        <w:t>200</w:t>
      </w:r>
      <w:r w:rsidR="004B1EAF" w:rsidRPr="004B1EAF">
        <w:rPr>
          <w:rFonts w:ascii="Times New Roman" w:hAnsi="Times New Roman" w:cs="Times New Roman"/>
          <w:color w:val="111111"/>
          <w:sz w:val="20"/>
          <w:szCs w:val="24"/>
        </w:rPr>
        <w:t>5, p. 47</w:t>
      </w:r>
      <w:r w:rsidR="00D524D5" w:rsidRPr="004B1EAF">
        <w:rPr>
          <w:rFonts w:ascii="Times New Roman" w:hAnsi="Times New Roman" w:cs="Times New Roman"/>
          <w:color w:val="111111"/>
          <w:sz w:val="20"/>
          <w:szCs w:val="24"/>
        </w:rPr>
        <w:t>).</w:t>
      </w:r>
    </w:p>
    <w:p w:rsidR="00DA119A" w:rsidRDefault="00DA119A" w:rsidP="00F54778">
      <w:pPr>
        <w:spacing w:after="0" w:line="360" w:lineRule="auto"/>
        <w:ind w:firstLine="851"/>
        <w:jc w:val="both"/>
        <w:rPr>
          <w:rFonts w:ascii="Times New Roman" w:hAnsi="Times New Roman" w:cs="Times New Roman"/>
          <w:color w:val="111111"/>
          <w:sz w:val="24"/>
          <w:szCs w:val="24"/>
        </w:rPr>
      </w:pPr>
    </w:p>
    <w:p w:rsidR="0016242D" w:rsidRDefault="00753A27" w:rsidP="00E97DD4">
      <w:pPr>
        <w:spacing w:after="0" w:line="360" w:lineRule="auto"/>
        <w:ind w:firstLine="851"/>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Muito confundida com </w:t>
      </w:r>
      <w:r w:rsidR="00E97DD4">
        <w:rPr>
          <w:rFonts w:ascii="Times New Roman" w:hAnsi="Times New Roman" w:cs="Times New Roman"/>
          <w:color w:val="111111"/>
          <w:sz w:val="24"/>
          <w:szCs w:val="24"/>
        </w:rPr>
        <w:t>o</w:t>
      </w:r>
      <w:r w:rsidR="00823522">
        <w:rPr>
          <w:rFonts w:ascii="Times New Roman" w:hAnsi="Times New Roman" w:cs="Times New Roman"/>
          <w:color w:val="111111"/>
          <w:sz w:val="24"/>
          <w:szCs w:val="24"/>
        </w:rPr>
        <w:t xml:space="preserve"> </w:t>
      </w:r>
      <w:r w:rsidR="007F0F95">
        <w:rPr>
          <w:rFonts w:ascii="Times New Roman" w:hAnsi="Times New Roman" w:cs="Times New Roman"/>
          <w:color w:val="111111"/>
          <w:sz w:val="24"/>
          <w:szCs w:val="24"/>
        </w:rPr>
        <w:t xml:space="preserve">conceito </w:t>
      </w:r>
      <w:r>
        <w:rPr>
          <w:rFonts w:ascii="Times New Roman" w:hAnsi="Times New Roman" w:cs="Times New Roman"/>
          <w:color w:val="111111"/>
          <w:sz w:val="24"/>
          <w:szCs w:val="24"/>
        </w:rPr>
        <w:t>de raça é</w:t>
      </w:r>
      <w:r w:rsidR="00823522">
        <w:rPr>
          <w:rFonts w:ascii="Times New Roman" w:hAnsi="Times New Roman" w:cs="Times New Roman"/>
          <w:color w:val="111111"/>
          <w:sz w:val="24"/>
          <w:szCs w:val="24"/>
        </w:rPr>
        <w:t xml:space="preserve"> </w:t>
      </w:r>
      <w:r w:rsidR="0016242D">
        <w:rPr>
          <w:rFonts w:ascii="Times New Roman" w:hAnsi="Times New Roman" w:cs="Times New Roman"/>
          <w:color w:val="111111"/>
          <w:sz w:val="24"/>
          <w:szCs w:val="24"/>
        </w:rPr>
        <w:t xml:space="preserve">o conceito de </w:t>
      </w:r>
      <w:r w:rsidR="00823522">
        <w:rPr>
          <w:rFonts w:ascii="Times New Roman" w:hAnsi="Times New Roman" w:cs="Times New Roman"/>
          <w:color w:val="111111"/>
          <w:sz w:val="24"/>
          <w:szCs w:val="24"/>
        </w:rPr>
        <w:t>etnia</w:t>
      </w:r>
      <w:r>
        <w:rPr>
          <w:rFonts w:ascii="Times New Roman" w:hAnsi="Times New Roman" w:cs="Times New Roman"/>
          <w:color w:val="111111"/>
          <w:sz w:val="24"/>
          <w:szCs w:val="24"/>
        </w:rPr>
        <w:t>,</w:t>
      </w:r>
      <w:r w:rsidR="00823522">
        <w:rPr>
          <w:rFonts w:ascii="Times New Roman" w:hAnsi="Times New Roman" w:cs="Times New Roman"/>
          <w:color w:val="111111"/>
          <w:sz w:val="24"/>
          <w:szCs w:val="24"/>
        </w:rPr>
        <w:t xml:space="preserve"> </w:t>
      </w:r>
      <w:r w:rsidR="00A55F29">
        <w:rPr>
          <w:rFonts w:ascii="Times New Roman" w:hAnsi="Times New Roman" w:cs="Times New Roman"/>
          <w:color w:val="111111"/>
          <w:sz w:val="24"/>
          <w:szCs w:val="24"/>
        </w:rPr>
        <w:t xml:space="preserve">etnia é </w:t>
      </w:r>
      <w:r w:rsidR="0016242D">
        <w:rPr>
          <w:rFonts w:ascii="Times New Roman" w:hAnsi="Times New Roman" w:cs="Times New Roman"/>
          <w:color w:val="111111"/>
          <w:sz w:val="24"/>
          <w:szCs w:val="24"/>
        </w:rPr>
        <w:t>utilizado quando nos referim</w:t>
      </w:r>
      <w:r w:rsidR="004B1EAF">
        <w:rPr>
          <w:rFonts w:ascii="Times New Roman" w:hAnsi="Times New Roman" w:cs="Times New Roman"/>
          <w:color w:val="111111"/>
          <w:sz w:val="24"/>
          <w:szCs w:val="24"/>
        </w:rPr>
        <w:t>os à um pertencimento ancestral</w:t>
      </w:r>
      <w:r w:rsidR="0016242D">
        <w:rPr>
          <w:rFonts w:ascii="Times New Roman" w:hAnsi="Times New Roman" w:cs="Times New Roman"/>
          <w:color w:val="111111"/>
          <w:sz w:val="24"/>
          <w:szCs w:val="24"/>
        </w:rPr>
        <w:t xml:space="preserve"> de um grupo </w:t>
      </w:r>
      <w:r w:rsidR="00E97DD4">
        <w:rPr>
          <w:rFonts w:ascii="Times New Roman" w:hAnsi="Times New Roman" w:cs="Times New Roman"/>
          <w:color w:val="111111"/>
          <w:sz w:val="24"/>
          <w:szCs w:val="24"/>
        </w:rPr>
        <w:t xml:space="preserve">social </w:t>
      </w:r>
      <w:r w:rsidR="0016242D">
        <w:rPr>
          <w:rFonts w:ascii="Times New Roman" w:hAnsi="Times New Roman" w:cs="Times New Roman"/>
          <w:color w:val="111111"/>
          <w:sz w:val="24"/>
          <w:szCs w:val="24"/>
        </w:rPr>
        <w:t>que compartilha língua, cultura, história, tradições e territ</w:t>
      </w:r>
      <w:r w:rsidR="00E97DD4">
        <w:rPr>
          <w:rFonts w:ascii="Times New Roman" w:hAnsi="Times New Roman" w:cs="Times New Roman"/>
          <w:color w:val="111111"/>
          <w:sz w:val="24"/>
          <w:szCs w:val="24"/>
        </w:rPr>
        <w:t>ório, muitos pesquisadores preferem es</w:t>
      </w:r>
      <w:r w:rsidR="00E97DD4" w:rsidRPr="00E97DD4">
        <w:rPr>
          <w:rFonts w:ascii="Times New Roman" w:hAnsi="Times New Roman" w:cs="Times New Roman"/>
          <w:color w:val="111111"/>
          <w:sz w:val="24"/>
          <w:szCs w:val="24"/>
        </w:rPr>
        <w:t xml:space="preserve">te termo por se distanciar do termo biológico de raça. </w:t>
      </w:r>
      <w:r w:rsidR="0016242D" w:rsidRPr="00E97DD4">
        <w:rPr>
          <w:rFonts w:ascii="Times New Roman" w:hAnsi="Times New Roman" w:cs="Times New Roman"/>
          <w:color w:val="111111"/>
          <w:sz w:val="24"/>
          <w:szCs w:val="24"/>
        </w:rPr>
        <w:t>Munanga</w:t>
      </w:r>
      <w:r w:rsidR="00E97DD4" w:rsidRPr="00E97DD4">
        <w:rPr>
          <w:rFonts w:ascii="Times New Roman" w:hAnsi="Times New Roman" w:cs="Times New Roman"/>
          <w:color w:val="111111"/>
          <w:sz w:val="24"/>
          <w:szCs w:val="24"/>
        </w:rPr>
        <w:t xml:space="preserve"> (2003)</w:t>
      </w:r>
      <w:r w:rsidR="00E97DD4">
        <w:rPr>
          <w:rFonts w:ascii="Times New Roman" w:hAnsi="Times New Roman" w:cs="Times New Roman"/>
          <w:color w:val="111111"/>
          <w:sz w:val="24"/>
          <w:szCs w:val="24"/>
        </w:rPr>
        <w:t>, se refere</w:t>
      </w:r>
      <w:r w:rsidR="00E97DD4" w:rsidRPr="00E97DD4">
        <w:rPr>
          <w:rFonts w:ascii="Times New Roman" w:hAnsi="Times New Roman" w:cs="Times New Roman"/>
          <w:color w:val="111111"/>
          <w:sz w:val="24"/>
          <w:szCs w:val="24"/>
        </w:rPr>
        <w:t xml:space="preserve"> </w:t>
      </w:r>
      <w:r w:rsidR="00E97DD4">
        <w:rPr>
          <w:rFonts w:ascii="Times New Roman" w:hAnsi="Times New Roman" w:cs="Times New Roman"/>
          <w:color w:val="111111"/>
          <w:sz w:val="24"/>
          <w:szCs w:val="24"/>
        </w:rPr>
        <w:t>a</w:t>
      </w:r>
      <w:r w:rsidR="005B767E">
        <w:rPr>
          <w:rFonts w:ascii="Times New Roman" w:hAnsi="Times New Roman" w:cs="Times New Roman"/>
          <w:color w:val="111111"/>
          <w:sz w:val="24"/>
          <w:szCs w:val="24"/>
        </w:rPr>
        <w:t xml:space="preserve">o termo etnia como </w:t>
      </w:r>
      <w:r w:rsidR="0016242D" w:rsidRPr="005B767E">
        <w:rPr>
          <w:rFonts w:ascii="Times New Roman" w:hAnsi="Times New Roman" w:cs="Times New Roman"/>
          <w:i/>
          <w:color w:val="111111"/>
          <w:sz w:val="24"/>
          <w:szCs w:val="24"/>
        </w:rPr>
        <w:t>um conjunto de indivíduos que, histórica ou mitologicamente tem comum um ancestral, uma língua, uma religião ou cosmovisão, uma cultura e moram geograficamente no mesmo território, ou seja, tem a mesma origem geográfica</w:t>
      </w:r>
      <w:r w:rsidR="0016242D" w:rsidRPr="00E97DD4">
        <w:rPr>
          <w:rFonts w:ascii="Times New Roman" w:hAnsi="Times New Roman" w:cs="Times New Roman"/>
          <w:color w:val="111111"/>
          <w:sz w:val="24"/>
          <w:szCs w:val="24"/>
        </w:rPr>
        <w:t>.</w:t>
      </w:r>
    </w:p>
    <w:p w:rsidR="00532047" w:rsidRDefault="004B1EAF" w:rsidP="00E97DD4">
      <w:pPr>
        <w:spacing w:after="0" w:line="360" w:lineRule="auto"/>
        <w:ind w:firstLine="851"/>
        <w:jc w:val="both"/>
        <w:rPr>
          <w:rFonts w:ascii="Times New Roman" w:hAnsi="Times New Roman" w:cs="Times New Roman"/>
          <w:color w:val="111111"/>
          <w:sz w:val="24"/>
          <w:szCs w:val="24"/>
        </w:rPr>
      </w:pPr>
      <w:r>
        <w:rPr>
          <w:rFonts w:ascii="Times New Roman" w:hAnsi="Times New Roman" w:cs="Times New Roman"/>
          <w:color w:val="111111"/>
          <w:sz w:val="24"/>
          <w:szCs w:val="24"/>
        </w:rPr>
        <w:t>Definidos raça e etnia, podemos perceber que</w:t>
      </w:r>
      <w:r w:rsidR="00816126">
        <w:rPr>
          <w:rFonts w:ascii="Times New Roman" w:hAnsi="Times New Roman" w:cs="Times New Roman"/>
          <w:color w:val="111111"/>
          <w:sz w:val="24"/>
          <w:szCs w:val="24"/>
        </w:rPr>
        <w:t xml:space="preserve"> </w:t>
      </w:r>
      <w:r w:rsidR="00DB4CB0">
        <w:rPr>
          <w:rFonts w:ascii="Times New Roman" w:hAnsi="Times New Roman" w:cs="Times New Roman"/>
          <w:color w:val="111111"/>
          <w:sz w:val="24"/>
          <w:szCs w:val="24"/>
        </w:rPr>
        <w:t xml:space="preserve">a </w:t>
      </w:r>
      <w:r w:rsidR="00066B9E">
        <w:rPr>
          <w:rFonts w:ascii="Times New Roman" w:hAnsi="Times New Roman" w:cs="Times New Roman"/>
          <w:color w:val="111111"/>
          <w:sz w:val="24"/>
          <w:szCs w:val="24"/>
        </w:rPr>
        <w:t>problemática</w:t>
      </w:r>
      <w:r w:rsidR="00DB4CB0">
        <w:rPr>
          <w:rFonts w:ascii="Times New Roman" w:hAnsi="Times New Roman" w:cs="Times New Roman"/>
          <w:color w:val="111111"/>
          <w:sz w:val="24"/>
          <w:szCs w:val="24"/>
        </w:rPr>
        <w:t xml:space="preserve"> destes</w:t>
      </w:r>
      <w:r>
        <w:rPr>
          <w:rFonts w:ascii="Times New Roman" w:hAnsi="Times New Roman" w:cs="Times New Roman"/>
          <w:color w:val="111111"/>
          <w:sz w:val="24"/>
          <w:szCs w:val="24"/>
        </w:rPr>
        <w:t xml:space="preserve"> conceitos são</w:t>
      </w:r>
      <w:r w:rsidR="00066B9E">
        <w:rPr>
          <w:rFonts w:ascii="Times New Roman" w:hAnsi="Times New Roman" w:cs="Times New Roman"/>
          <w:color w:val="111111"/>
          <w:sz w:val="24"/>
          <w:szCs w:val="24"/>
        </w:rPr>
        <w:t xml:space="preserve"> a consolidação de práticas discriminatórias e do racismo</w:t>
      </w:r>
      <w:r w:rsidR="00A55F29">
        <w:rPr>
          <w:rFonts w:ascii="Times New Roman" w:hAnsi="Times New Roman" w:cs="Times New Roman"/>
          <w:color w:val="111111"/>
          <w:sz w:val="24"/>
          <w:szCs w:val="24"/>
        </w:rPr>
        <w:t xml:space="preserve"> </w:t>
      </w:r>
      <w:r w:rsidR="00066B9E">
        <w:rPr>
          <w:rFonts w:ascii="Times New Roman" w:hAnsi="Times New Roman" w:cs="Times New Roman"/>
          <w:color w:val="111111"/>
          <w:sz w:val="24"/>
          <w:szCs w:val="24"/>
        </w:rPr>
        <w:t>contra grupos que fogem do padr</w:t>
      </w:r>
      <w:r w:rsidR="00532047">
        <w:rPr>
          <w:rFonts w:ascii="Times New Roman" w:hAnsi="Times New Roman" w:cs="Times New Roman"/>
          <w:color w:val="111111"/>
          <w:sz w:val="24"/>
          <w:szCs w:val="24"/>
        </w:rPr>
        <w:t>ão eurocêntrico</w:t>
      </w:r>
      <w:r w:rsidR="00A55F29">
        <w:rPr>
          <w:rFonts w:ascii="Times New Roman" w:hAnsi="Times New Roman" w:cs="Times New Roman"/>
          <w:color w:val="111111"/>
          <w:sz w:val="24"/>
          <w:szCs w:val="24"/>
        </w:rPr>
        <w:t>, principalmente direcionadas à indígenas e negros</w:t>
      </w:r>
      <w:r w:rsidR="00532047">
        <w:rPr>
          <w:rFonts w:ascii="Times New Roman" w:hAnsi="Times New Roman" w:cs="Times New Roman"/>
          <w:color w:val="111111"/>
          <w:sz w:val="24"/>
          <w:szCs w:val="24"/>
        </w:rPr>
        <w:t>.</w:t>
      </w:r>
    </w:p>
    <w:p w:rsidR="00E97DD4" w:rsidRDefault="00532047" w:rsidP="00E97DD4">
      <w:pPr>
        <w:spacing w:after="0" w:line="360" w:lineRule="auto"/>
        <w:ind w:firstLine="851"/>
        <w:jc w:val="both"/>
        <w:rPr>
          <w:rFonts w:ascii="Times New Roman" w:hAnsi="Times New Roman" w:cs="Times New Roman"/>
          <w:color w:val="111111"/>
          <w:sz w:val="24"/>
          <w:szCs w:val="24"/>
        </w:rPr>
      </w:pPr>
      <w:r>
        <w:rPr>
          <w:rFonts w:ascii="Times New Roman" w:hAnsi="Times New Roman" w:cs="Times New Roman"/>
          <w:color w:val="111111"/>
          <w:sz w:val="24"/>
          <w:szCs w:val="24"/>
        </w:rPr>
        <w:t>Chegamos</w:t>
      </w:r>
      <w:r w:rsidR="00DB4CB0">
        <w:rPr>
          <w:rFonts w:ascii="Times New Roman" w:hAnsi="Times New Roman" w:cs="Times New Roman"/>
          <w:color w:val="111111"/>
          <w:sz w:val="24"/>
          <w:szCs w:val="24"/>
        </w:rPr>
        <w:t xml:space="preserve"> </w:t>
      </w:r>
      <w:r w:rsidR="00816126">
        <w:rPr>
          <w:rFonts w:ascii="Times New Roman" w:hAnsi="Times New Roman" w:cs="Times New Roman"/>
          <w:color w:val="111111"/>
          <w:sz w:val="24"/>
          <w:szCs w:val="24"/>
        </w:rPr>
        <w:t>ao conceito de racismo:</w:t>
      </w:r>
    </w:p>
    <w:p w:rsidR="00816126" w:rsidRDefault="00816126" w:rsidP="00816126">
      <w:pPr>
        <w:spacing w:after="0" w:line="360" w:lineRule="auto"/>
        <w:jc w:val="both"/>
        <w:rPr>
          <w:rFonts w:ascii="Times New Roman" w:hAnsi="Times New Roman" w:cs="Times New Roman"/>
          <w:color w:val="111111"/>
          <w:sz w:val="24"/>
          <w:szCs w:val="24"/>
        </w:rPr>
      </w:pPr>
    </w:p>
    <w:p w:rsidR="00816126" w:rsidRDefault="00816126" w:rsidP="00816126">
      <w:pPr>
        <w:autoSpaceDE w:val="0"/>
        <w:autoSpaceDN w:val="0"/>
        <w:adjustRightInd w:val="0"/>
        <w:spacing w:after="0" w:line="240" w:lineRule="auto"/>
        <w:ind w:left="2268"/>
        <w:jc w:val="both"/>
        <w:rPr>
          <w:rFonts w:ascii="Times New Roman" w:hAnsi="Times New Roman" w:cs="Times New Roman"/>
          <w:sz w:val="20"/>
          <w:szCs w:val="20"/>
        </w:rPr>
      </w:pPr>
      <w:r w:rsidRPr="00816126">
        <w:rPr>
          <w:rFonts w:ascii="Times New Roman" w:hAnsi="Times New Roman" w:cs="Times New Roman"/>
          <w:sz w:val="20"/>
          <w:szCs w:val="20"/>
        </w:rPr>
        <w:t>O racismo é, por um lado, um comportamento, uma ação resultante da aversão, por vezes, do ódio, em relação a pessoas que possuem um pertencimento racial observável por meio de sinais, tais como: cor da pele, tipo de cabelo, etc. Ele é por outro lado um conjunto de idéias</w:t>
      </w:r>
      <w:r>
        <w:rPr>
          <w:rFonts w:ascii="Times New Roman" w:hAnsi="Times New Roman" w:cs="Times New Roman"/>
          <w:sz w:val="20"/>
          <w:szCs w:val="20"/>
        </w:rPr>
        <w:t xml:space="preserve"> (</w:t>
      </w:r>
      <w:r w:rsidRPr="006F6952">
        <w:rPr>
          <w:rFonts w:ascii="Times New Roman" w:hAnsi="Times New Roman" w:cs="Times New Roman"/>
          <w:i/>
          <w:sz w:val="20"/>
          <w:szCs w:val="20"/>
        </w:rPr>
        <w:t>sic</w:t>
      </w:r>
      <w:r>
        <w:rPr>
          <w:rFonts w:ascii="Times New Roman" w:hAnsi="Times New Roman" w:cs="Times New Roman"/>
          <w:sz w:val="20"/>
          <w:szCs w:val="20"/>
        </w:rPr>
        <w:t>)</w:t>
      </w:r>
      <w:r w:rsidRPr="00816126">
        <w:rPr>
          <w:rFonts w:ascii="Times New Roman" w:hAnsi="Times New Roman" w:cs="Times New Roman"/>
          <w:sz w:val="20"/>
          <w:szCs w:val="20"/>
        </w:rPr>
        <w:t xml:space="preserve"> e imagens referente aos grupos humanos que acreditam na existência de raças superiores e inferiores. O racismo também resulta da vontade de se impor uma verdade ou uma crença particular como única e verdadeira.</w:t>
      </w:r>
      <w:r>
        <w:rPr>
          <w:rFonts w:ascii="Times New Roman" w:hAnsi="Times New Roman" w:cs="Times New Roman"/>
          <w:sz w:val="20"/>
          <w:szCs w:val="20"/>
        </w:rPr>
        <w:t xml:space="preserve"> </w:t>
      </w:r>
      <w:r w:rsidRPr="004B1EAF">
        <w:rPr>
          <w:rFonts w:ascii="Times New Roman" w:hAnsi="Times New Roman" w:cs="Times New Roman"/>
          <w:sz w:val="20"/>
          <w:szCs w:val="20"/>
        </w:rPr>
        <w:t>(GOMES</w:t>
      </w:r>
      <w:r w:rsidR="004B1EAF" w:rsidRPr="004B1EAF">
        <w:rPr>
          <w:rFonts w:ascii="Times New Roman" w:hAnsi="Times New Roman" w:cs="Times New Roman"/>
          <w:sz w:val="20"/>
          <w:szCs w:val="20"/>
        </w:rPr>
        <w:t>, 2005, p. 52</w:t>
      </w:r>
      <w:r w:rsidRPr="004B1EAF">
        <w:rPr>
          <w:rFonts w:ascii="Times New Roman" w:hAnsi="Times New Roman" w:cs="Times New Roman"/>
          <w:sz w:val="20"/>
          <w:szCs w:val="20"/>
        </w:rPr>
        <w:t>)</w:t>
      </w:r>
      <w:r w:rsidR="004B1EAF" w:rsidRPr="004B1EAF">
        <w:rPr>
          <w:rFonts w:ascii="Times New Roman" w:hAnsi="Times New Roman" w:cs="Times New Roman"/>
          <w:sz w:val="20"/>
          <w:szCs w:val="20"/>
        </w:rPr>
        <w:t>.</w:t>
      </w:r>
    </w:p>
    <w:p w:rsidR="00816126" w:rsidRDefault="00816126" w:rsidP="007F0F95">
      <w:pPr>
        <w:autoSpaceDE w:val="0"/>
        <w:autoSpaceDN w:val="0"/>
        <w:adjustRightInd w:val="0"/>
        <w:spacing w:after="0" w:line="360" w:lineRule="auto"/>
        <w:jc w:val="both"/>
        <w:rPr>
          <w:rFonts w:ascii="Times New Roman" w:hAnsi="Times New Roman" w:cs="Times New Roman"/>
          <w:sz w:val="20"/>
          <w:szCs w:val="20"/>
        </w:rPr>
      </w:pPr>
    </w:p>
    <w:p w:rsidR="00816126" w:rsidRDefault="00816126" w:rsidP="007F0F95">
      <w:pPr>
        <w:autoSpaceDE w:val="0"/>
        <w:autoSpaceDN w:val="0"/>
        <w:adjustRightInd w:val="0"/>
        <w:spacing w:after="0" w:line="360" w:lineRule="auto"/>
        <w:ind w:firstLine="851"/>
        <w:jc w:val="both"/>
        <w:rPr>
          <w:rFonts w:ascii="Times New Roman" w:hAnsi="Times New Roman" w:cs="Times New Roman"/>
          <w:sz w:val="24"/>
          <w:szCs w:val="20"/>
        </w:rPr>
      </w:pPr>
      <w:r>
        <w:rPr>
          <w:rFonts w:ascii="Times New Roman" w:hAnsi="Times New Roman" w:cs="Times New Roman"/>
          <w:sz w:val="24"/>
          <w:szCs w:val="20"/>
        </w:rPr>
        <w:t>Portanto, o conceito de racismo é consequente do conceito de raça e da ideologia de superioridade de uma raça sob</w:t>
      </w:r>
      <w:r w:rsidR="007F0F95">
        <w:rPr>
          <w:rFonts w:ascii="Times New Roman" w:hAnsi="Times New Roman" w:cs="Times New Roman"/>
          <w:sz w:val="24"/>
          <w:szCs w:val="20"/>
        </w:rPr>
        <w:t>re a</w:t>
      </w:r>
      <w:r>
        <w:rPr>
          <w:rFonts w:ascii="Times New Roman" w:hAnsi="Times New Roman" w:cs="Times New Roman"/>
          <w:sz w:val="24"/>
          <w:szCs w:val="20"/>
        </w:rPr>
        <w:t xml:space="preserve"> outra. </w:t>
      </w:r>
      <w:r w:rsidR="004B1EAF">
        <w:rPr>
          <w:rFonts w:ascii="Times New Roman" w:hAnsi="Times New Roman" w:cs="Times New Roman"/>
          <w:sz w:val="24"/>
          <w:szCs w:val="20"/>
        </w:rPr>
        <w:t>O racismo</w:t>
      </w:r>
      <w:r w:rsidR="00DE7F8A">
        <w:rPr>
          <w:rFonts w:ascii="Times New Roman" w:hAnsi="Times New Roman" w:cs="Times New Roman"/>
          <w:sz w:val="24"/>
          <w:szCs w:val="20"/>
        </w:rPr>
        <w:t xml:space="preserve"> pode </w:t>
      </w:r>
      <w:r w:rsidR="004B1EAF">
        <w:rPr>
          <w:rFonts w:ascii="Times New Roman" w:hAnsi="Times New Roman" w:cs="Times New Roman"/>
          <w:sz w:val="24"/>
          <w:szCs w:val="20"/>
        </w:rPr>
        <w:t>ser expresso</w:t>
      </w:r>
      <w:r w:rsidR="00DE7F8A">
        <w:rPr>
          <w:rFonts w:ascii="Times New Roman" w:hAnsi="Times New Roman" w:cs="Times New Roman"/>
          <w:sz w:val="24"/>
          <w:szCs w:val="20"/>
        </w:rPr>
        <w:t xml:space="preserve"> de duas maneiras: o individual, de uma pessoa para outra através de </w:t>
      </w:r>
      <w:r w:rsidR="007F0F95">
        <w:rPr>
          <w:rFonts w:ascii="Times New Roman" w:hAnsi="Times New Roman" w:cs="Times New Roman"/>
          <w:sz w:val="24"/>
          <w:szCs w:val="20"/>
        </w:rPr>
        <w:t>ações discriminatórias</w:t>
      </w:r>
      <w:r w:rsidR="00DE7F8A">
        <w:rPr>
          <w:rFonts w:ascii="Times New Roman" w:hAnsi="Times New Roman" w:cs="Times New Roman"/>
          <w:sz w:val="24"/>
          <w:szCs w:val="20"/>
        </w:rPr>
        <w:t xml:space="preserve">; e </w:t>
      </w:r>
      <w:r w:rsidR="006F6952">
        <w:rPr>
          <w:rFonts w:ascii="Times New Roman" w:hAnsi="Times New Roman" w:cs="Times New Roman"/>
          <w:sz w:val="24"/>
          <w:szCs w:val="20"/>
        </w:rPr>
        <w:t>institucional, quando as ações discriminatórias são</w:t>
      </w:r>
      <w:r w:rsidR="00DE7F8A">
        <w:rPr>
          <w:rFonts w:ascii="Times New Roman" w:hAnsi="Times New Roman" w:cs="Times New Roman"/>
          <w:sz w:val="24"/>
          <w:szCs w:val="20"/>
        </w:rPr>
        <w:t xml:space="preserve"> inserido</w:t>
      </w:r>
      <w:r w:rsidR="006F6952">
        <w:rPr>
          <w:rFonts w:ascii="Times New Roman" w:hAnsi="Times New Roman" w:cs="Times New Roman"/>
          <w:sz w:val="24"/>
          <w:szCs w:val="20"/>
        </w:rPr>
        <w:t>s</w:t>
      </w:r>
      <w:r w:rsidR="00DE7F8A">
        <w:rPr>
          <w:rFonts w:ascii="Times New Roman" w:hAnsi="Times New Roman" w:cs="Times New Roman"/>
          <w:sz w:val="24"/>
          <w:szCs w:val="20"/>
        </w:rPr>
        <w:t xml:space="preserve"> na </w:t>
      </w:r>
      <w:r w:rsidR="006F6952">
        <w:rPr>
          <w:rFonts w:ascii="Times New Roman" w:hAnsi="Times New Roman" w:cs="Times New Roman"/>
          <w:sz w:val="24"/>
          <w:szCs w:val="20"/>
        </w:rPr>
        <w:t xml:space="preserve">forma de </w:t>
      </w:r>
      <w:r w:rsidR="00DE7F8A">
        <w:rPr>
          <w:rFonts w:ascii="Times New Roman" w:hAnsi="Times New Roman" w:cs="Times New Roman"/>
          <w:sz w:val="24"/>
          <w:szCs w:val="20"/>
        </w:rPr>
        <w:t xml:space="preserve">organização de um Estado </w:t>
      </w:r>
      <w:r w:rsidR="00DE7F8A" w:rsidRPr="00A5326F">
        <w:rPr>
          <w:rFonts w:ascii="Times New Roman" w:hAnsi="Times New Roman" w:cs="Times New Roman"/>
          <w:sz w:val="24"/>
          <w:szCs w:val="24"/>
        </w:rPr>
        <w:t>Naç</w:t>
      </w:r>
      <w:r w:rsidR="006F6952" w:rsidRPr="00A5326F">
        <w:rPr>
          <w:rFonts w:ascii="Times New Roman" w:hAnsi="Times New Roman" w:cs="Times New Roman"/>
          <w:sz w:val="24"/>
          <w:szCs w:val="24"/>
        </w:rPr>
        <w:t>ão</w:t>
      </w:r>
      <w:r w:rsidR="007F0F95" w:rsidRPr="00A5326F">
        <w:rPr>
          <w:rFonts w:ascii="Times New Roman" w:hAnsi="Times New Roman" w:cs="Times New Roman"/>
          <w:sz w:val="24"/>
          <w:szCs w:val="24"/>
        </w:rPr>
        <w:t xml:space="preserve"> (</w:t>
      </w:r>
      <w:r w:rsidR="00A5326F" w:rsidRPr="00A5326F">
        <w:rPr>
          <w:rFonts w:ascii="Times New Roman" w:hAnsi="Times New Roman" w:cs="Times New Roman"/>
          <w:sz w:val="24"/>
          <w:szCs w:val="24"/>
        </w:rPr>
        <w:t>Adesky et al, 2002)</w:t>
      </w:r>
      <w:r w:rsidR="006F6952" w:rsidRPr="00A5326F">
        <w:rPr>
          <w:rFonts w:ascii="Times New Roman" w:hAnsi="Times New Roman" w:cs="Times New Roman"/>
          <w:sz w:val="24"/>
          <w:szCs w:val="24"/>
        </w:rPr>
        <w:t>.</w:t>
      </w:r>
    </w:p>
    <w:p w:rsidR="00A25C52" w:rsidRDefault="00DB4CB0" w:rsidP="00A25C52">
      <w:pPr>
        <w:autoSpaceDE w:val="0"/>
        <w:autoSpaceDN w:val="0"/>
        <w:adjustRightInd w:val="0"/>
        <w:spacing w:after="0" w:line="360" w:lineRule="auto"/>
        <w:ind w:firstLine="851"/>
        <w:jc w:val="both"/>
        <w:rPr>
          <w:rFonts w:ascii="Times New Roman" w:hAnsi="Times New Roman" w:cs="Times New Roman"/>
          <w:sz w:val="24"/>
          <w:szCs w:val="20"/>
        </w:rPr>
      </w:pPr>
      <w:r>
        <w:rPr>
          <w:rFonts w:ascii="Times New Roman" w:hAnsi="Times New Roman" w:cs="Times New Roman"/>
          <w:sz w:val="24"/>
          <w:szCs w:val="20"/>
        </w:rPr>
        <w:t>Munanga (</w:t>
      </w:r>
      <w:r w:rsidR="004B1EAF">
        <w:rPr>
          <w:rFonts w:ascii="Times New Roman" w:hAnsi="Times New Roman" w:cs="Times New Roman"/>
          <w:sz w:val="24"/>
          <w:szCs w:val="20"/>
        </w:rPr>
        <w:t>2005</w:t>
      </w:r>
      <w:r>
        <w:rPr>
          <w:rFonts w:ascii="Times New Roman" w:hAnsi="Times New Roman" w:cs="Times New Roman"/>
          <w:sz w:val="24"/>
          <w:szCs w:val="20"/>
        </w:rPr>
        <w:t xml:space="preserve">) afirma que o racismo no Brasil é ambíguo, </w:t>
      </w:r>
      <w:r w:rsidR="00136EF2">
        <w:rPr>
          <w:rFonts w:ascii="Times New Roman" w:hAnsi="Times New Roman" w:cs="Times New Roman"/>
          <w:sz w:val="24"/>
          <w:szCs w:val="20"/>
        </w:rPr>
        <w:t xml:space="preserve">contraditório, que </w:t>
      </w:r>
      <w:r>
        <w:rPr>
          <w:rFonts w:ascii="Times New Roman" w:hAnsi="Times New Roman" w:cs="Times New Roman"/>
          <w:sz w:val="24"/>
          <w:szCs w:val="20"/>
        </w:rPr>
        <w:t>e</w:t>
      </w:r>
      <w:r w:rsidR="00D82231">
        <w:rPr>
          <w:rFonts w:ascii="Times New Roman" w:hAnsi="Times New Roman" w:cs="Times New Roman"/>
          <w:sz w:val="24"/>
          <w:szCs w:val="20"/>
        </w:rPr>
        <w:t xml:space="preserve">le se afirmar pela sua negação, e que o conceito de raça é </w:t>
      </w:r>
      <w:r w:rsidR="00136EF2">
        <w:rPr>
          <w:rFonts w:ascii="Times New Roman" w:hAnsi="Times New Roman" w:cs="Times New Roman"/>
          <w:sz w:val="24"/>
          <w:szCs w:val="20"/>
        </w:rPr>
        <w:t xml:space="preserve">o arcabouço sócio-histórico que a genética não pode explicar. Além disso, o antropólogo acrescenta que utilizar o termo raça não é o que gera problema, </w:t>
      </w:r>
      <w:r w:rsidR="00136EF2">
        <w:rPr>
          <w:rFonts w:ascii="Times New Roman" w:hAnsi="Times New Roman" w:cs="Times New Roman"/>
          <w:sz w:val="24"/>
          <w:szCs w:val="20"/>
        </w:rPr>
        <w:lastRenderedPageBreak/>
        <w:t>são as manifestações fenotípicas</w:t>
      </w:r>
      <w:r w:rsidR="00584E9C">
        <w:rPr>
          <w:rFonts w:ascii="Times New Roman" w:hAnsi="Times New Roman" w:cs="Times New Roman"/>
          <w:sz w:val="24"/>
          <w:szCs w:val="20"/>
        </w:rPr>
        <w:t xml:space="preserve"> (cor da pele, cabelo, lábios e nariz)</w:t>
      </w:r>
      <w:r w:rsidR="00136EF2">
        <w:rPr>
          <w:rFonts w:ascii="Times New Roman" w:hAnsi="Times New Roman" w:cs="Times New Roman"/>
          <w:sz w:val="24"/>
          <w:szCs w:val="20"/>
        </w:rPr>
        <w:t xml:space="preserve"> e simbólicas </w:t>
      </w:r>
      <w:r w:rsidR="00A25C52">
        <w:rPr>
          <w:rFonts w:ascii="Times New Roman" w:hAnsi="Times New Roman" w:cs="Times New Roman"/>
          <w:sz w:val="24"/>
          <w:szCs w:val="20"/>
        </w:rPr>
        <w:t xml:space="preserve">(cultura, religião, ritmos, hábitos) </w:t>
      </w:r>
      <w:r w:rsidR="00136EF2">
        <w:rPr>
          <w:rFonts w:ascii="Times New Roman" w:hAnsi="Times New Roman" w:cs="Times New Roman"/>
          <w:sz w:val="24"/>
          <w:szCs w:val="20"/>
        </w:rPr>
        <w:t xml:space="preserve">dessa raça </w:t>
      </w:r>
      <w:r w:rsidR="00584E9C">
        <w:rPr>
          <w:rFonts w:ascii="Times New Roman" w:hAnsi="Times New Roman" w:cs="Times New Roman"/>
          <w:sz w:val="24"/>
          <w:szCs w:val="20"/>
        </w:rPr>
        <w:t xml:space="preserve">que trazem </w:t>
      </w:r>
      <w:r w:rsidR="00A25C52">
        <w:rPr>
          <w:rFonts w:ascii="Times New Roman" w:hAnsi="Times New Roman" w:cs="Times New Roman"/>
          <w:sz w:val="24"/>
          <w:szCs w:val="20"/>
        </w:rPr>
        <w:t>tensões nas relações sociais, principa</w:t>
      </w:r>
      <w:r w:rsidR="0053439D">
        <w:rPr>
          <w:rFonts w:ascii="Times New Roman" w:hAnsi="Times New Roman" w:cs="Times New Roman"/>
          <w:sz w:val="24"/>
          <w:szCs w:val="20"/>
        </w:rPr>
        <w:t xml:space="preserve">lmente por desconhecimento ou por </w:t>
      </w:r>
      <w:r w:rsidR="00A55F29">
        <w:rPr>
          <w:rFonts w:ascii="Times New Roman" w:hAnsi="Times New Roman" w:cs="Times New Roman"/>
          <w:sz w:val="24"/>
          <w:szCs w:val="20"/>
        </w:rPr>
        <w:t>des</w:t>
      </w:r>
      <w:r w:rsidR="00A25C52">
        <w:rPr>
          <w:rFonts w:ascii="Times New Roman" w:hAnsi="Times New Roman" w:cs="Times New Roman"/>
          <w:sz w:val="24"/>
          <w:szCs w:val="20"/>
        </w:rPr>
        <w:t>respeito com a diferença.</w:t>
      </w:r>
    </w:p>
    <w:p w:rsidR="006E69F0" w:rsidRDefault="005B767E" w:rsidP="0053439D">
      <w:pPr>
        <w:autoSpaceDE w:val="0"/>
        <w:autoSpaceDN w:val="0"/>
        <w:adjustRightInd w:val="0"/>
        <w:spacing w:after="0" w:line="360" w:lineRule="auto"/>
        <w:ind w:firstLine="851"/>
        <w:jc w:val="both"/>
        <w:rPr>
          <w:rFonts w:ascii="Times New Roman" w:hAnsi="Times New Roman" w:cs="Times New Roman"/>
          <w:sz w:val="24"/>
          <w:szCs w:val="20"/>
        </w:rPr>
      </w:pPr>
      <w:r>
        <w:rPr>
          <w:rFonts w:ascii="Times New Roman" w:hAnsi="Times New Roman" w:cs="Times New Roman"/>
          <w:sz w:val="24"/>
          <w:szCs w:val="20"/>
        </w:rPr>
        <w:t>Disfarçado</w:t>
      </w:r>
      <w:r w:rsidR="00C703A7">
        <w:rPr>
          <w:rFonts w:ascii="Times New Roman" w:hAnsi="Times New Roman" w:cs="Times New Roman"/>
          <w:sz w:val="24"/>
          <w:szCs w:val="20"/>
        </w:rPr>
        <w:t xml:space="preserve"> de </w:t>
      </w:r>
      <w:r w:rsidR="00C703A7" w:rsidRPr="005B767E">
        <w:rPr>
          <w:rFonts w:ascii="Times New Roman" w:hAnsi="Times New Roman" w:cs="Times New Roman"/>
          <w:i/>
          <w:sz w:val="24"/>
          <w:szCs w:val="20"/>
        </w:rPr>
        <w:t>piadas</w:t>
      </w:r>
      <w:r w:rsidR="00C703A7">
        <w:rPr>
          <w:rFonts w:ascii="Times New Roman" w:hAnsi="Times New Roman" w:cs="Times New Roman"/>
          <w:sz w:val="24"/>
          <w:szCs w:val="20"/>
        </w:rPr>
        <w:t xml:space="preserve"> e</w:t>
      </w:r>
      <w:r w:rsidR="00443D64">
        <w:rPr>
          <w:rFonts w:ascii="Times New Roman" w:hAnsi="Times New Roman" w:cs="Times New Roman"/>
          <w:sz w:val="24"/>
          <w:szCs w:val="20"/>
        </w:rPr>
        <w:t xml:space="preserve"> </w:t>
      </w:r>
      <w:r w:rsidR="00443D64" w:rsidRPr="005B767E">
        <w:rPr>
          <w:rFonts w:ascii="Times New Roman" w:hAnsi="Times New Roman" w:cs="Times New Roman"/>
          <w:i/>
          <w:sz w:val="24"/>
          <w:szCs w:val="20"/>
        </w:rPr>
        <w:t>opiniões</w:t>
      </w:r>
      <w:r w:rsidR="00723084">
        <w:rPr>
          <w:rFonts w:ascii="Times New Roman" w:hAnsi="Times New Roman" w:cs="Times New Roman"/>
          <w:sz w:val="24"/>
          <w:szCs w:val="20"/>
        </w:rPr>
        <w:t xml:space="preserve"> </w:t>
      </w:r>
      <w:r>
        <w:rPr>
          <w:rFonts w:ascii="Times New Roman" w:hAnsi="Times New Roman" w:cs="Times New Roman"/>
          <w:sz w:val="24"/>
          <w:szCs w:val="20"/>
        </w:rPr>
        <w:t xml:space="preserve">é que </w:t>
      </w:r>
      <w:r w:rsidR="00723084">
        <w:rPr>
          <w:rFonts w:ascii="Times New Roman" w:hAnsi="Times New Roman" w:cs="Times New Roman"/>
          <w:sz w:val="24"/>
          <w:szCs w:val="20"/>
        </w:rPr>
        <w:t>se</w:t>
      </w:r>
      <w:r w:rsidR="00443D64">
        <w:rPr>
          <w:rFonts w:ascii="Times New Roman" w:hAnsi="Times New Roman" w:cs="Times New Roman"/>
          <w:sz w:val="24"/>
          <w:szCs w:val="20"/>
        </w:rPr>
        <w:t xml:space="preserve"> </w:t>
      </w:r>
      <w:r w:rsidR="00723084">
        <w:rPr>
          <w:rFonts w:ascii="Times New Roman" w:hAnsi="Times New Roman" w:cs="Times New Roman"/>
          <w:sz w:val="24"/>
          <w:szCs w:val="20"/>
        </w:rPr>
        <w:t xml:space="preserve">materializa </w:t>
      </w:r>
      <w:r w:rsidR="00443D64">
        <w:rPr>
          <w:rFonts w:ascii="Times New Roman" w:hAnsi="Times New Roman" w:cs="Times New Roman"/>
          <w:sz w:val="24"/>
          <w:szCs w:val="20"/>
        </w:rPr>
        <w:t>o racismo à brasileira</w:t>
      </w:r>
      <w:r w:rsidR="00C703A7">
        <w:rPr>
          <w:rFonts w:ascii="Times New Roman" w:hAnsi="Times New Roman" w:cs="Times New Roman"/>
          <w:sz w:val="24"/>
          <w:szCs w:val="20"/>
        </w:rPr>
        <w:t xml:space="preserve">, manifestando-se de maneira velada, muitos brasileiros acreditam que não existe racismo </w:t>
      </w:r>
      <w:r w:rsidR="009E7DDD">
        <w:rPr>
          <w:rFonts w:ascii="Times New Roman" w:hAnsi="Times New Roman" w:cs="Times New Roman"/>
          <w:sz w:val="24"/>
          <w:szCs w:val="20"/>
        </w:rPr>
        <w:t>no país</w:t>
      </w:r>
      <w:r>
        <w:rPr>
          <w:rFonts w:ascii="Times New Roman" w:hAnsi="Times New Roman" w:cs="Times New Roman"/>
          <w:sz w:val="24"/>
          <w:szCs w:val="20"/>
        </w:rPr>
        <w:t>,</w:t>
      </w:r>
      <w:r w:rsidR="009E7DDD">
        <w:rPr>
          <w:rFonts w:ascii="Times New Roman" w:hAnsi="Times New Roman" w:cs="Times New Roman"/>
          <w:sz w:val="24"/>
          <w:szCs w:val="20"/>
        </w:rPr>
        <w:t xml:space="preserve"> </w:t>
      </w:r>
      <w:r w:rsidR="0053439D">
        <w:rPr>
          <w:rFonts w:ascii="Times New Roman" w:hAnsi="Times New Roman" w:cs="Times New Roman"/>
          <w:sz w:val="24"/>
          <w:szCs w:val="20"/>
        </w:rPr>
        <w:t xml:space="preserve">já que a escravidão chegou ao fim em 1888 e que </w:t>
      </w:r>
      <w:r>
        <w:rPr>
          <w:rFonts w:ascii="Times New Roman" w:hAnsi="Times New Roman" w:cs="Times New Roman"/>
          <w:sz w:val="24"/>
          <w:szCs w:val="20"/>
        </w:rPr>
        <w:t>não tivemos polí</w:t>
      </w:r>
      <w:r w:rsidR="00C703A7">
        <w:rPr>
          <w:rFonts w:ascii="Times New Roman" w:hAnsi="Times New Roman" w:cs="Times New Roman"/>
          <w:sz w:val="24"/>
          <w:szCs w:val="20"/>
        </w:rPr>
        <w:t>ticas segregacionistas</w:t>
      </w:r>
      <w:r>
        <w:rPr>
          <w:rFonts w:ascii="Times New Roman" w:hAnsi="Times New Roman" w:cs="Times New Roman"/>
          <w:sz w:val="24"/>
          <w:szCs w:val="20"/>
        </w:rPr>
        <w:t>, mas ao contrário, a nossa Constituição (1988) defende a igualdade para todos</w:t>
      </w:r>
      <w:r w:rsidR="0053439D">
        <w:rPr>
          <w:rFonts w:ascii="Times New Roman" w:hAnsi="Times New Roman" w:cs="Times New Roman"/>
          <w:sz w:val="24"/>
          <w:szCs w:val="20"/>
        </w:rPr>
        <w:t>. E</w:t>
      </w:r>
      <w:r w:rsidR="006E69F0">
        <w:rPr>
          <w:rFonts w:ascii="Times New Roman" w:hAnsi="Times New Roman" w:cs="Times New Roman"/>
          <w:sz w:val="24"/>
          <w:szCs w:val="20"/>
        </w:rPr>
        <w:t xml:space="preserve">xiste no nosso país uma ideologia de democracia racial, em que brancos e negros vivem </w:t>
      </w:r>
      <w:r w:rsidR="0042317A">
        <w:rPr>
          <w:rFonts w:ascii="Times New Roman" w:hAnsi="Times New Roman" w:cs="Times New Roman"/>
          <w:sz w:val="24"/>
          <w:szCs w:val="20"/>
        </w:rPr>
        <w:t>harmoniosamente.</w:t>
      </w:r>
    </w:p>
    <w:p w:rsidR="00A25C52" w:rsidRDefault="000902F1" w:rsidP="00A25C52">
      <w:pPr>
        <w:autoSpaceDE w:val="0"/>
        <w:autoSpaceDN w:val="0"/>
        <w:adjustRightInd w:val="0"/>
        <w:spacing w:after="0" w:line="360" w:lineRule="auto"/>
        <w:ind w:firstLine="851"/>
        <w:jc w:val="both"/>
        <w:rPr>
          <w:rFonts w:ascii="Times New Roman" w:hAnsi="Times New Roman" w:cs="Times New Roman"/>
          <w:sz w:val="24"/>
          <w:szCs w:val="20"/>
        </w:rPr>
      </w:pPr>
      <w:r>
        <w:rPr>
          <w:rFonts w:ascii="Times New Roman" w:hAnsi="Times New Roman" w:cs="Times New Roman"/>
          <w:sz w:val="24"/>
          <w:szCs w:val="20"/>
        </w:rPr>
        <w:t>O racismo pode ser manifestado</w:t>
      </w:r>
      <w:r w:rsidR="00A25C52">
        <w:rPr>
          <w:rFonts w:ascii="Times New Roman" w:hAnsi="Times New Roman" w:cs="Times New Roman"/>
          <w:sz w:val="24"/>
          <w:szCs w:val="20"/>
        </w:rPr>
        <w:t xml:space="preserve"> de duas maneira: pelo preconceito e pela discriminação</w:t>
      </w:r>
      <w:r w:rsidR="00723084">
        <w:rPr>
          <w:rFonts w:ascii="Times New Roman" w:hAnsi="Times New Roman" w:cs="Times New Roman"/>
          <w:sz w:val="24"/>
          <w:szCs w:val="20"/>
        </w:rPr>
        <w:t>, juntos ou separadamente</w:t>
      </w:r>
      <w:r w:rsidR="00A25C52">
        <w:rPr>
          <w:rFonts w:ascii="Times New Roman" w:hAnsi="Times New Roman" w:cs="Times New Roman"/>
          <w:sz w:val="24"/>
          <w:szCs w:val="20"/>
        </w:rPr>
        <w:t>.</w:t>
      </w:r>
      <w:r w:rsidR="00E969DA">
        <w:rPr>
          <w:rFonts w:ascii="Times New Roman" w:hAnsi="Times New Roman" w:cs="Times New Roman"/>
          <w:sz w:val="24"/>
          <w:szCs w:val="20"/>
        </w:rPr>
        <w:t xml:space="preserve"> </w:t>
      </w:r>
      <w:r w:rsidR="00A25C52">
        <w:rPr>
          <w:rFonts w:ascii="Times New Roman" w:hAnsi="Times New Roman" w:cs="Times New Roman"/>
          <w:sz w:val="24"/>
          <w:szCs w:val="20"/>
        </w:rPr>
        <w:t>Gome</w:t>
      </w:r>
      <w:r w:rsidR="00A25C52" w:rsidRPr="0053439D">
        <w:rPr>
          <w:rFonts w:ascii="Times New Roman" w:hAnsi="Times New Roman" w:cs="Times New Roman"/>
          <w:sz w:val="24"/>
          <w:szCs w:val="20"/>
        </w:rPr>
        <w:t xml:space="preserve">s </w:t>
      </w:r>
      <w:r w:rsidR="00FF120E" w:rsidRPr="0053439D">
        <w:rPr>
          <w:rFonts w:ascii="Times New Roman" w:hAnsi="Times New Roman" w:cs="Times New Roman"/>
          <w:sz w:val="24"/>
          <w:szCs w:val="20"/>
        </w:rPr>
        <w:t>(</w:t>
      </w:r>
      <w:r w:rsidR="0053439D" w:rsidRPr="0053439D">
        <w:rPr>
          <w:rFonts w:ascii="Times New Roman" w:hAnsi="Times New Roman" w:cs="Times New Roman"/>
          <w:sz w:val="24"/>
          <w:szCs w:val="20"/>
        </w:rPr>
        <w:t>2005</w:t>
      </w:r>
      <w:r w:rsidR="00FF120E" w:rsidRPr="0053439D">
        <w:rPr>
          <w:rFonts w:ascii="Times New Roman" w:hAnsi="Times New Roman" w:cs="Times New Roman"/>
          <w:sz w:val="24"/>
          <w:szCs w:val="20"/>
        </w:rPr>
        <w:t>)</w:t>
      </w:r>
      <w:r w:rsidR="00FF120E">
        <w:rPr>
          <w:rFonts w:ascii="Times New Roman" w:hAnsi="Times New Roman" w:cs="Times New Roman"/>
          <w:sz w:val="24"/>
          <w:szCs w:val="20"/>
        </w:rPr>
        <w:t xml:space="preserve"> </w:t>
      </w:r>
      <w:r w:rsidR="00723084">
        <w:rPr>
          <w:rFonts w:ascii="Times New Roman" w:hAnsi="Times New Roman" w:cs="Times New Roman"/>
          <w:sz w:val="24"/>
          <w:szCs w:val="20"/>
        </w:rPr>
        <w:t>define preconceito como</w:t>
      </w:r>
      <w:r w:rsidR="00A25C52">
        <w:rPr>
          <w:rFonts w:ascii="Times New Roman" w:hAnsi="Times New Roman" w:cs="Times New Roman"/>
          <w:sz w:val="24"/>
          <w:szCs w:val="20"/>
        </w:rPr>
        <w:t>:</w:t>
      </w:r>
    </w:p>
    <w:p w:rsidR="00A25C52" w:rsidRDefault="00A25C52" w:rsidP="00A25C52">
      <w:pPr>
        <w:autoSpaceDE w:val="0"/>
        <w:autoSpaceDN w:val="0"/>
        <w:adjustRightInd w:val="0"/>
        <w:spacing w:after="0" w:line="360" w:lineRule="auto"/>
        <w:jc w:val="both"/>
        <w:rPr>
          <w:rFonts w:ascii="Times New Roman" w:hAnsi="Times New Roman" w:cs="Times New Roman"/>
          <w:sz w:val="24"/>
          <w:szCs w:val="20"/>
        </w:rPr>
      </w:pPr>
    </w:p>
    <w:p w:rsidR="00A25C52" w:rsidRPr="00A25C52" w:rsidRDefault="00723084" w:rsidP="00A25C52">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A25C52" w:rsidRPr="00A25C52">
        <w:rPr>
          <w:rFonts w:ascii="Times New Roman" w:hAnsi="Times New Roman" w:cs="Times New Roman"/>
          <w:sz w:val="20"/>
          <w:szCs w:val="20"/>
        </w:rPr>
        <w:t>um julgamento negativo e prévio dos membros de um</w:t>
      </w:r>
      <w:r w:rsidR="00A25C52" w:rsidRPr="00A25C52">
        <w:rPr>
          <w:rFonts w:ascii="Times New Roman" w:hAnsi="Times New Roman" w:cs="Times New Roman"/>
          <w:sz w:val="20"/>
          <w:szCs w:val="20"/>
        </w:rPr>
        <w:br/>
        <w:t>grupo racial de pertença, de uma etnia ou de uma religião ou de pessoas que ocupam outro papel social significativo. Esse julgamento prévio apresenta como característica principal a inflexibilidade pois tende a ser mantido sem levar em</w:t>
      </w:r>
      <w:r w:rsidR="00A25C52">
        <w:rPr>
          <w:rFonts w:ascii="Times New Roman" w:hAnsi="Times New Roman" w:cs="Times New Roman"/>
          <w:sz w:val="20"/>
          <w:szCs w:val="20"/>
        </w:rPr>
        <w:t xml:space="preserve"> conta os fatos que o contestem</w:t>
      </w:r>
      <w:r w:rsidR="00A25C52" w:rsidRPr="00A25C52">
        <w:rPr>
          <w:rFonts w:ascii="Times New Roman" w:hAnsi="Times New Roman" w:cs="Times New Roman"/>
          <w:sz w:val="20"/>
          <w:szCs w:val="20"/>
        </w:rPr>
        <w:t>. Trata-se do conceito ou opinião formados antecipadamente, sem maior ponderação ou conhecimento dos fatos. O preconceito inclui a relação entre pessoas e grupos humanos. Ele inclui a concepção que o indivíduo tem de si mesmo e também do outro.</w:t>
      </w:r>
      <w:r w:rsidR="00443D64">
        <w:rPr>
          <w:rFonts w:ascii="Times New Roman" w:hAnsi="Times New Roman" w:cs="Times New Roman"/>
          <w:sz w:val="20"/>
          <w:szCs w:val="20"/>
        </w:rPr>
        <w:t xml:space="preserve"> </w:t>
      </w:r>
      <w:r w:rsidR="0053439D" w:rsidRPr="0053439D">
        <w:rPr>
          <w:rFonts w:ascii="Times New Roman" w:hAnsi="Times New Roman" w:cs="Times New Roman"/>
          <w:sz w:val="20"/>
          <w:szCs w:val="20"/>
        </w:rPr>
        <w:t>(p. 54).</w:t>
      </w:r>
    </w:p>
    <w:p w:rsidR="006F6952" w:rsidRPr="00816126" w:rsidRDefault="006F6952" w:rsidP="00816126">
      <w:pPr>
        <w:autoSpaceDE w:val="0"/>
        <w:autoSpaceDN w:val="0"/>
        <w:adjustRightInd w:val="0"/>
        <w:spacing w:after="0" w:line="360" w:lineRule="auto"/>
        <w:ind w:firstLine="851"/>
        <w:jc w:val="both"/>
        <w:rPr>
          <w:rFonts w:ascii="Times New Roman" w:hAnsi="Times New Roman" w:cs="Times New Roman"/>
          <w:sz w:val="24"/>
          <w:szCs w:val="20"/>
        </w:rPr>
      </w:pPr>
    </w:p>
    <w:p w:rsidR="0053439D" w:rsidRDefault="0077186C" w:rsidP="00B22933">
      <w:pPr>
        <w:autoSpaceDE w:val="0"/>
        <w:autoSpaceDN w:val="0"/>
        <w:adjustRightInd w:val="0"/>
        <w:spacing w:after="0" w:line="360" w:lineRule="auto"/>
        <w:ind w:firstLine="851"/>
        <w:jc w:val="both"/>
        <w:rPr>
          <w:rFonts w:ascii="Times New Roman" w:hAnsi="Times New Roman" w:cs="Times New Roman"/>
          <w:color w:val="111111"/>
          <w:sz w:val="24"/>
          <w:szCs w:val="24"/>
        </w:rPr>
      </w:pPr>
      <w:r w:rsidRPr="00B22933">
        <w:rPr>
          <w:rFonts w:ascii="Times New Roman" w:hAnsi="Times New Roman" w:cs="Times New Roman"/>
          <w:color w:val="111111"/>
          <w:sz w:val="24"/>
          <w:szCs w:val="24"/>
        </w:rPr>
        <w:t xml:space="preserve">O conceito de discriminação </w:t>
      </w:r>
      <w:r w:rsidR="0042317A" w:rsidRPr="00B22933">
        <w:rPr>
          <w:rFonts w:ascii="Times New Roman" w:hAnsi="Times New Roman" w:cs="Times New Roman"/>
          <w:color w:val="111111"/>
          <w:sz w:val="24"/>
          <w:szCs w:val="24"/>
        </w:rPr>
        <w:t xml:space="preserve">como o próprio nome diz significa diferenciar, separar, </w:t>
      </w:r>
      <w:r w:rsidR="003869B2" w:rsidRPr="00B22933">
        <w:rPr>
          <w:rFonts w:ascii="Times New Roman" w:hAnsi="Times New Roman" w:cs="Times New Roman"/>
          <w:color w:val="111111"/>
          <w:sz w:val="24"/>
          <w:szCs w:val="24"/>
        </w:rPr>
        <w:t>discernir</w:t>
      </w:r>
      <w:r w:rsidR="007A2CAB" w:rsidRPr="00B22933">
        <w:rPr>
          <w:rFonts w:ascii="Times New Roman" w:hAnsi="Times New Roman" w:cs="Times New Roman"/>
          <w:color w:val="111111"/>
          <w:sz w:val="24"/>
          <w:szCs w:val="24"/>
        </w:rPr>
        <w:t>,</w:t>
      </w:r>
      <w:r w:rsidR="0053439D">
        <w:rPr>
          <w:rFonts w:ascii="Times New Roman" w:hAnsi="Times New Roman" w:cs="Times New Roman"/>
          <w:color w:val="111111"/>
          <w:sz w:val="24"/>
          <w:szCs w:val="24"/>
        </w:rPr>
        <w:t xml:space="preserve"> distinguir. A discriminação racial pode ser expressa de duas maneiras:</w:t>
      </w:r>
      <w:r w:rsidR="00502018" w:rsidRPr="00B22933">
        <w:rPr>
          <w:rFonts w:ascii="Times New Roman" w:hAnsi="Times New Roman" w:cs="Times New Roman"/>
          <w:color w:val="111111"/>
          <w:sz w:val="24"/>
          <w:szCs w:val="24"/>
        </w:rPr>
        <w:t xml:space="preserve"> </w:t>
      </w:r>
      <w:r w:rsidR="0053439D">
        <w:rPr>
          <w:rFonts w:ascii="Times New Roman" w:hAnsi="Times New Roman" w:cs="Times New Roman"/>
          <w:color w:val="111111"/>
          <w:sz w:val="24"/>
          <w:szCs w:val="24"/>
        </w:rPr>
        <w:t xml:space="preserve">a </w:t>
      </w:r>
      <w:r w:rsidR="00502018" w:rsidRPr="00B22933">
        <w:rPr>
          <w:rFonts w:ascii="Times New Roman" w:hAnsi="Times New Roman" w:cs="Times New Roman"/>
          <w:color w:val="111111"/>
          <w:sz w:val="24"/>
          <w:szCs w:val="24"/>
        </w:rPr>
        <w:t xml:space="preserve">discriminação </w:t>
      </w:r>
      <w:r w:rsidR="00F45000" w:rsidRPr="00B22933">
        <w:rPr>
          <w:rFonts w:ascii="Times New Roman" w:hAnsi="Times New Roman" w:cs="Times New Roman"/>
          <w:color w:val="111111"/>
          <w:sz w:val="24"/>
          <w:szCs w:val="24"/>
        </w:rPr>
        <w:t xml:space="preserve">gerada pelo </w:t>
      </w:r>
      <w:r w:rsidR="00B22933" w:rsidRPr="00B22933">
        <w:rPr>
          <w:rFonts w:ascii="Times New Roman" w:hAnsi="Times New Roman" w:cs="Times New Roman"/>
          <w:color w:val="111111"/>
          <w:sz w:val="24"/>
          <w:szCs w:val="24"/>
        </w:rPr>
        <w:t>indivíduo</w:t>
      </w:r>
      <w:r w:rsidR="0053439D">
        <w:rPr>
          <w:rFonts w:ascii="Times New Roman" w:hAnsi="Times New Roman" w:cs="Times New Roman"/>
          <w:color w:val="111111"/>
          <w:sz w:val="24"/>
          <w:szCs w:val="24"/>
        </w:rPr>
        <w:t xml:space="preserve"> que possui preconceito; e</w:t>
      </w:r>
      <w:r w:rsidR="00F45000" w:rsidRPr="00B22933">
        <w:rPr>
          <w:rFonts w:ascii="Times New Roman" w:hAnsi="Times New Roman" w:cs="Times New Roman"/>
          <w:color w:val="111111"/>
          <w:sz w:val="24"/>
          <w:szCs w:val="24"/>
        </w:rPr>
        <w:t xml:space="preserve"> temos a discriminação</w:t>
      </w:r>
      <w:r w:rsidR="00502018" w:rsidRPr="00B22933">
        <w:rPr>
          <w:rFonts w:ascii="Times New Roman" w:hAnsi="Times New Roman" w:cs="Times New Roman"/>
          <w:color w:val="111111"/>
          <w:sz w:val="24"/>
          <w:szCs w:val="24"/>
        </w:rPr>
        <w:t xml:space="preserve"> consequência fatores sociais, políticos, econômicos e ideológicos nos inf</w:t>
      </w:r>
      <w:r w:rsidR="00F45000" w:rsidRPr="00B22933">
        <w:rPr>
          <w:rFonts w:ascii="Times New Roman" w:hAnsi="Times New Roman" w:cs="Times New Roman"/>
          <w:color w:val="111111"/>
          <w:sz w:val="24"/>
          <w:szCs w:val="24"/>
        </w:rPr>
        <w:t>luenciam</w:t>
      </w:r>
      <w:r w:rsidR="00B22933" w:rsidRPr="00B22933">
        <w:rPr>
          <w:rFonts w:ascii="Times New Roman" w:hAnsi="Times New Roman" w:cs="Times New Roman"/>
          <w:color w:val="111111"/>
          <w:sz w:val="24"/>
          <w:szCs w:val="24"/>
        </w:rPr>
        <w:t xml:space="preserve"> a pensar de um determinado modo, consciente ou inconscientemente,</w:t>
      </w:r>
      <w:r w:rsidR="00F45000" w:rsidRPr="00B22933">
        <w:rPr>
          <w:rFonts w:ascii="Times New Roman" w:hAnsi="Times New Roman" w:cs="Times New Roman"/>
          <w:color w:val="111111"/>
          <w:sz w:val="24"/>
          <w:szCs w:val="24"/>
        </w:rPr>
        <w:t xml:space="preserve"> gerando a </w:t>
      </w:r>
      <w:r w:rsidR="0053439D">
        <w:rPr>
          <w:rFonts w:ascii="Times New Roman" w:hAnsi="Times New Roman" w:cs="Times New Roman"/>
          <w:color w:val="111111"/>
          <w:sz w:val="24"/>
          <w:szCs w:val="24"/>
        </w:rPr>
        <w:t>perpetuação da discriminação.</w:t>
      </w:r>
    </w:p>
    <w:p w:rsidR="00645C8F" w:rsidRPr="00B22933" w:rsidRDefault="00B22933" w:rsidP="00D0651C">
      <w:pPr>
        <w:autoSpaceDE w:val="0"/>
        <w:autoSpaceDN w:val="0"/>
        <w:adjustRightInd w:val="0"/>
        <w:spacing w:after="0" w:line="360" w:lineRule="auto"/>
        <w:ind w:firstLine="851"/>
        <w:jc w:val="both"/>
        <w:rPr>
          <w:rFonts w:ascii="Times New Roman" w:hAnsi="Times New Roman" w:cs="Times New Roman"/>
          <w:sz w:val="24"/>
          <w:szCs w:val="24"/>
        </w:rPr>
      </w:pPr>
      <w:r w:rsidRPr="00B22933">
        <w:rPr>
          <w:rFonts w:ascii="Times New Roman" w:hAnsi="Times New Roman" w:cs="Times New Roman"/>
          <w:color w:val="111111"/>
          <w:sz w:val="24"/>
          <w:szCs w:val="24"/>
        </w:rPr>
        <w:t xml:space="preserve">Gomes </w:t>
      </w:r>
      <w:r w:rsidRPr="0053439D">
        <w:rPr>
          <w:rFonts w:ascii="Times New Roman" w:hAnsi="Times New Roman" w:cs="Times New Roman"/>
          <w:color w:val="111111"/>
          <w:sz w:val="24"/>
          <w:szCs w:val="24"/>
        </w:rPr>
        <w:t>(</w:t>
      </w:r>
      <w:r w:rsidR="0053439D" w:rsidRPr="0053439D">
        <w:rPr>
          <w:rFonts w:ascii="Times New Roman" w:hAnsi="Times New Roman" w:cs="Times New Roman"/>
          <w:color w:val="111111"/>
          <w:sz w:val="24"/>
          <w:szCs w:val="24"/>
        </w:rPr>
        <w:t>2005</w:t>
      </w:r>
      <w:r w:rsidRPr="0053439D">
        <w:rPr>
          <w:rFonts w:ascii="Times New Roman" w:hAnsi="Times New Roman" w:cs="Times New Roman"/>
          <w:color w:val="111111"/>
          <w:sz w:val="24"/>
          <w:szCs w:val="24"/>
        </w:rPr>
        <w:t>)</w:t>
      </w:r>
      <w:r w:rsidR="005B767E">
        <w:rPr>
          <w:rFonts w:ascii="Times New Roman" w:hAnsi="Times New Roman" w:cs="Times New Roman"/>
          <w:color w:val="111111"/>
          <w:sz w:val="24"/>
          <w:szCs w:val="24"/>
        </w:rPr>
        <w:t xml:space="preserve"> ainda adiciona que </w:t>
      </w:r>
      <w:r w:rsidR="005B767E" w:rsidRPr="005B767E">
        <w:rPr>
          <w:rFonts w:ascii="Times New Roman" w:hAnsi="Times New Roman" w:cs="Times New Roman"/>
          <w:i/>
          <w:sz w:val="24"/>
          <w:szCs w:val="24"/>
        </w:rPr>
        <w:t>e</w:t>
      </w:r>
      <w:r w:rsidRPr="005B767E">
        <w:rPr>
          <w:rFonts w:ascii="Times New Roman" w:hAnsi="Times New Roman" w:cs="Times New Roman"/>
          <w:i/>
          <w:sz w:val="24"/>
          <w:szCs w:val="24"/>
        </w:rPr>
        <w:t>nquanto o racismo e o preconceito encontram-se no âmbito das doutrinas e dos julgamentos, das concepções de mundo e das crenças, a discriminação é a adoção de práticas que os efetivam</w:t>
      </w:r>
      <w:r w:rsidRPr="00B22933">
        <w:rPr>
          <w:rFonts w:ascii="Times New Roman" w:hAnsi="Times New Roman" w:cs="Times New Roman"/>
          <w:sz w:val="24"/>
          <w:szCs w:val="24"/>
        </w:rPr>
        <w:t>.</w:t>
      </w:r>
      <w:r w:rsidRPr="00B22933">
        <w:rPr>
          <w:rFonts w:ascii="Times New Roman" w:hAnsi="Times New Roman" w:cs="Times New Roman"/>
          <w:color w:val="111111"/>
          <w:sz w:val="24"/>
          <w:szCs w:val="24"/>
        </w:rPr>
        <w:t xml:space="preserve"> </w:t>
      </w:r>
      <w:r w:rsidRPr="0053439D">
        <w:rPr>
          <w:rFonts w:ascii="Times New Roman" w:hAnsi="Times New Roman" w:cs="Times New Roman"/>
          <w:color w:val="111111"/>
          <w:sz w:val="24"/>
          <w:szCs w:val="24"/>
        </w:rPr>
        <w:t xml:space="preserve">(p. </w:t>
      </w:r>
      <w:r w:rsidR="0053439D" w:rsidRPr="0053439D">
        <w:rPr>
          <w:rFonts w:ascii="Times New Roman" w:hAnsi="Times New Roman" w:cs="Times New Roman"/>
          <w:color w:val="111111"/>
          <w:sz w:val="24"/>
          <w:szCs w:val="24"/>
        </w:rPr>
        <w:t>56</w:t>
      </w:r>
      <w:r w:rsidRPr="0053439D">
        <w:rPr>
          <w:rFonts w:ascii="Times New Roman" w:hAnsi="Times New Roman" w:cs="Times New Roman"/>
          <w:color w:val="111111"/>
          <w:sz w:val="24"/>
          <w:szCs w:val="24"/>
        </w:rPr>
        <w:t>).</w:t>
      </w:r>
    </w:p>
    <w:p w:rsidR="00502018" w:rsidRDefault="00502018" w:rsidP="00D0651C">
      <w:pPr>
        <w:spacing w:after="0" w:line="360" w:lineRule="auto"/>
        <w:jc w:val="both"/>
        <w:rPr>
          <w:rFonts w:ascii="Times New Roman" w:hAnsi="Times New Roman" w:cs="Times New Roman"/>
          <w:color w:val="111111"/>
          <w:sz w:val="24"/>
          <w:szCs w:val="24"/>
        </w:rPr>
      </w:pPr>
    </w:p>
    <w:p w:rsidR="00645C8F" w:rsidRDefault="0092689F" w:rsidP="00D065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Racismo à Brasileira</w:t>
      </w:r>
      <w:r w:rsidR="00645C8F">
        <w:rPr>
          <w:rFonts w:ascii="Times New Roman" w:hAnsi="Times New Roman" w:cs="Times New Roman"/>
          <w:b/>
          <w:sz w:val="24"/>
          <w:szCs w:val="24"/>
        </w:rPr>
        <w:t xml:space="preserve">: </w:t>
      </w:r>
      <w:r>
        <w:rPr>
          <w:rFonts w:ascii="Times New Roman" w:hAnsi="Times New Roman" w:cs="Times New Roman"/>
          <w:b/>
          <w:sz w:val="24"/>
          <w:szCs w:val="24"/>
        </w:rPr>
        <w:t>Contextualização sócio-histórica</w:t>
      </w:r>
    </w:p>
    <w:p w:rsidR="0053439D" w:rsidRDefault="0053439D" w:rsidP="00D0651C">
      <w:pPr>
        <w:spacing w:after="0" w:line="360" w:lineRule="auto"/>
        <w:ind w:firstLine="851"/>
        <w:jc w:val="both"/>
        <w:rPr>
          <w:rFonts w:ascii="Times New Roman" w:hAnsi="Times New Roman" w:cs="Times New Roman"/>
          <w:sz w:val="24"/>
          <w:szCs w:val="24"/>
        </w:rPr>
      </w:pPr>
    </w:p>
    <w:p w:rsidR="0051773F" w:rsidRDefault="00645C8F" w:rsidP="00D0651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compreender o atual panorama de </w:t>
      </w:r>
      <w:r w:rsidR="005B767E">
        <w:rPr>
          <w:rFonts w:ascii="Times New Roman" w:hAnsi="Times New Roman" w:cs="Times New Roman"/>
          <w:sz w:val="24"/>
          <w:szCs w:val="24"/>
        </w:rPr>
        <w:t>r</w:t>
      </w:r>
      <w:r>
        <w:rPr>
          <w:rFonts w:ascii="Times New Roman" w:hAnsi="Times New Roman" w:cs="Times New Roman"/>
          <w:sz w:val="24"/>
          <w:szCs w:val="24"/>
        </w:rPr>
        <w:t xml:space="preserve">acismo no </w:t>
      </w:r>
      <w:r w:rsidR="005B767E">
        <w:rPr>
          <w:rFonts w:ascii="Times New Roman" w:hAnsi="Times New Roman" w:cs="Times New Roman"/>
          <w:sz w:val="24"/>
          <w:szCs w:val="24"/>
        </w:rPr>
        <w:t>Brasil</w:t>
      </w:r>
      <w:r>
        <w:rPr>
          <w:rFonts w:ascii="Times New Roman" w:hAnsi="Times New Roman" w:cs="Times New Roman"/>
          <w:sz w:val="24"/>
          <w:szCs w:val="24"/>
        </w:rPr>
        <w:t xml:space="preserve"> se faz necessário compreender como ele foi sócio-historicamente estrutu</w:t>
      </w:r>
      <w:r w:rsidR="002A3A61">
        <w:rPr>
          <w:rFonts w:ascii="Times New Roman" w:hAnsi="Times New Roman" w:cs="Times New Roman"/>
          <w:sz w:val="24"/>
          <w:szCs w:val="24"/>
        </w:rPr>
        <w:t>rado</w:t>
      </w:r>
      <w:r w:rsidR="005B767E">
        <w:rPr>
          <w:rFonts w:ascii="Times New Roman" w:hAnsi="Times New Roman" w:cs="Times New Roman"/>
          <w:sz w:val="24"/>
          <w:szCs w:val="24"/>
        </w:rPr>
        <w:t>,</w:t>
      </w:r>
      <w:r w:rsidR="002A3A61">
        <w:rPr>
          <w:rFonts w:ascii="Times New Roman" w:hAnsi="Times New Roman" w:cs="Times New Roman"/>
          <w:sz w:val="24"/>
          <w:szCs w:val="24"/>
        </w:rPr>
        <w:t xml:space="preserve"> desde sua formação. </w:t>
      </w:r>
      <w:r w:rsidR="00356D9A">
        <w:rPr>
          <w:rFonts w:ascii="Times New Roman" w:hAnsi="Times New Roman" w:cs="Times New Roman"/>
          <w:sz w:val="24"/>
          <w:szCs w:val="24"/>
        </w:rPr>
        <w:t>Segundo Darcy Ribeiro (</w:t>
      </w:r>
      <w:r w:rsidR="005839E1">
        <w:rPr>
          <w:rFonts w:ascii="Times New Roman" w:hAnsi="Times New Roman" w:cs="Times New Roman"/>
          <w:sz w:val="24"/>
          <w:szCs w:val="24"/>
        </w:rPr>
        <w:t>2006</w:t>
      </w:r>
      <w:r w:rsidR="00356D9A">
        <w:rPr>
          <w:rFonts w:ascii="Times New Roman" w:hAnsi="Times New Roman" w:cs="Times New Roman"/>
          <w:sz w:val="24"/>
          <w:szCs w:val="24"/>
        </w:rPr>
        <w:t xml:space="preserve">), o povo brasileiro se formou </w:t>
      </w:r>
      <w:r w:rsidR="00466642">
        <w:rPr>
          <w:rFonts w:ascii="Times New Roman" w:hAnsi="Times New Roman" w:cs="Times New Roman"/>
          <w:sz w:val="24"/>
          <w:szCs w:val="24"/>
        </w:rPr>
        <w:t xml:space="preserve">no plano étnico-racial </w:t>
      </w:r>
      <w:r w:rsidR="00356D9A">
        <w:rPr>
          <w:rFonts w:ascii="Times New Roman" w:hAnsi="Times New Roman" w:cs="Times New Roman"/>
          <w:sz w:val="24"/>
          <w:szCs w:val="24"/>
        </w:rPr>
        <w:t xml:space="preserve">da junção de três </w:t>
      </w:r>
      <w:r w:rsidR="00466642">
        <w:rPr>
          <w:rFonts w:ascii="Times New Roman" w:hAnsi="Times New Roman" w:cs="Times New Roman"/>
          <w:sz w:val="24"/>
          <w:szCs w:val="24"/>
        </w:rPr>
        <w:t xml:space="preserve">matrizes: o gentílico indígena que ali habitava, os negros africanos trazidos </w:t>
      </w:r>
      <w:r w:rsidR="005839E1">
        <w:rPr>
          <w:rFonts w:ascii="Times New Roman" w:hAnsi="Times New Roman" w:cs="Times New Roman"/>
          <w:sz w:val="24"/>
          <w:szCs w:val="24"/>
        </w:rPr>
        <w:t xml:space="preserve">compulsoriamente e os europeus portugueses invasores daquela terra. A gestação étnica do que hoje conhecemos como </w:t>
      </w:r>
      <w:r w:rsidR="005B767E">
        <w:rPr>
          <w:rFonts w:ascii="Times New Roman" w:hAnsi="Times New Roman" w:cs="Times New Roman"/>
          <w:sz w:val="24"/>
          <w:szCs w:val="24"/>
        </w:rPr>
        <w:t>b</w:t>
      </w:r>
      <w:r w:rsidR="005839E1">
        <w:rPr>
          <w:rFonts w:ascii="Times New Roman" w:hAnsi="Times New Roman" w:cs="Times New Roman"/>
          <w:sz w:val="24"/>
          <w:szCs w:val="24"/>
        </w:rPr>
        <w:t>rasileiro, deu-se da mis</w:t>
      </w:r>
      <w:r w:rsidR="0051773F">
        <w:rPr>
          <w:rFonts w:ascii="Times New Roman" w:hAnsi="Times New Roman" w:cs="Times New Roman"/>
          <w:sz w:val="24"/>
          <w:szCs w:val="24"/>
        </w:rPr>
        <w:t>turas dessas dispares culturas.</w:t>
      </w:r>
    </w:p>
    <w:p w:rsidR="0051773F" w:rsidRDefault="0051773F" w:rsidP="0092689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continente africano foi</w:t>
      </w:r>
      <w:r w:rsidR="00CA6410">
        <w:rPr>
          <w:rFonts w:ascii="Times New Roman" w:hAnsi="Times New Roman" w:cs="Times New Roman"/>
          <w:sz w:val="24"/>
          <w:szCs w:val="24"/>
        </w:rPr>
        <w:t xml:space="preserve"> um estoque de gente para o comé</w:t>
      </w:r>
      <w:r>
        <w:rPr>
          <w:rFonts w:ascii="Times New Roman" w:hAnsi="Times New Roman" w:cs="Times New Roman"/>
          <w:sz w:val="24"/>
          <w:szCs w:val="24"/>
        </w:rPr>
        <w:t xml:space="preserve">rcio transatlântico de escravos, </w:t>
      </w:r>
      <w:r w:rsidR="006F1B7B">
        <w:rPr>
          <w:rFonts w:ascii="Times New Roman" w:hAnsi="Times New Roman" w:cs="Times New Roman"/>
          <w:sz w:val="24"/>
          <w:szCs w:val="24"/>
        </w:rPr>
        <w:t xml:space="preserve">segundo os historiadores David Eltis e Dvid Richardson </w:t>
      </w:r>
      <w:r w:rsidR="006F1B7B" w:rsidRPr="00CA6410">
        <w:rPr>
          <w:rFonts w:ascii="Times New Roman" w:hAnsi="Times New Roman" w:cs="Times New Roman"/>
          <w:sz w:val="24"/>
          <w:szCs w:val="24"/>
        </w:rPr>
        <w:t>(</w:t>
      </w:r>
      <w:r w:rsidR="00CA6410" w:rsidRPr="00CA6410">
        <w:rPr>
          <w:rFonts w:ascii="Times New Roman" w:eastAsia="Times New Roman" w:hAnsi="Times New Roman" w:cs="Times New Roman"/>
          <w:color w:val="000000"/>
          <w:sz w:val="24"/>
          <w:szCs w:val="24"/>
          <w:lang w:eastAsia="pt-BR"/>
        </w:rPr>
        <w:t>2010 apud MARIUZZO, 2011</w:t>
      </w:r>
      <w:r w:rsidR="006F1B7B" w:rsidRPr="00CA6410">
        <w:rPr>
          <w:rFonts w:ascii="Times New Roman" w:hAnsi="Times New Roman" w:cs="Times New Roman"/>
          <w:sz w:val="24"/>
          <w:szCs w:val="24"/>
        </w:rPr>
        <w:t>)</w:t>
      </w:r>
      <w:r w:rsidR="006F1B7B">
        <w:rPr>
          <w:rFonts w:ascii="Times New Roman" w:hAnsi="Times New Roman" w:cs="Times New Roman"/>
          <w:sz w:val="24"/>
          <w:szCs w:val="24"/>
        </w:rPr>
        <w:t xml:space="preserve"> do ano de </w:t>
      </w:r>
      <w:r w:rsidR="006F1B7B">
        <w:rPr>
          <w:rFonts w:ascii="Times New Roman" w:hAnsi="Times New Roman" w:cs="Times New Roman"/>
          <w:sz w:val="24"/>
          <w:szCs w:val="24"/>
        </w:rPr>
        <w:lastRenderedPageBreak/>
        <w:t>1501 a 1867 – 350 anos de imigração forçada - estimam que ocorreram 35 mil viagens, tendo adentrado no Brasil cerca de 12,5 milhões de negros africanos trazidos como escravos.</w:t>
      </w:r>
    </w:p>
    <w:p w:rsidR="00A07F3A" w:rsidRDefault="006F1B7B" w:rsidP="0092689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Trazidos de diferentes localidades</w:t>
      </w:r>
      <w:r w:rsidR="00694EC8">
        <w:rPr>
          <w:rFonts w:ascii="Times New Roman" w:hAnsi="Times New Roman" w:cs="Times New Roman"/>
          <w:sz w:val="24"/>
          <w:szCs w:val="24"/>
        </w:rPr>
        <w:t xml:space="preserve"> do continente africano</w:t>
      </w:r>
      <w:r w:rsidR="00694EC8" w:rsidRPr="00694EC8">
        <w:rPr>
          <w:rFonts w:ascii="Times New Roman" w:hAnsi="Times New Roman" w:cs="Times New Roman"/>
          <w:sz w:val="24"/>
          <w:szCs w:val="24"/>
        </w:rPr>
        <w:t xml:space="preserve"> </w:t>
      </w:r>
      <w:r w:rsidR="00860F00">
        <w:rPr>
          <w:rFonts w:ascii="Times New Roman" w:hAnsi="Times New Roman" w:cs="Times New Roman"/>
          <w:sz w:val="24"/>
          <w:szCs w:val="24"/>
        </w:rPr>
        <w:t>nos porões dos</w:t>
      </w:r>
      <w:r w:rsidR="00694EC8">
        <w:rPr>
          <w:rFonts w:ascii="Times New Roman" w:hAnsi="Times New Roman" w:cs="Times New Roman"/>
          <w:sz w:val="24"/>
          <w:szCs w:val="24"/>
        </w:rPr>
        <w:t xml:space="preserve"> navio</w:t>
      </w:r>
      <w:r w:rsidR="00860F00">
        <w:rPr>
          <w:rFonts w:ascii="Times New Roman" w:hAnsi="Times New Roman" w:cs="Times New Roman"/>
          <w:sz w:val="24"/>
          <w:szCs w:val="24"/>
        </w:rPr>
        <w:t>s negreiros</w:t>
      </w:r>
      <w:r w:rsidR="00941179">
        <w:rPr>
          <w:rFonts w:ascii="Times New Roman" w:hAnsi="Times New Roman" w:cs="Times New Roman"/>
          <w:sz w:val="24"/>
          <w:szCs w:val="24"/>
        </w:rPr>
        <w:t>,</w:t>
      </w:r>
      <w:r w:rsidR="00694EC8">
        <w:rPr>
          <w:rFonts w:ascii="Times New Roman" w:hAnsi="Times New Roman" w:cs="Times New Roman"/>
          <w:sz w:val="24"/>
          <w:szCs w:val="24"/>
        </w:rPr>
        <w:t xml:space="preserve"> em condições </w:t>
      </w:r>
      <w:r w:rsidR="00860F00">
        <w:rPr>
          <w:rFonts w:ascii="Times New Roman" w:hAnsi="Times New Roman" w:cs="Times New Roman"/>
          <w:sz w:val="24"/>
          <w:szCs w:val="24"/>
        </w:rPr>
        <w:t>de</w:t>
      </w:r>
      <w:r w:rsidR="00694EC8">
        <w:rPr>
          <w:rFonts w:ascii="Times New Roman" w:hAnsi="Times New Roman" w:cs="Times New Roman"/>
          <w:sz w:val="24"/>
          <w:szCs w:val="24"/>
        </w:rPr>
        <w:t>sumanas</w:t>
      </w:r>
      <w:r>
        <w:rPr>
          <w:rFonts w:ascii="Times New Roman" w:hAnsi="Times New Roman" w:cs="Times New Roman"/>
          <w:sz w:val="24"/>
          <w:szCs w:val="24"/>
        </w:rPr>
        <w:t xml:space="preserve">, </w:t>
      </w:r>
      <w:r w:rsidR="00BD0C0C">
        <w:rPr>
          <w:rFonts w:ascii="Times New Roman" w:hAnsi="Times New Roman" w:cs="Times New Roman"/>
          <w:sz w:val="24"/>
          <w:szCs w:val="24"/>
        </w:rPr>
        <w:t>separados de seus familiare</w:t>
      </w:r>
      <w:r w:rsidR="00941179">
        <w:rPr>
          <w:rFonts w:ascii="Times New Roman" w:hAnsi="Times New Roman" w:cs="Times New Roman"/>
          <w:sz w:val="24"/>
          <w:szCs w:val="24"/>
        </w:rPr>
        <w:t xml:space="preserve">s, aqueles que não suportavam </w:t>
      </w:r>
      <w:r w:rsidR="00BD0C0C">
        <w:rPr>
          <w:rFonts w:ascii="Times New Roman" w:hAnsi="Times New Roman" w:cs="Times New Roman"/>
          <w:sz w:val="24"/>
          <w:szCs w:val="24"/>
        </w:rPr>
        <w:t>as condições precárias de alimentação e acomodação</w:t>
      </w:r>
      <w:r w:rsidR="00941179">
        <w:rPr>
          <w:rFonts w:ascii="Times New Roman" w:hAnsi="Times New Roman" w:cs="Times New Roman"/>
          <w:sz w:val="24"/>
          <w:szCs w:val="24"/>
        </w:rPr>
        <w:t xml:space="preserve"> da viagem eram jogados ao mar e </w:t>
      </w:r>
      <w:r w:rsidR="00BD0C0C">
        <w:rPr>
          <w:rFonts w:ascii="Times New Roman" w:hAnsi="Times New Roman" w:cs="Times New Roman"/>
          <w:sz w:val="24"/>
          <w:szCs w:val="24"/>
        </w:rPr>
        <w:t xml:space="preserve">os que sobreviviam eram </w:t>
      </w:r>
      <w:r w:rsidR="00694EC8">
        <w:rPr>
          <w:rFonts w:ascii="Times New Roman" w:hAnsi="Times New Roman" w:cs="Times New Roman"/>
          <w:sz w:val="24"/>
          <w:szCs w:val="24"/>
        </w:rPr>
        <w:t xml:space="preserve">vendidos </w:t>
      </w:r>
      <w:r w:rsidR="00860F00">
        <w:rPr>
          <w:rFonts w:ascii="Times New Roman" w:hAnsi="Times New Roman" w:cs="Times New Roman"/>
          <w:sz w:val="24"/>
          <w:szCs w:val="24"/>
        </w:rPr>
        <w:t xml:space="preserve">como mercadorias </w:t>
      </w:r>
      <w:r w:rsidR="00694EC8">
        <w:rPr>
          <w:rFonts w:ascii="Times New Roman" w:hAnsi="Times New Roman" w:cs="Times New Roman"/>
          <w:sz w:val="24"/>
          <w:szCs w:val="24"/>
        </w:rPr>
        <w:t>aos senhores</w:t>
      </w:r>
      <w:r w:rsidR="00860F00">
        <w:rPr>
          <w:rFonts w:ascii="Times New Roman" w:hAnsi="Times New Roman" w:cs="Times New Roman"/>
          <w:sz w:val="24"/>
          <w:szCs w:val="24"/>
        </w:rPr>
        <w:t xml:space="preserve"> de engenho</w:t>
      </w:r>
      <w:r w:rsidR="00694EC8">
        <w:rPr>
          <w:rFonts w:ascii="Times New Roman" w:hAnsi="Times New Roman" w:cs="Times New Roman"/>
          <w:sz w:val="24"/>
          <w:szCs w:val="24"/>
        </w:rPr>
        <w:t xml:space="preserve"> como mão de obra</w:t>
      </w:r>
      <w:r w:rsidR="00860F00">
        <w:rPr>
          <w:rFonts w:ascii="Times New Roman" w:hAnsi="Times New Roman" w:cs="Times New Roman"/>
          <w:sz w:val="24"/>
          <w:szCs w:val="24"/>
        </w:rPr>
        <w:t xml:space="preserve"> em condição de escravos. Ademais, estes povos foram submetidos à violentas punições físicas para realizar o trabalho</w:t>
      </w:r>
      <w:r w:rsidR="00A07F3A">
        <w:rPr>
          <w:rFonts w:ascii="Times New Roman" w:hAnsi="Times New Roman" w:cs="Times New Roman"/>
          <w:sz w:val="24"/>
          <w:szCs w:val="24"/>
        </w:rPr>
        <w:t>, para oprimir, afugentar possíveis revoltas e fugas.</w:t>
      </w:r>
    </w:p>
    <w:p w:rsidR="00A07F3A" w:rsidRPr="00CA6410" w:rsidRDefault="001B7BA1" w:rsidP="0092689F">
      <w:pPr>
        <w:spacing w:after="0" w:line="360" w:lineRule="auto"/>
        <w:ind w:firstLine="851"/>
        <w:jc w:val="both"/>
        <w:rPr>
          <w:rFonts w:ascii="Times New Roman" w:hAnsi="Times New Roman" w:cs="Times New Roman"/>
          <w:sz w:val="24"/>
          <w:szCs w:val="24"/>
        </w:rPr>
      </w:pPr>
      <w:r w:rsidRPr="00CA6410">
        <w:rPr>
          <w:rFonts w:ascii="Times New Roman" w:hAnsi="Times New Roman" w:cs="Times New Roman"/>
          <w:sz w:val="24"/>
          <w:szCs w:val="24"/>
        </w:rPr>
        <w:t>Para justificar a dominação e exploração dos negros africanos criou-se uma ideologia de</w:t>
      </w:r>
      <w:r w:rsidR="00342FEA" w:rsidRPr="00CA6410">
        <w:rPr>
          <w:rFonts w:ascii="Times New Roman" w:hAnsi="Times New Roman" w:cs="Times New Roman"/>
          <w:sz w:val="24"/>
          <w:szCs w:val="24"/>
        </w:rPr>
        <w:t xml:space="preserve"> que estes povos diferentes pelo</w:t>
      </w:r>
      <w:r w:rsidRPr="00CA6410">
        <w:rPr>
          <w:rFonts w:ascii="Times New Roman" w:hAnsi="Times New Roman" w:cs="Times New Roman"/>
          <w:sz w:val="24"/>
          <w:szCs w:val="24"/>
        </w:rPr>
        <w:t xml:space="preserve">s aspectos </w:t>
      </w:r>
      <w:r w:rsidR="00BA61CB" w:rsidRPr="00CA6410">
        <w:rPr>
          <w:rFonts w:ascii="Times New Roman" w:hAnsi="Times New Roman" w:cs="Times New Roman"/>
          <w:sz w:val="24"/>
          <w:szCs w:val="24"/>
        </w:rPr>
        <w:t>culturais causaram grande estranheza e foram demonizados</w:t>
      </w:r>
      <w:r w:rsidR="00342FEA" w:rsidRPr="00CA6410">
        <w:rPr>
          <w:rFonts w:ascii="Times New Roman" w:hAnsi="Times New Roman" w:cs="Times New Roman"/>
          <w:sz w:val="24"/>
          <w:szCs w:val="24"/>
        </w:rPr>
        <w:t xml:space="preserve"> por não serem cristãos</w:t>
      </w:r>
      <w:r w:rsidR="00941179">
        <w:rPr>
          <w:rFonts w:ascii="Times New Roman" w:hAnsi="Times New Roman" w:cs="Times New Roman"/>
          <w:sz w:val="24"/>
          <w:szCs w:val="24"/>
        </w:rPr>
        <w:t>, bem como para legitimar a dominação europeia sobre eles</w:t>
      </w:r>
      <w:r w:rsidR="00BA61CB" w:rsidRPr="00CA6410">
        <w:rPr>
          <w:rFonts w:ascii="Times New Roman" w:hAnsi="Times New Roman" w:cs="Times New Roman"/>
          <w:sz w:val="24"/>
          <w:szCs w:val="24"/>
        </w:rPr>
        <w:t xml:space="preserve">. Os portugueses </w:t>
      </w:r>
      <w:r w:rsidR="00CA6410" w:rsidRPr="00CA6410">
        <w:rPr>
          <w:rFonts w:ascii="Times New Roman" w:hAnsi="Times New Roman" w:cs="Times New Roman"/>
          <w:sz w:val="24"/>
          <w:szCs w:val="24"/>
        </w:rPr>
        <w:t>ficaram</w:t>
      </w:r>
      <w:r w:rsidR="00941179">
        <w:rPr>
          <w:rFonts w:ascii="Times New Roman" w:hAnsi="Times New Roman" w:cs="Times New Roman"/>
          <w:sz w:val="24"/>
          <w:szCs w:val="24"/>
        </w:rPr>
        <w:t>,</w:t>
      </w:r>
      <w:r w:rsidR="00CA6410" w:rsidRPr="00CA6410">
        <w:rPr>
          <w:rFonts w:ascii="Times New Roman" w:hAnsi="Times New Roman" w:cs="Times New Roman"/>
          <w:sz w:val="24"/>
          <w:szCs w:val="24"/>
        </w:rPr>
        <w:t xml:space="preserve"> assim</w:t>
      </w:r>
      <w:r w:rsidR="00941179">
        <w:rPr>
          <w:rFonts w:ascii="Times New Roman" w:hAnsi="Times New Roman" w:cs="Times New Roman"/>
          <w:sz w:val="24"/>
          <w:szCs w:val="24"/>
        </w:rPr>
        <w:t>,</w:t>
      </w:r>
      <w:r w:rsidR="00CA6410" w:rsidRPr="00CA6410">
        <w:rPr>
          <w:rFonts w:ascii="Times New Roman" w:hAnsi="Times New Roman" w:cs="Times New Roman"/>
          <w:sz w:val="24"/>
          <w:szCs w:val="24"/>
        </w:rPr>
        <w:t xml:space="preserve"> </w:t>
      </w:r>
      <w:r w:rsidR="00BA61CB" w:rsidRPr="00CA6410">
        <w:rPr>
          <w:rFonts w:ascii="Times New Roman" w:hAnsi="Times New Roman" w:cs="Times New Roman"/>
          <w:sz w:val="24"/>
          <w:szCs w:val="24"/>
        </w:rPr>
        <w:t xml:space="preserve">munidos do discurso da </w:t>
      </w:r>
      <w:r w:rsidR="003A0E4C" w:rsidRPr="00CA6410">
        <w:rPr>
          <w:rFonts w:ascii="Times New Roman" w:hAnsi="Times New Roman" w:cs="Times New Roman"/>
          <w:sz w:val="24"/>
          <w:szCs w:val="24"/>
        </w:rPr>
        <w:t xml:space="preserve">missão </w:t>
      </w:r>
      <w:r w:rsidR="00342FEA" w:rsidRPr="00CA6410">
        <w:rPr>
          <w:rFonts w:ascii="Times New Roman" w:hAnsi="Times New Roman" w:cs="Times New Roman"/>
          <w:sz w:val="24"/>
          <w:szCs w:val="24"/>
        </w:rPr>
        <w:t xml:space="preserve">salvadora e </w:t>
      </w:r>
      <w:r w:rsidR="003A0E4C" w:rsidRPr="00CA6410">
        <w:rPr>
          <w:rFonts w:ascii="Times New Roman" w:hAnsi="Times New Roman" w:cs="Times New Roman"/>
          <w:sz w:val="24"/>
          <w:szCs w:val="24"/>
        </w:rPr>
        <w:t>colonizadora</w:t>
      </w:r>
      <w:r w:rsidR="00941179">
        <w:rPr>
          <w:rFonts w:ascii="Times New Roman" w:hAnsi="Times New Roman" w:cs="Times New Roman"/>
          <w:sz w:val="24"/>
          <w:szCs w:val="24"/>
        </w:rPr>
        <w:t>,</w:t>
      </w:r>
      <w:r w:rsidR="00CA6410" w:rsidRPr="00CA6410">
        <w:rPr>
          <w:rFonts w:ascii="Times New Roman" w:hAnsi="Times New Roman" w:cs="Times New Roman"/>
          <w:sz w:val="24"/>
          <w:szCs w:val="24"/>
        </w:rPr>
        <w:t xml:space="preserve"> </w:t>
      </w:r>
      <w:r w:rsidR="00941179">
        <w:rPr>
          <w:rFonts w:ascii="Times New Roman" w:hAnsi="Times New Roman" w:cs="Times New Roman"/>
          <w:sz w:val="24"/>
          <w:szCs w:val="24"/>
        </w:rPr>
        <w:t>cabendo, então,</w:t>
      </w:r>
      <w:r w:rsidR="00BA61CB" w:rsidRPr="00CA6410">
        <w:rPr>
          <w:rFonts w:ascii="Times New Roman" w:hAnsi="Times New Roman" w:cs="Times New Roman"/>
          <w:sz w:val="24"/>
          <w:szCs w:val="24"/>
        </w:rPr>
        <w:t xml:space="preserve"> a</w:t>
      </w:r>
      <w:r w:rsidR="00342FEA" w:rsidRPr="00CA6410">
        <w:rPr>
          <w:rFonts w:ascii="Times New Roman" w:hAnsi="Times New Roman" w:cs="Times New Roman"/>
          <w:sz w:val="24"/>
          <w:szCs w:val="24"/>
        </w:rPr>
        <w:t xml:space="preserve"> eles</w:t>
      </w:r>
      <w:r w:rsidR="00BD0C0C" w:rsidRPr="00CA6410">
        <w:rPr>
          <w:rFonts w:ascii="Times New Roman" w:hAnsi="Times New Roman" w:cs="Times New Roman"/>
          <w:sz w:val="24"/>
          <w:szCs w:val="24"/>
        </w:rPr>
        <w:t xml:space="preserve"> civilizar estes povos para igual</w:t>
      </w:r>
      <w:r w:rsidR="00342FEA" w:rsidRPr="00CA6410">
        <w:rPr>
          <w:rFonts w:ascii="Times New Roman" w:hAnsi="Times New Roman" w:cs="Times New Roman"/>
          <w:sz w:val="24"/>
          <w:szCs w:val="24"/>
        </w:rPr>
        <w:t>á-los ao nível do homem e catequizá-los para Deus.</w:t>
      </w:r>
    </w:p>
    <w:p w:rsidR="002138A0" w:rsidRDefault="002138A0" w:rsidP="0092689F">
      <w:pPr>
        <w:spacing w:after="0" w:line="360" w:lineRule="auto"/>
        <w:ind w:firstLine="851"/>
        <w:jc w:val="both"/>
        <w:rPr>
          <w:rFonts w:ascii="Times New Roman" w:hAnsi="Times New Roman" w:cs="Times New Roman"/>
          <w:color w:val="FF0000"/>
          <w:sz w:val="24"/>
          <w:szCs w:val="24"/>
        </w:rPr>
      </w:pPr>
    </w:p>
    <w:p w:rsidR="004523E9" w:rsidRPr="00D07731" w:rsidRDefault="002138A0" w:rsidP="00D07731">
      <w:pPr>
        <w:spacing w:line="240" w:lineRule="auto"/>
        <w:ind w:left="2268"/>
        <w:jc w:val="both"/>
        <w:rPr>
          <w:rFonts w:ascii="Times New Roman" w:hAnsi="Times New Roman" w:cs="Times New Roman"/>
          <w:sz w:val="20"/>
          <w:szCs w:val="24"/>
        </w:rPr>
      </w:pPr>
      <w:r w:rsidRPr="002138A0">
        <w:rPr>
          <w:rFonts w:ascii="Times New Roman" w:hAnsi="Times New Roman" w:cs="Times New Roman"/>
          <w:sz w:val="20"/>
          <w:szCs w:val="24"/>
        </w:rPr>
        <w:t xml:space="preserve">A ideia de um reino fundado no cristianismo fazia que os governantes portugueses tomasse para si a tarefa de converter ao catolicismo povos pagãos, isto é, que não conheciam a religião católica. [...] a exploração da costa africana e americana, ia justificando o domínio sobre os povos e as terras que encontrava </w:t>
      </w:r>
      <w:r w:rsidR="00342FEA">
        <w:rPr>
          <w:rFonts w:ascii="Times New Roman" w:hAnsi="Times New Roman" w:cs="Times New Roman"/>
          <w:sz w:val="20"/>
          <w:szCs w:val="24"/>
        </w:rPr>
        <w:t>por estar levando a palavra de D</w:t>
      </w:r>
      <w:r w:rsidRPr="002138A0">
        <w:rPr>
          <w:rFonts w:ascii="Times New Roman" w:hAnsi="Times New Roman" w:cs="Times New Roman"/>
          <w:sz w:val="20"/>
          <w:szCs w:val="24"/>
        </w:rPr>
        <w:t>eus e a possibilidade de salvação de suas almas. (SOUZA, 2014, p. 51).</w:t>
      </w:r>
    </w:p>
    <w:p w:rsidR="00D07731" w:rsidRDefault="00D07731" w:rsidP="002138A0">
      <w:pPr>
        <w:spacing w:after="0" w:line="360" w:lineRule="auto"/>
        <w:ind w:firstLine="851"/>
        <w:jc w:val="both"/>
        <w:rPr>
          <w:rFonts w:ascii="Times New Roman" w:hAnsi="Times New Roman" w:cs="Times New Roman"/>
          <w:sz w:val="24"/>
          <w:szCs w:val="24"/>
        </w:rPr>
      </w:pPr>
    </w:p>
    <w:p w:rsidR="004523E9" w:rsidRPr="004523E9" w:rsidRDefault="004523E9" w:rsidP="00CA6410">
      <w:pPr>
        <w:spacing w:after="0" w:line="360" w:lineRule="auto"/>
        <w:ind w:firstLine="851"/>
        <w:jc w:val="both"/>
        <w:rPr>
          <w:rFonts w:ascii="Times New Roman" w:hAnsi="Times New Roman" w:cs="Times New Roman"/>
          <w:sz w:val="24"/>
          <w:szCs w:val="24"/>
        </w:rPr>
      </w:pPr>
      <w:r w:rsidRPr="004523E9">
        <w:rPr>
          <w:rFonts w:ascii="Times New Roman" w:hAnsi="Times New Roman" w:cs="Times New Roman"/>
          <w:sz w:val="24"/>
          <w:szCs w:val="24"/>
        </w:rPr>
        <w:t>A estrutura da colonização era baseada na venda de produtos produzidos pelo trabalho escravo (século XVI até XIX), iniciando-se com a produção do açúcar, logo depois ouro e diamantes e</w:t>
      </w:r>
      <w:r w:rsidR="00941179">
        <w:rPr>
          <w:rFonts w:ascii="Times New Roman" w:hAnsi="Times New Roman" w:cs="Times New Roman"/>
          <w:sz w:val="24"/>
          <w:szCs w:val="24"/>
        </w:rPr>
        <w:t>,</w:t>
      </w:r>
      <w:r w:rsidRPr="004523E9">
        <w:rPr>
          <w:rFonts w:ascii="Times New Roman" w:hAnsi="Times New Roman" w:cs="Times New Roman"/>
          <w:sz w:val="24"/>
          <w:szCs w:val="24"/>
        </w:rPr>
        <w:t xml:space="preserve"> por último</w:t>
      </w:r>
      <w:r w:rsidR="00941179">
        <w:rPr>
          <w:rFonts w:ascii="Times New Roman" w:hAnsi="Times New Roman" w:cs="Times New Roman"/>
          <w:sz w:val="24"/>
          <w:szCs w:val="24"/>
        </w:rPr>
        <w:t>,</w:t>
      </w:r>
      <w:r w:rsidRPr="004523E9">
        <w:rPr>
          <w:rFonts w:ascii="Times New Roman" w:hAnsi="Times New Roman" w:cs="Times New Roman"/>
          <w:sz w:val="24"/>
          <w:szCs w:val="24"/>
        </w:rPr>
        <w:t xml:space="preserve"> o café.</w:t>
      </w:r>
      <w:r w:rsidR="00CA6410">
        <w:rPr>
          <w:rFonts w:ascii="Times New Roman" w:hAnsi="Times New Roman" w:cs="Times New Roman"/>
          <w:sz w:val="24"/>
          <w:szCs w:val="24"/>
        </w:rPr>
        <w:t xml:space="preserve"> </w:t>
      </w:r>
      <w:r w:rsidR="00D07731">
        <w:rPr>
          <w:rFonts w:ascii="Times New Roman" w:hAnsi="Times New Roman" w:cs="Times New Roman"/>
          <w:sz w:val="24"/>
          <w:szCs w:val="24"/>
        </w:rPr>
        <w:t>Foram cerca de 35</w:t>
      </w:r>
      <w:r w:rsidRPr="004523E9">
        <w:rPr>
          <w:rFonts w:ascii="Times New Roman" w:hAnsi="Times New Roman" w:cs="Times New Roman"/>
          <w:sz w:val="24"/>
          <w:szCs w:val="24"/>
        </w:rPr>
        <w:t xml:space="preserve">0 anos de tráfico de escravos da África para a América, </w:t>
      </w:r>
      <w:r w:rsidR="00CA6410">
        <w:rPr>
          <w:rFonts w:ascii="Times New Roman" w:hAnsi="Times New Roman" w:cs="Times New Roman"/>
          <w:sz w:val="24"/>
          <w:szCs w:val="24"/>
        </w:rPr>
        <w:t xml:space="preserve">e assim como </w:t>
      </w:r>
      <w:r w:rsidRPr="004523E9">
        <w:rPr>
          <w:rFonts w:ascii="Times New Roman" w:hAnsi="Times New Roman" w:cs="Times New Roman"/>
          <w:sz w:val="24"/>
          <w:szCs w:val="24"/>
        </w:rPr>
        <w:t>a economia</w:t>
      </w:r>
      <w:r w:rsidR="00CA6410">
        <w:rPr>
          <w:rFonts w:ascii="Times New Roman" w:hAnsi="Times New Roman" w:cs="Times New Roman"/>
          <w:sz w:val="24"/>
          <w:szCs w:val="24"/>
        </w:rPr>
        <w:t>,</w:t>
      </w:r>
      <w:r w:rsidRPr="004523E9">
        <w:rPr>
          <w:rFonts w:ascii="Times New Roman" w:hAnsi="Times New Roman" w:cs="Times New Roman"/>
          <w:sz w:val="24"/>
          <w:szCs w:val="24"/>
        </w:rPr>
        <w:t xml:space="preserve"> a organização social do Brasil era baseada na exploração do trabalho escravo, em 1888 chega o seu fim com a assinatura da Lei Áurea pela Princesa Isabel.</w:t>
      </w:r>
    </w:p>
    <w:p w:rsidR="004523E9" w:rsidRPr="004523E9" w:rsidRDefault="004523E9" w:rsidP="002138A0">
      <w:pPr>
        <w:spacing w:after="0" w:line="360" w:lineRule="auto"/>
        <w:ind w:firstLine="851"/>
        <w:jc w:val="both"/>
        <w:rPr>
          <w:rFonts w:ascii="Times New Roman" w:hAnsi="Times New Roman" w:cs="Times New Roman"/>
          <w:sz w:val="24"/>
          <w:szCs w:val="24"/>
        </w:rPr>
      </w:pPr>
      <w:r w:rsidRPr="004523E9">
        <w:rPr>
          <w:rFonts w:ascii="Times New Roman" w:hAnsi="Times New Roman" w:cs="Times New Roman"/>
          <w:sz w:val="24"/>
          <w:szCs w:val="24"/>
        </w:rPr>
        <w:t>A abolição da escravidão não foi um ato de bondade da princesa, no final do século XIX as populações negras e mestiças eram maioria</w:t>
      </w:r>
      <w:r w:rsidR="00451B48">
        <w:rPr>
          <w:rFonts w:ascii="Times New Roman" w:hAnsi="Times New Roman" w:cs="Times New Roman"/>
          <w:sz w:val="24"/>
          <w:szCs w:val="24"/>
        </w:rPr>
        <w:t>, bem como a Inglaterra carecia de mão de obra africana em suas colônias naquele continente, ainda por cima</w:t>
      </w:r>
      <w:r w:rsidR="00342FEA">
        <w:rPr>
          <w:rFonts w:ascii="Times New Roman" w:hAnsi="Times New Roman" w:cs="Times New Roman"/>
          <w:sz w:val="24"/>
          <w:szCs w:val="24"/>
        </w:rPr>
        <w:t xml:space="preserve"> o mercado local </w:t>
      </w:r>
      <w:r w:rsidR="00451B48">
        <w:rPr>
          <w:rFonts w:ascii="Times New Roman" w:hAnsi="Times New Roman" w:cs="Times New Roman"/>
          <w:sz w:val="24"/>
          <w:szCs w:val="24"/>
        </w:rPr>
        <w:t xml:space="preserve">e internacional </w:t>
      </w:r>
      <w:r w:rsidR="00342FEA">
        <w:rPr>
          <w:rFonts w:ascii="Times New Roman" w:hAnsi="Times New Roman" w:cs="Times New Roman"/>
          <w:sz w:val="24"/>
          <w:szCs w:val="24"/>
        </w:rPr>
        <w:t>carecia de mais consumidores</w:t>
      </w:r>
      <w:r w:rsidRPr="004523E9">
        <w:rPr>
          <w:rFonts w:ascii="Times New Roman" w:hAnsi="Times New Roman" w:cs="Times New Roman"/>
          <w:sz w:val="24"/>
          <w:szCs w:val="24"/>
        </w:rPr>
        <w:t>, além disso, as sociedades abolicionistas influenciavam a opinião pública</w:t>
      </w:r>
      <w:r w:rsidR="00C372F5">
        <w:rPr>
          <w:rFonts w:ascii="Times New Roman" w:hAnsi="Times New Roman" w:cs="Times New Roman"/>
          <w:sz w:val="24"/>
          <w:szCs w:val="24"/>
        </w:rPr>
        <w:t xml:space="preserve">, </w:t>
      </w:r>
      <w:r w:rsidRPr="004523E9">
        <w:rPr>
          <w:rFonts w:ascii="Times New Roman" w:hAnsi="Times New Roman" w:cs="Times New Roman"/>
          <w:sz w:val="24"/>
          <w:szCs w:val="24"/>
        </w:rPr>
        <w:t>o aumento das fugas em massa dos escravos influenciaram para a abolição</w:t>
      </w:r>
      <w:r w:rsidR="00C372F5">
        <w:rPr>
          <w:rFonts w:ascii="Times New Roman" w:hAnsi="Times New Roman" w:cs="Times New Roman"/>
          <w:sz w:val="24"/>
          <w:szCs w:val="24"/>
        </w:rPr>
        <w:t>,</w:t>
      </w:r>
      <w:r w:rsidRPr="004523E9">
        <w:rPr>
          <w:rFonts w:ascii="Times New Roman" w:hAnsi="Times New Roman" w:cs="Times New Roman"/>
          <w:sz w:val="24"/>
          <w:szCs w:val="24"/>
        </w:rPr>
        <w:t xml:space="preserve"> visto que já não era </w:t>
      </w:r>
      <w:r w:rsidR="00451B48">
        <w:rPr>
          <w:rFonts w:ascii="Times New Roman" w:hAnsi="Times New Roman" w:cs="Times New Roman"/>
          <w:sz w:val="24"/>
          <w:szCs w:val="24"/>
        </w:rPr>
        <w:t xml:space="preserve">mais </w:t>
      </w:r>
      <w:r w:rsidRPr="004523E9">
        <w:rPr>
          <w:rFonts w:ascii="Times New Roman" w:hAnsi="Times New Roman" w:cs="Times New Roman"/>
          <w:sz w:val="24"/>
          <w:szCs w:val="24"/>
        </w:rPr>
        <w:t>possível manter a escravidão.</w:t>
      </w:r>
    </w:p>
    <w:p w:rsidR="004523E9" w:rsidRPr="004523E9" w:rsidRDefault="00D07731" w:rsidP="002138A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Nesse período de mais de 35</w:t>
      </w:r>
      <w:r w:rsidR="004523E9" w:rsidRPr="004523E9">
        <w:rPr>
          <w:rFonts w:ascii="Times New Roman" w:hAnsi="Times New Roman" w:cs="Times New Roman"/>
          <w:sz w:val="24"/>
          <w:szCs w:val="24"/>
        </w:rPr>
        <w:t xml:space="preserve">0 de exploração e submetidos a punições físicas, muitos se esquecem de falar sobre a resistência do negro durante esse período. </w:t>
      </w:r>
      <w:r w:rsidR="00451B48">
        <w:rPr>
          <w:rFonts w:ascii="Times New Roman" w:hAnsi="Times New Roman" w:cs="Times New Roman"/>
          <w:sz w:val="24"/>
          <w:szCs w:val="24"/>
        </w:rPr>
        <w:t xml:space="preserve"> O </w:t>
      </w:r>
      <w:r w:rsidR="004523E9" w:rsidRPr="004523E9">
        <w:rPr>
          <w:rFonts w:ascii="Times New Roman" w:hAnsi="Times New Roman" w:cs="Times New Roman"/>
          <w:sz w:val="24"/>
          <w:szCs w:val="24"/>
        </w:rPr>
        <w:t>silenciamento</w:t>
      </w:r>
      <w:r w:rsidR="00451B48">
        <w:rPr>
          <w:rFonts w:ascii="Times New Roman" w:hAnsi="Times New Roman" w:cs="Times New Roman"/>
          <w:sz w:val="24"/>
          <w:szCs w:val="24"/>
        </w:rPr>
        <w:t xml:space="preserve"> estrutural da resistência negra, leva a compreensão de que</w:t>
      </w:r>
      <w:r w:rsidR="004523E9" w:rsidRPr="004523E9">
        <w:rPr>
          <w:rFonts w:ascii="Times New Roman" w:hAnsi="Times New Roman" w:cs="Times New Roman"/>
          <w:sz w:val="24"/>
          <w:szCs w:val="24"/>
        </w:rPr>
        <w:t xml:space="preserve"> o negro </w:t>
      </w:r>
      <w:r w:rsidR="00451B48">
        <w:rPr>
          <w:rFonts w:ascii="Times New Roman" w:hAnsi="Times New Roman" w:cs="Times New Roman"/>
          <w:sz w:val="24"/>
          <w:szCs w:val="24"/>
        </w:rPr>
        <w:t>escravizado,</w:t>
      </w:r>
      <w:r w:rsidR="004523E9" w:rsidRPr="004523E9">
        <w:rPr>
          <w:rFonts w:ascii="Times New Roman" w:hAnsi="Times New Roman" w:cs="Times New Roman"/>
          <w:sz w:val="24"/>
          <w:szCs w:val="24"/>
        </w:rPr>
        <w:t xml:space="preserve"> aceitou paci</w:t>
      </w:r>
      <w:r w:rsidR="00451B48">
        <w:rPr>
          <w:rFonts w:ascii="Times New Roman" w:hAnsi="Times New Roman" w:cs="Times New Roman"/>
          <w:sz w:val="24"/>
          <w:szCs w:val="24"/>
        </w:rPr>
        <w:t xml:space="preserve">ficamente esse sistema. Entretanto </w:t>
      </w:r>
      <w:r w:rsidR="004523E9" w:rsidRPr="004523E9">
        <w:rPr>
          <w:rFonts w:ascii="Times New Roman" w:hAnsi="Times New Roman" w:cs="Times New Roman"/>
          <w:sz w:val="24"/>
          <w:szCs w:val="24"/>
        </w:rPr>
        <w:t>surgiram muitas formas de resistências, uma delas são os famosos quilombos</w:t>
      </w:r>
      <w:r w:rsidR="00451B48">
        <w:rPr>
          <w:rFonts w:ascii="Times New Roman" w:hAnsi="Times New Roman" w:cs="Times New Roman"/>
          <w:sz w:val="24"/>
          <w:szCs w:val="24"/>
        </w:rPr>
        <w:t>,</w:t>
      </w:r>
      <w:r w:rsidR="004523E9" w:rsidRPr="004523E9">
        <w:rPr>
          <w:rFonts w:ascii="Times New Roman" w:hAnsi="Times New Roman" w:cs="Times New Roman"/>
          <w:sz w:val="24"/>
          <w:szCs w:val="24"/>
        </w:rPr>
        <w:t xml:space="preserve"> onde negros fugidos das fazendas iam se acolher, sendo um dos m</w:t>
      </w:r>
      <w:r w:rsidR="00451B48">
        <w:rPr>
          <w:rFonts w:ascii="Times New Roman" w:hAnsi="Times New Roman" w:cs="Times New Roman"/>
          <w:sz w:val="24"/>
          <w:szCs w:val="24"/>
        </w:rPr>
        <w:t xml:space="preserve">ais famosos o quilombo Palmares, liderado por muito tempo por </w:t>
      </w:r>
      <w:r w:rsidR="004523E9" w:rsidRPr="004523E9">
        <w:rPr>
          <w:rFonts w:ascii="Times New Roman" w:hAnsi="Times New Roman" w:cs="Times New Roman"/>
          <w:sz w:val="24"/>
          <w:szCs w:val="24"/>
        </w:rPr>
        <w:t>Zumbi.</w:t>
      </w:r>
    </w:p>
    <w:p w:rsidR="002138A0" w:rsidRDefault="002138A0" w:rsidP="002138A0">
      <w:pPr>
        <w:spacing w:after="0"/>
        <w:ind w:left="2268"/>
        <w:jc w:val="both"/>
        <w:rPr>
          <w:rFonts w:ascii="Times New Roman" w:hAnsi="Times New Roman" w:cs="Times New Roman"/>
          <w:sz w:val="20"/>
          <w:szCs w:val="24"/>
        </w:rPr>
      </w:pPr>
    </w:p>
    <w:p w:rsidR="004523E9" w:rsidRDefault="004523E9" w:rsidP="002138A0">
      <w:pPr>
        <w:ind w:left="2268"/>
        <w:jc w:val="both"/>
        <w:rPr>
          <w:rFonts w:ascii="Times New Roman" w:hAnsi="Times New Roman" w:cs="Times New Roman"/>
          <w:sz w:val="20"/>
          <w:szCs w:val="24"/>
        </w:rPr>
      </w:pPr>
      <w:r w:rsidRPr="002138A0">
        <w:rPr>
          <w:rFonts w:ascii="Times New Roman" w:hAnsi="Times New Roman" w:cs="Times New Roman"/>
          <w:sz w:val="20"/>
          <w:szCs w:val="24"/>
        </w:rPr>
        <w:t xml:space="preserve">Na época, muitos abolicionistas e o conjunto da população negra atribuíram à princesa Isabel todos os louros do fim da exploração do trabalho escravo no Brasil, uma vez que foi ela que, de forma coerente com sua postura protetora de escravos fugidos assinou a lei breve e radical que abolia a escravidão e, ao </w:t>
      </w:r>
      <w:r w:rsidR="00342FEA" w:rsidRPr="002138A0">
        <w:rPr>
          <w:rFonts w:ascii="Times New Roman" w:hAnsi="Times New Roman" w:cs="Times New Roman"/>
          <w:sz w:val="20"/>
          <w:szCs w:val="24"/>
        </w:rPr>
        <w:t>contrário</w:t>
      </w:r>
      <w:r w:rsidRPr="002138A0">
        <w:rPr>
          <w:rFonts w:ascii="Times New Roman" w:hAnsi="Times New Roman" w:cs="Times New Roman"/>
          <w:sz w:val="20"/>
          <w:szCs w:val="24"/>
        </w:rPr>
        <w:t xml:space="preserve"> do que queriam os grandes proprietários de escravos, não lhes reconhecia nenhuma indenização. Mas também houve os que chamaram a atenção para o papel dos escravos que fugiam em massa. Presentes em todos os momentos em que vigorou a escravidão, os atos de resistência dos escravos, dos mais violentos, ajudaram a definir as formas de relação entre senhores e escravos, com estes garantindo para si, sempre que possível, níveis mínimos de dignidade humana. No limite, essa resistência contribuiu para a abolição definitiva da escravidão. (</w:t>
      </w:r>
      <w:r w:rsidR="002138A0">
        <w:rPr>
          <w:rFonts w:ascii="Times New Roman" w:hAnsi="Times New Roman" w:cs="Times New Roman"/>
          <w:sz w:val="20"/>
          <w:szCs w:val="24"/>
        </w:rPr>
        <w:t xml:space="preserve">SOUZA, 2014, </w:t>
      </w:r>
      <w:r w:rsidRPr="002138A0">
        <w:rPr>
          <w:rFonts w:ascii="Times New Roman" w:hAnsi="Times New Roman" w:cs="Times New Roman"/>
          <w:sz w:val="20"/>
          <w:szCs w:val="24"/>
        </w:rPr>
        <w:t xml:space="preserve">p. 102). </w:t>
      </w:r>
    </w:p>
    <w:p w:rsidR="002138A0" w:rsidRPr="004523E9" w:rsidRDefault="002138A0" w:rsidP="002138A0">
      <w:pPr>
        <w:spacing w:after="0"/>
        <w:ind w:left="2268"/>
        <w:jc w:val="both"/>
        <w:rPr>
          <w:rFonts w:ascii="Times New Roman" w:hAnsi="Times New Roman" w:cs="Times New Roman"/>
          <w:sz w:val="24"/>
          <w:szCs w:val="24"/>
        </w:rPr>
      </w:pPr>
    </w:p>
    <w:p w:rsidR="00451B48" w:rsidRDefault="004523E9" w:rsidP="002138A0">
      <w:pPr>
        <w:spacing w:after="0" w:line="360" w:lineRule="auto"/>
        <w:ind w:firstLine="851"/>
        <w:jc w:val="both"/>
        <w:rPr>
          <w:rFonts w:ascii="Times New Roman" w:hAnsi="Times New Roman" w:cs="Times New Roman"/>
          <w:sz w:val="24"/>
          <w:szCs w:val="24"/>
        </w:rPr>
      </w:pPr>
      <w:r w:rsidRPr="004523E9">
        <w:rPr>
          <w:rFonts w:ascii="Times New Roman" w:hAnsi="Times New Roman" w:cs="Times New Roman"/>
          <w:sz w:val="24"/>
          <w:szCs w:val="24"/>
        </w:rPr>
        <w:t xml:space="preserve">Além das fugas das fazendas, outras formas de resistência foram as </w:t>
      </w:r>
      <w:r w:rsidR="002138A0" w:rsidRPr="004523E9">
        <w:rPr>
          <w:rFonts w:ascii="Times New Roman" w:hAnsi="Times New Roman" w:cs="Times New Roman"/>
          <w:sz w:val="24"/>
          <w:szCs w:val="24"/>
        </w:rPr>
        <w:t>práticas</w:t>
      </w:r>
      <w:r w:rsidRPr="004523E9">
        <w:rPr>
          <w:rFonts w:ascii="Times New Roman" w:hAnsi="Times New Roman" w:cs="Times New Roman"/>
          <w:sz w:val="24"/>
          <w:szCs w:val="24"/>
        </w:rPr>
        <w:t xml:space="preserve"> culturais, </w:t>
      </w:r>
      <w:r w:rsidR="00451B48">
        <w:rPr>
          <w:rFonts w:ascii="Times New Roman" w:hAnsi="Times New Roman" w:cs="Times New Roman"/>
          <w:sz w:val="24"/>
          <w:szCs w:val="24"/>
        </w:rPr>
        <w:t xml:space="preserve">como </w:t>
      </w:r>
      <w:r w:rsidRPr="004523E9">
        <w:rPr>
          <w:rFonts w:ascii="Times New Roman" w:hAnsi="Times New Roman" w:cs="Times New Roman"/>
          <w:sz w:val="24"/>
          <w:szCs w:val="24"/>
        </w:rPr>
        <w:t xml:space="preserve">contação de histórias (tradição oral), comidas, </w:t>
      </w:r>
      <w:r w:rsidR="00451B48">
        <w:rPr>
          <w:rFonts w:ascii="Times New Roman" w:hAnsi="Times New Roman" w:cs="Times New Roman"/>
          <w:sz w:val="24"/>
          <w:szCs w:val="24"/>
        </w:rPr>
        <w:t>músicas e ritmos e a</w:t>
      </w:r>
      <w:r w:rsidRPr="004523E9">
        <w:rPr>
          <w:rFonts w:ascii="Times New Roman" w:hAnsi="Times New Roman" w:cs="Times New Roman"/>
          <w:sz w:val="24"/>
          <w:szCs w:val="24"/>
        </w:rPr>
        <w:t xml:space="preserve"> religião</w:t>
      </w:r>
      <w:r w:rsidR="00451B48">
        <w:rPr>
          <w:rFonts w:ascii="Times New Roman" w:hAnsi="Times New Roman" w:cs="Times New Roman"/>
          <w:sz w:val="24"/>
          <w:szCs w:val="24"/>
        </w:rPr>
        <w:t>,</w:t>
      </w:r>
      <w:r w:rsidRPr="004523E9">
        <w:rPr>
          <w:rFonts w:ascii="Times New Roman" w:hAnsi="Times New Roman" w:cs="Times New Roman"/>
          <w:sz w:val="24"/>
          <w:szCs w:val="24"/>
        </w:rPr>
        <w:t xml:space="preserve"> que eram proibidos de praticarem, </w:t>
      </w:r>
      <w:r w:rsidR="00451B48">
        <w:rPr>
          <w:rFonts w:ascii="Times New Roman" w:hAnsi="Times New Roman" w:cs="Times New Roman"/>
          <w:sz w:val="24"/>
          <w:szCs w:val="24"/>
        </w:rPr>
        <w:t xml:space="preserve">sendo </w:t>
      </w:r>
      <w:r w:rsidRPr="004523E9">
        <w:rPr>
          <w:rFonts w:ascii="Times New Roman" w:hAnsi="Times New Roman" w:cs="Times New Roman"/>
          <w:sz w:val="24"/>
          <w:szCs w:val="24"/>
        </w:rPr>
        <w:t>a</w:t>
      </w:r>
      <w:r w:rsidR="00451B48">
        <w:rPr>
          <w:rFonts w:ascii="Times New Roman" w:hAnsi="Times New Roman" w:cs="Times New Roman"/>
          <w:sz w:val="24"/>
          <w:szCs w:val="24"/>
        </w:rPr>
        <w:t>té hoje as religiões de matriz africana e afro-brasileiras sofredoras de grande</w:t>
      </w:r>
      <w:r w:rsidRPr="004523E9">
        <w:rPr>
          <w:rFonts w:ascii="Times New Roman" w:hAnsi="Times New Roman" w:cs="Times New Roman"/>
          <w:sz w:val="24"/>
          <w:szCs w:val="24"/>
        </w:rPr>
        <w:t xml:space="preserve"> perseguição, traço da colonização portuguesa fortemente impregnada de valores católicos </w:t>
      </w:r>
      <w:r w:rsidR="00451B48">
        <w:rPr>
          <w:rFonts w:ascii="Times New Roman" w:hAnsi="Times New Roman" w:cs="Times New Roman"/>
          <w:sz w:val="24"/>
          <w:szCs w:val="24"/>
        </w:rPr>
        <w:t>ainda tão presentes atualmente.</w:t>
      </w:r>
    </w:p>
    <w:p w:rsidR="004523E9" w:rsidRPr="004523E9" w:rsidRDefault="004523E9" w:rsidP="002138A0">
      <w:pPr>
        <w:spacing w:after="0" w:line="360" w:lineRule="auto"/>
        <w:ind w:firstLine="851"/>
        <w:jc w:val="both"/>
        <w:rPr>
          <w:rFonts w:ascii="Times New Roman" w:hAnsi="Times New Roman" w:cs="Times New Roman"/>
          <w:sz w:val="24"/>
          <w:szCs w:val="24"/>
        </w:rPr>
      </w:pPr>
      <w:r w:rsidRPr="004523E9">
        <w:rPr>
          <w:rFonts w:ascii="Times New Roman" w:hAnsi="Times New Roman" w:cs="Times New Roman"/>
          <w:sz w:val="24"/>
          <w:szCs w:val="24"/>
        </w:rPr>
        <w:t>Apesar da abolição, o fim da escravidão não significou grandes mudanç</w:t>
      </w:r>
      <w:r w:rsidR="00C372F5">
        <w:rPr>
          <w:rFonts w:ascii="Times New Roman" w:hAnsi="Times New Roman" w:cs="Times New Roman"/>
          <w:sz w:val="24"/>
          <w:szCs w:val="24"/>
        </w:rPr>
        <w:t>as para os negros africanos, não foram criadas formas para</w:t>
      </w:r>
      <w:r w:rsidRPr="004523E9">
        <w:rPr>
          <w:rFonts w:ascii="Times New Roman" w:hAnsi="Times New Roman" w:cs="Times New Roman"/>
          <w:sz w:val="24"/>
          <w:szCs w:val="24"/>
        </w:rPr>
        <w:t xml:space="preserve"> reparar a situação sofrida</w:t>
      </w:r>
      <w:r w:rsidR="00451B48">
        <w:rPr>
          <w:rFonts w:ascii="Times New Roman" w:hAnsi="Times New Roman" w:cs="Times New Roman"/>
          <w:sz w:val="24"/>
          <w:szCs w:val="24"/>
        </w:rPr>
        <w:t xml:space="preserve"> por séculos. A</w:t>
      </w:r>
      <w:r w:rsidRPr="004523E9">
        <w:rPr>
          <w:rFonts w:ascii="Times New Roman" w:hAnsi="Times New Roman" w:cs="Times New Roman"/>
          <w:sz w:val="24"/>
          <w:szCs w:val="24"/>
        </w:rPr>
        <w:t>ssim</w:t>
      </w:r>
      <w:r w:rsidR="00451B48">
        <w:rPr>
          <w:rFonts w:ascii="Times New Roman" w:hAnsi="Times New Roman" w:cs="Times New Roman"/>
          <w:sz w:val="24"/>
          <w:szCs w:val="24"/>
        </w:rPr>
        <w:t>,</w:t>
      </w:r>
      <w:r w:rsidRPr="004523E9">
        <w:rPr>
          <w:rFonts w:ascii="Times New Roman" w:hAnsi="Times New Roman" w:cs="Times New Roman"/>
          <w:sz w:val="24"/>
          <w:szCs w:val="24"/>
        </w:rPr>
        <w:t xml:space="preserve"> não havia muitos postos de trabalhos assalariados, muitos permaneceram nas fazendas onde já trabalharam</w:t>
      </w:r>
      <w:r w:rsidR="00342FEA">
        <w:rPr>
          <w:rFonts w:ascii="Times New Roman" w:hAnsi="Times New Roman" w:cs="Times New Roman"/>
          <w:sz w:val="24"/>
          <w:szCs w:val="24"/>
        </w:rPr>
        <w:t xml:space="preserve"> e outros foram para as periferias das cidades</w:t>
      </w:r>
      <w:r w:rsidRPr="004523E9">
        <w:rPr>
          <w:rFonts w:ascii="Times New Roman" w:hAnsi="Times New Roman" w:cs="Times New Roman"/>
          <w:sz w:val="24"/>
          <w:szCs w:val="24"/>
        </w:rPr>
        <w:t>.</w:t>
      </w:r>
    </w:p>
    <w:p w:rsidR="00DF528C" w:rsidRDefault="004523E9" w:rsidP="00342FEA">
      <w:pPr>
        <w:spacing w:after="0" w:line="360" w:lineRule="auto"/>
        <w:ind w:firstLine="851"/>
        <w:jc w:val="both"/>
        <w:rPr>
          <w:rFonts w:ascii="Times New Roman" w:hAnsi="Times New Roman" w:cs="Times New Roman"/>
          <w:sz w:val="24"/>
          <w:szCs w:val="24"/>
          <w:lang w:val="pt-PT"/>
        </w:rPr>
      </w:pPr>
      <w:r w:rsidRPr="004523E9">
        <w:rPr>
          <w:rFonts w:ascii="Times New Roman" w:hAnsi="Times New Roman" w:cs="Times New Roman"/>
          <w:sz w:val="24"/>
          <w:szCs w:val="24"/>
        </w:rPr>
        <w:t>Se reergue</w:t>
      </w:r>
      <w:r w:rsidR="00451B48">
        <w:rPr>
          <w:rFonts w:ascii="Times New Roman" w:hAnsi="Times New Roman" w:cs="Times New Roman"/>
          <w:sz w:val="24"/>
          <w:szCs w:val="24"/>
        </w:rPr>
        <w:t>r</w:t>
      </w:r>
      <w:r w:rsidRPr="004523E9">
        <w:rPr>
          <w:rFonts w:ascii="Times New Roman" w:hAnsi="Times New Roman" w:cs="Times New Roman"/>
          <w:sz w:val="24"/>
          <w:szCs w:val="24"/>
        </w:rPr>
        <w:t xml:space="preserve"> pós-escrav</w:t>
      </w:r>
      <w:r w:rsidR="00C372F5">
        <w:rPr>
          <w:rFonts w:ascii="Times New Roman" w:hAnsi="Times New Roman" w:cs="Times New Roman"/>
          <w:sz w:val="24"/>
          <w:szCs w:val="24"/>
        </w:rPr>
        <w:t>idão foi</w:t>
      </w:r>
      <w:r w:rsidRPr="004523E9">
        <w:rPr>
          <w:rFonts w:ascii="Times New Roman" w:hAnsi="Times New Roman" w:cs="Times New Roman"/>
          <w:sz w:val="24"/>
          <w:szCs w:val="24"/>
        </w:rPr>
        <w:t xml:space="preserve"> uma tarefa árdua, este grupo já tinha rompido com os laços afetivos </w:t>
      </w:r>
      <w:r w:rsidR="00451B48">
        <w:rPr>
          <w:rFonts w:ascii="Times New Roman" w:hAnsi="Times New Roman" w:cs="Times New Roman"/>
          <w:sz w:val="24"/>
          <w:szCs w:val="24"/>
        </w:rPr>
        <w:t>ao deixar o continente africano</w:t>
      </w:r>
      <w:r w:rsidRPr="004523E9">
        <w:rPr>
          <w:rFonts w:ascii="Times New Roman" w:hAnsi="Times New Roman" w:cs="Times New Roman"/>
          <w:sz w:val="24"/>
          <w:szCs w:val="24"/>
        </w:rPr>
        <w:t>, suas relações sociais eram com os senhores do engenhos e os out</w:t>
      </w:r>
      <w:r w:rsidR="00342FEA">
        <w:rPr>
          <w:rFonts w:ascii="Times New Roman" w:hAnsi="Times New Roman" w:cs="Times New Roman"/>
          <w:sz w:val="24"/>
          <w:szCs w:val="24"/>
        </w:rPr>
        <w:t>ros escravos</w:t>
      </w:r>
      <w:r w:rsidR="00DF528C">
        <w:rPr>
          <w:rFonts w:ascii="Times New Roman" w:hAnsi="Times New Roman" w:cs="Times New Roman"/>
          <w:sz w:val="24"/>
          <w:szCs w:val="24"/>
        </w:rPr>
        <w:t>, o próximo passo foi uma busca de redefinição de identidade para alguns</w:t>
      </w:r>
      <w:r w:rsidR="00342FEA">
        <w:rPr>
          <w:rFonts w:ascii="Times New Roman" w:hAnsi="Times New Roman" w:cs="Times New Roman"/>
          <w:sz w:val="24"/>
          <w:szCs w:val="24"/>
        </w:rPr>
        <w:t xml:space="preserve">. </w:t>
      </w:r>
      <w:r w:rsidR="00DF528C">
        <w:rPr>
          <w:rFonts w:ascii="Times New Roman" w:hAnsi="Times New Roman" w:cs="Times New Roman"/>
          <w:sz w:val="24"/>
          <w:szCs w:val="24"/>
        </w:rPr>
        <w:t>Adesky</w:t>
      </w:r>
      <w:r w:rsidR="00787287">
        <w:rPr>
          <w:rFonts w:ascii="Times New Roman" w:hAnsi="Times New Roman" w:cs="Times New Roman"/>
          <w:sz w:val="24"/>
          <w:szCs w:val="24"/>
        </w:rPr>
        <w:t xml:space="preserve"> et al</w:t>
      </w:r>
      <w:r w:rsidR="00DF528C">
        <w:rPr>
          <w:rFonts w:ascii="Times New Roman" w:hAnsi="Times New Roman" w:cs="Times New Roman"/>
          <w:sz w:val="24"/>
          <w:szCs w:val="24"/>
        </w:rPr>
        <w:t xml:space="preserve"> </w:t>
      </w:r>
      <w:r w:rsidR="00C372F5" w:rsidRPr="00C372F5">
        <w:rPr>
          <w:rFonts w:ascii="Times New Roman" w:hAnsi="Times New Roman" w:cs="Times New Roman"/>
          <w:sz w:val="24"/>
          <w:szCs w:val="24"/>
          <w:lang w:val="pt-PT"/>
        </w:rPr>
        <w:t>(</w:t>
      </w:r>
      <w:r w:rsidR="00C372F5" w:rsidRPr="00997788">
        <w:rPr>
          <w:rFonts w:ascii="Times New Roman" w:hAnsi="Times New Roman" w:cs="Times New Roman"/>
          <w:sz w:val="24"/>
          <w:szCs w:val="24"/>
          <w:lang w:val="pt-PT"/>
        </w:rPr>
        <w:t>2002</w:t>
      </w:r>
      <w:r w:rsidR="00DF528C" w:rsidRPr="00C372F5">
        <w:rPr>
          <w:rFonts w:ascii="Times New Roman" w:hAnsi="Times New Roman" w:cs="Times New Roman"/>
          <w:sz w:val="24"/>
          <w:szCs w:val="24"/>
          <w:lang w:val="pt-PT"/>
        </w:rPr>
        <w:t>),</w:t>
      </w:r>
      <w:r w:rsidR="00451B48">
        <w:rPr>
          <w:rFonts w:ascii="Times New Roman" w:hAnsi="Times New Roman" w:cs="Times New Roman"/>
          <w:sz w:val="24"/>
          <w:szCs w:val="24"/>
          <w:lang w:val="pt-PT"/>
        </w:rPr>
        <w:t xml:space="preserve"> afirma que </w:t>
      </w:r>
      <w:r w:rsidR="00451B48" w:rsidRPr="00451B48">
        <w:rPr>
          <w:rFonts w:ascii="Times New Roman" w:hAnsi="Times New Roman" w:cs="Times New Roman"/>
          <w:i/>
          <w:sz w:val="24"/>
          <w:szCs w:val="24"/>
          <w:lang w:val="pt-PT"/>
        </w:rPr>
        <w:t>t</w:t>
      </w:r>
      <w:r w:rsidR="00342FEA" w:rsidRPr="00451B48">
        <w:rPr>
          <w:rFonts w:ascii="Times New Roman" w:hAnsi="Times New Roman" w:cs="Times New Roman"/>
          <w:i/>
          <w:sz w:val="24"/>
          <w:szCs w:val="24"/>
          <w:lang w:val="pt-PT"/>
        </w:rPr>
        <w:t>anto no meio rural como no urbano, a liberdade restituída com a Lei Áurea representou mais um passaporte da exclusão do que um convite à participação igual e efetiva no mundo do trabalho livre que então se inaugurava</w:t>
      </w:r>
      <w:r w:rsidR="00342FEA">
        <w:rPr>
          <w:rFonts w:ascii="Times New Roman" w:hAnsi="Times New Roman" w:cs="Times New Roman"/>
          <w:sz w:val="24"/>
          <w:szCs w:val="24"/>
          <w:lang w:val="pt-PT"/>
        </w:rPr>
        <w:t>.</w:t>
      </w:r>
    </w:p>
    <w:p w:rsidR="00DF528C" w:rsidRDefault="00C372F5" w:rsidP="00342FEA">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lang w:val="pt-PT"/>
        </w:rPr>
        <w:t>N</w:t>
      </w:r>
      <w:r w:rsidR="00A803ED">
        <w:rPr>
          <w:rFonts w:ascii="Times New Roman" w:hAnsi="Times New Roman" w:cs="Times New Roman"/>
          <w:sz w:val="24"/>
          <w:szCs w:val="24"/>
          <w:lang w:val="pt-PT"/>
        </w:rPr>
        <w:t>os anos 1930 do século X</w:t>
      </w:r>
      <w:r w:rsidR="00DF528C">
        <w:rPr>
          <w:rFonts w:ascii="Times New Roman" w:hAnsi="Times New Roman" w:cs="Times New Roman"/>
          <w:sz w:val="24"/>
          <w:szCs w:val="24"/>
          <w:lang w:val="pt-PT"/>
        </w:rPr>
        <w:t>X, o antrop</w:t>
      </w:r>
      <w:r>
        <w:rPr>
          <w:rFonts w:ascii="Times New Roman" w:hAnsi="Times New Roman" w:cs="Times New Roman"/>
          <w:sz w:val="24"/>
          <w:szCs w:val="24"/>
          <w:lang w:val="pt-PT"/>
        </w:rPr>
        <w:t>ó</w:t>
      </w:r>
      <w:r w:rsidR="00DF528C">
        <w:rPr>
          <w:rFonts w:ascii="Times New Roman" w:hAnsi="Times New Roman" w:cs="Times New Roman"/>
          <w:sz w:val="24"/>
          <w:szCs w:val="24"/>
          <w:lang w:val="pt-PT"/>
        </w:rPr>
        <w:t xml:space="preserve">logo Gilberto Freyre escreve em seu livro </w:t>
      </w:r>
      <w:r w:rsidR="00A803ED">
        <w:rPr>
          <w:rFonts w:ascii="Times New Roman" w:hAnsi="Times New Roman" w:cs="Times New Roman"/>
          <w:i/>
          <w:sz w:val="24"/>
          <w:szCs w:val="24"/>
          <w:lang w:val="pt-PT"/>
        </w:rPr>
        <w:t>Casa Grande &amp;</w:t>
      </w:r>
      <w:r w:rsidR="00DF528C">
        <w:rPr>
          <w:rFonts w:ascii="Times New Roman" w:hAnsi="Times New Roman" w:cs="Times New Roman"/>
          <w:i/>
          <w:sz w:val="24"/>
          <w:szCs w:val="24"/>
          <w:lang w:val="pt-PT"/>
        </w:rPr>
        <w:t xml:space="preserve"> Senzala </w:t>
      </w:r>
      <w:r w:rsidR="00DF528C">
        <w:rPr>
          <w:rFonts w:ascii="Times New Roman" w:hAnsi="Times New Roman" w:cs="Times New Roman"/>
          <w:sz w:val="24"/>
          <w:szCs w:val="24"/>
          <w:lang w:val="pt-PT"/>
        </w:rPr>
        <w:t>sobre a formação da fam</w:t>
      </w:r>
      <w:r w:rsidR="00A803ED">
        <w:rPr>
          <w:rFonts w:ascii="Times New Roman" w:hAnsi="Times New Roman" w:cs="Times New Roman"/>
          <w:sz w:val="24"/>
          <w:szCs w:val="24"/>
          <w:lang w:val="pt-PT"/>
        </w:rPr>
        <w:t>í</w:t>
      </w:r>
      <w:r w:rsidR="00DF528C">
        <w:rPr>
          <w:rFonts w:ascii="Times New Roman" w:hAnsi="Times New Roman" w:cs="Times New Roman"/>
          <w:sz w:val="24"/>
          <w:szCs w:val="24"/>
          <w:lang w:val="pt-PT"/>
        </w:rPr>
        <w:t>lia brasileira, livro este de imensa contribuição históri</w:t>
      </w:r>
      <w:r w:rsidR="00D07731">
        <w:rPr>
          <w:rFonts w:ascii="Times New Roman" w:hAnsi="Times New Roman" w:cs="Times New Roman"/>
          <w:sz w:val="24"/>
          <w:szCs w:val="24"/>
          <w:lang w:val="pt-PT"/>
        </w:rPr>
        <w:t>c</w:t>
      </w:r>
      <w:r w:rsidR="00DF528C">
        <w:rPr>
          <w:rFonts w:ascii="Times New Roman" w:hAnsi="Times New Roman" w:cs="Times New Roman"/>
          <w:sz w:val="24"/>
          <w:szCs w:val="24"/>
          <w:lang w:val="pt-PT"/>
        </w:rPr>
        <w:t>a por descrever as relações</w:t>
      </w:r>
      <w:r w:rsidR="00A803ED">
        <w:rPr>
          <w:rFonts w:ascii="Times New Roman" w:hAnsi="Times New Roman" w:cs="Times New Roman"/>
          <w:sz w:val="24"/>
          <w:szCs w:val="24"/>
          <w:lang w:val="pt-PT"/>
        </w:rPr>
        <w:t xml:space="preserve"> sociais, econô</w:t>
      </w:r>
      <w:r w:rsidR="00D07731">
        <w:rPr>
          <w:rFonts w:ascii="Times New Roman" w:hAnsi="Times New Roman" w:cs="Times New Roman"/>
          <w:sz w:val="24"/>
          <w:szCs w:val="24"/>
          <w:lang w:val="pt-PT"/>
        </w:rPr>
        <w:t>mica, politicas, religiosas e sexuais</w:t>
      </w:r>
      <w:r w:rsidR="00DF528C">
        <w:rPr>
          <w:rFonts w:ascii="Times New Roman" w:hAnsi="Times New Roman" w:cs="Times New Roman"/>
          <w:sz w:val="24"/>
          <w:szCs w:val="24"/>
          <w:lang w:val="pt-PT"/>
        </w:rPr>
        <w:t xml:space="preserve"> do cotidiano do Bra</w:t>
      </w:r>
      <w:r w:rsidR="00A803ED">
        <w:rPr>
          <w:rFonts w:ascii="Times New Roman" w:hAnsi="Times New Roman" w:cs="Times New Roman"/>
          <w:sz w:val="24"/>
          <w:szCs w:val="24"/>
          <w:lang w:val="pt-PT"/>
        </w:rPr>
        <w:t>sil naquele perí</w:t>
      </w:r>
      <w:r w:rsidR="00DF528C">
        <w:rPr>
          <w:rFonts w:ascii="Times New Roman" w:hAnsi="Times New Roman" w:cs="Times New Roman"/>
          <w:sz w:val="24"/>
          <w:szCs w:val="24"/>
          <w:lang w:val="pt-PT"/>
        </w:rPr>
        <w:t>odo, da casa grande à senzala.</w:t>
      </w:r>
    </w:p>
    <w:p w:rsidR="00D07731" w:rsidRDefault="00DF528C" w:rsidP="00342FEA">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lang w:val="pt-PT"/>
        </w:rPr>
        <w:t>Freyre escreve</w:t>
      </w:r>
      <w:r w:rsidR="00A803ED">
        <w:rPr>
          <w:rFonts w:ascii="Times New Roman" w:hAnsi="Times New Roman" w:cs="Times New Roman"/>
          <w:sz w:val="24"/>
          <w:szCs w:val="24"/>
          <w:lang w:val="pt-PT"/>
        </w:rPr>
        <w:t>,</w:t>
      </w:r>
      <w:r>
        <w:rPr>
          <w:rFonts w:ascii="Times New Roman" w:hAnsi="Times New Roman" w:cs="Times New Roman"/>
          <w:sz w:val="24"/>
          <w:szCs w:val="24"/>
          <w:lang w:val="pt-PT"/>
        </w:rPr>
        <w:t xml:space="preserve"> sob a ótica do homem branco e senhor</w:t>
      </w:r>
      <w:r w:rsidR="00C372F5">
        <w:rPr>
          <w:rFonts w:ascii="Times New Roman" w:hAnsi="Times New Roman" w:cs="Times New Roman"/>
          <w:sz w:val="24"/>
          <w:szCs w:val="24"/>
          <w:lang w:val="pt-PT"/>
        </w:rPr>
        <w:t>, que a miscigenação do país consequê</w:t>
      </w:r>
      <w:r>
        <w:rPr>
          <w:rFonts w:ascii="Times New Roman" w:hAnsi="Times New Roman" w:cs="Times New Roman"/>
          <w:sz w:val="24"/>
          <w:szCs w:val="24"/>
          <w:lang w:val="pt-PT"/>
        </w:rPr>
        <w:t>ncia das relações sexuais (devemos lembrar que forçadas ou não) entre europe</w:t>
      </w:r>
      <w:r w:rsidR="00C372F5">
        <w:rPr>
          <w:rFonts w:ascii="Times New Roman" w:hAnsi="Times New Roman" w:cs="Times New Roman"/>
          <w:sz w:val="24"/>
          <w:szCs w:val="24"/>
          <w:lang w:val="pt-PT"/>
        </w:rPr>
        <w:t>u</w:t>
      </w:r>
      <w:r>
        <w:rPr>
          <w:rFonts w:ascii="Times New Roman" w:hAnsi="Times New Roman" w:cs="Times New Roman"/>
          <w:sz w:val="24"/>
          <w:szCs w:val="24"/>
          <w:lang w:val="pt-PT"/>
        </w:rPr>
        <w:t>s, indigenas e negros</w:t>
      </w:r>
      <w:r w:rsidR="00D07731">
        <w:rPr>
          <w:rFonts w:ascii="Times New Roman" w:hAnsi="Times New Roman" w:cs="Times New Roman"/>
          <w:sz w:val="24"/>
          <w:szCs w:val="24"/>
          <w:lang w:val="pt-PT"/>
        </w:rPr>
        <w:t xml:space="preserve"> ocasionou um </w:t>
      </w:r>
      <w:r w:rsidR="00C372F5">
        <w:rPr>
          <w:rFonts w:ascii="Times New Roman" w:hAnsi="Times New Roman" w:cs="Times New Roman"/>
          <w:sz w:val="24"/>
          <w:szCs w:val="24"/>
          <w:lang w:val="pt-PT"/>
        </w:rPr>
        <w:t>“</w:t>
      </w:r>
      <w:r w:rsidR="00A803ED">
        <w:rPr>
          <w:rFonts w:ascii="Times New Roman" w:hAnsi="Times New Roman" w:cs="Times New Roman"/>
          <w:sz w:val="24"/>
          <w:szCs w:val="24"/>
          <w:lang w:val="pt-PT"/>
        </w:rPr>
        <w:t>equilí</w:t>
      </w:r>
      <w:r w:rsidR="00D07731">
        <w:rPr>
          <w:rFonts w:ascii="Times New Roman" w:hAnsi="Times New Roman" w:cs="Times New Roman"/>
          <w:sz w:val="24"/>
          <w:szCs w:val="24"/>
          <w:lang w:val="pt-PT"/>
        </w:rPr>
        <w:t>brio</w:t>
      </w:r>
      <w:r w:rsidR="00C372F5">
        <w:rPr>
          <w:rFonts w:ascii="Times New Roman" w:hAnsi="Times New Roman" w:cs="Times New Roman"/>
          <w:sz w:val="24"/>
          <w:szCs w:val="24"/>
          <w:lang w:val="pt-PT"/>
        </w:rPr>
        <w:t>”</w:t>
      </w:r>
      <w:r w:rsidR="00D07731">
        <w:rPr>
          <w:rFonts w:ascii="Times New Roman" w:hAnsi="Times New Roman" w:cs="Times New Roman"/>
          <w:sz w:val="24"/>
          <w:szCs w:val="24"/>
          <w:lang w:val="pt-PT"/>
        </w:rPr>
        <w:t xml:space="preserve"> naquela sociedade e </w:t>
      </w:r>
      <w:r w:rsidR="00A803ED">
        <w:rPr>
          <w:rFonts w:ascii="Times New Roman" w:hAnsi="Times New Roman" w:cs="Times New Roman"/>
          <w:sz w:val="24"/>
          <w:szCs w:val="24"/>
          <w:lang w:val="pt-PT"/>
        </w:rPr>
        <w:t>“</w:t>
      </w:r>
      <w:r w:rsidR="00D07731">
        <w:rPr>
          <w:rFonts w:ascii="Times New Roman" w:hAnsi="Times New Roman" w:cs="Times New Roman"/>
          <w:sz w:val="24"/>
          <w:szCs w:val="24"/>
          <w:lang w:val="pt-PT"/>
        </w:rPr>
        <w:t>corri</w:t>
      </w:r>
      <w:r w:rsidR="00C372F5">
        <w:rPr>
          <w:rFonts w:ascii="Times New Roman" w:hAnsi="Times New Roman" w:cs="Times New Roman"/>
          <w:sz w:val="24"/>
          <w:szCs w:val="24"/>
          <w:lang w:val="pt-PT"/>
        </w:rPr>
        <w:t>gi</w:t>
      </w:r>
      <w:r w:rsidR="00D07731">
        <w:rPr>
          <w:rFonts w:ascii="Times New Roman" w:hAnsi="Times New Roman" w:cs="Times New Roman"/>
          <w:sz w:val="24"/>
          <w:szCs w:val="24"/>
          <w:lang w:val="pt-PT"/>
        </w:rPr>
        <w:t>u</w:t>
      </w:r>
      <w:r w:rsidR="00A803ED">
        <w:rPr>
          <w:rFonts w:ascii="Times New Roman" w:hAnsi="Times New Roman" w:cs="Times New Roman"/>
          <w:sz w:val="24"/>
          <w:szCs w:val="24"/>
          <w:lang w:val="pt-PT"/>
        </w:rPr>
        <w:t>”</w:t>
      </w:r>
      <w:r w:rsidR="00D07731">
        <w:rPr>
          <w:rFonts w:ascii="Times New Roman" w:hAnsi="Times New Roman" w:cs="Times New Roman"/>
          <w:sz w:val="24"/>
          <w:szCs w:val="24"/>
          <w:lang w:val="pt-PT"/>
        </w:rPr>
        <w:t xml:space="preserve"> a disparidade entre negros e brancos</w:t>
      </w:r>
      <w:r w:rsidR="00A803ED">
        <w:rPr>
          <w:rFonts w:ascii="Times New Roman" w:hAnsi="Times New Roman" w:cs="Times New Roman"/>
          <w:sz w:val="24"/>
          <w:szCs w:val="24"/>
          <w:lang w:val="pt-PT"/>
        </w:rPr>
        <w:t>, denominado por ele como “equlí</w:t>
      </w:r>
      <w:r w:rsidR="00D07731">
        <w:rPr>
          <w:rFonts w:ascii="Times New Roman" w:hAnsi="Times New Roman" w:cs="Times New Roman"/>
          <w:sz w:val="24"/>
          <w:szCs w:val="24"/>
          <w:lang w:val="pt-PT"/>
        </w:rPr>
        <w:t>brio dos antagonismos”.</w:t>
      </w:r>
    </w:p>
    <w:p w:rsidR="00D07731" w:rsidRDefault="00D07731" w:rsidP="00342FEA">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tese defendida </w:t>
      </w:r>
      <w:r w:rsidR="00A803ED">
        <w:rPr>
          <w:rFonts w:ascii="Times New Roman" w:hAnsi="Times New Roman" w:cs="Times New Roman"/>
          <w:sz w:val="24"/>
          <w:szCs w:val="24"/>
          <w:lang w:val="pt-PT"/>
        </w:rPr>
        <w:t>por Freyre (1933)</w:t>
      </w:r>
      <w:r>
        <w:rPr>
          <w:rFonts w:ascii="Times New Roman" w:hAnsi="Times New Roman" w:cs="Times New Roman"/>
          <w:sz w:val="24"/>
          <w:szCs w:val="24"/>
          <w:lang w:val="pt-PT"/>
        </w:rPr>
        <w:t xml:space="preserve"> era d</w:t>
      </w:r>
      <w:r w:rsidR="00A803ED">
        <w:rPr>
          <w:rFonts w:ascii="Times New Roman" w:hAnsi="Times New Roman" w:cs="Times New Roman"/>
          <w:sz w:val="24"/>
          <w:szCs w:val="24"/>
          <w:lang w:val="pt-PT"/>
        </w:rPr>
        <w:t>e que existia no Brasil uma espé</w:t>
      </w:r>
      <w:r>
        <w:rPr>
          <w:rFonts w:ascii="Times New Roman" w:hAnsi="Times New Roman" w:cs="Times New Roman"/>
          <w:sz w:val="24"/>
          <w:szCs w:val="24"/>
          <w:lang w:val="pt-PT"/>
        </w:rPr>
        <w:t xml:space="preserve">cie de “paraíso racial”, já que negros e brancos não entravam em conflito e compartilhavam do mesmo espaço, contribuindo para o que </w:t>
      </w:r>
      <w:r w:rsidR="00A803ED">
        <w:rPr>
          <w:rFonts w:ascii="Times New Roman" w:hAnsi="Times New Roman" w:cs="Times New Roman"/>
          <w:sz w:val="24"/>
          <w:szCs w:val="24"/>
          <w:lang w:val="pt-PT"/>
        </w:rPr>
        <w:t>se chama</w:t>
      </w:r>
      <w:r>
        <w:rPr>
          <w:rFonts w:ascii="Times New Roman" w:hAnsi="Times New Roman" w:cs="Times New Roman"/>
          <w:sz w:val="24"/>
          <w:szCs w:val="24"/>
          <w:lang w:val="pt-PT"/>
        </w:rPr>
        <w:t xml:space="preserve"> hoje de “mito da democracia racial”.</w:t>
      </w:r>
    </w:p>
    <w:p w:rsidR="00502018" w:rsidRDefault="00D07731" w:rsidP="00502018">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 xml:space="preserve">É </w:t>
      </w:r>
      <w:r w:rsidR="002A3A61">
        <w:rPr>
          <w:rFonts w:ascii="Times New Roman" w:hAnsi="Times New Roman" w:cs="Times New Roman"/>
          <w:sz w:val="24"/>
          <w:szCs w:val="24"/>
          <w:lang w:val="pt-PT"/>
        </w:rPr>
        <w:t>preciso entender que</w:t>
      </w:r>
      <w:r>
        <w:rPr>
          <w:rFonts w:ascii="Times New Roman" w:hAnsi="Times New Roman" w:cs="Times New Roman"/>
          <w:sz w:val="24"/>
          <w:szCs w:val="24"/>
          <w:lang w:val="pt-PT"/>
        </w:rPr>
        <w:t xml:space="preserve"> </w:t>
      </w:r>
      <w:r w:rsidR="002A3A61">
        <w:rPr>
          <w:rFonts w:ascii="Times New Roman" w:hAnsi="Times New Roman" w:cs="Times New Roman"/>
          <w:sz w:val="24"/>
          <w:szCs w:val="24"/>
          <w:lang w:val="pt-PT"/>
        </w:rPr>
        <w:t xml:space="preserve">essa obra para a mentalidade do século XIX </w:t>
      </w:r>
      <w:r w:rsidR="00A803ED">
        <w:rPr>
          <w:rFonts w:ascii="Times New Roman" w:hAnsi="Times New Roman" w:cs="Times New Roman"/>
          <w:sz w:val="24"/>
          <w:szCs w:val="24"/>
          <w:lang w:val="pt-PT"/>
        </w:rPr>
        <w:t>representou</w:t>
      </w:r>
      <w:r w:rsidR="002A3A61">
        <w:rPr>
          <w:rFonts w:ascii="Times New Roman" w:hAnsi="Times New Roman" w:cs="Times New Roman"/>
          <w:sz w:val="24"/>
          <w:szCs w:val="24"/>
          <w:lang w:val="pt-PT"/>
        </w:rPr>
        <w:t xml:space="preserve"> uma grande</w:t>
      </w:r>
      <w:r w:rsidR="0035785A">
        <w:rPr>
          <w:rFonts w:ascii="Times New Roman" w:hAnsi="Times New Roman" w:cs="Times New Roman"/>
          <w:sz w:val="24"/>
          <w:szCs w:val="24"/>
          <w:lang w:val="pt-PT"/>
        </w:rPr>
        <w:t xml:space="preserve"> mudança,</w:t>
      </w:r>
      <w:r w:rsidR="00A803ED">
        <w:rPr>
          <w:rFonts w:ascii="Times New Roman" w:hAnsi="Times New Roman" w:cs="Times New Roman"/>
          <w:sz w:val="24"/>
          <w:szCs w:val="24"/>
          <w:lang w:val="pt-PT"/>
        </w:rPr>
        <w:t xml:space="preserve"> onde</w:t>
      </w:r>
      <w:r w:rsidR="0035785A">
        <w:rPr>
          <w:rFonts w:ascii="Times New Roman" w:hAnsi="Times New Roman" w:cs="Times New Roman"/>
          <w:sz w:val="24"/>
          <w:szCs w:val="24"/>
          <w:lang w:val="pt-PT"/>
        </w:rPr>
        <w:t xml:space="preserve"> a mestiçagem</w:t>
      </w:r>
      <w:r w:rsidR="00A803ED">
        <w:rPr>
          <w:rFonts w:ascii="Times New Roman" w:hAnsi="Times New Roman" w:cs="Times New Roman"/>
          <w:sz w:val="24"/>
          <w:szCs w:val="24"/>
          <w:lang w:val="pt-PT"/>
        </w:rPr>
        <w:t>,</w:t>
      </w:r>
      <w:r w:rsidR="0035785A">
        <w:rPr>
          <w:rFonts w:ascii="Times New Roman" w:hAnsi="Times New Roman" w:cs="Times New Roman"/>
          <w:sz w:val="24"/>
          <w:szCs w:val="24"/>
          <w:lang w:val="pt-PT"/>
        </w:rPr>
        <w:t xml:space="preserve"> que até aquele momento era </w:t>
      </w:r>
      <w:r w:rsidR="008C063B">
        <w:rPr>
          <w:rFonts w:ascii="Times New Roman" w:hAnsi="Times New Roman" w:cs="Times New Roman"/>
          <w:sz w:val="24"/>
          <w:szCs w:val="24"/>
          <w:lang w:val="pt-PT"/>
        </w:rPr>
        <w:t>visto de maneira</w:t>
      </w:r>
      <w:r w:rsidR="00221712">
        <w:rPr>
          <w:rFonts w:ascii="Times New Roman" w:hAnsi="Times New Roman" w:cs="Times New Roman"/>
          <w:sz w:val="24"/>
          <w:szCs w:val="24"/>
          <w:lang w:val="pt-PT"/>
        </w:rPr>
        <w:t xml:space="preserve"> </w:t>
      </w:r>
      <w:r w:rsidR="008C063B">
        <w:rPr>
          <w:rFonts w:ascii="Times New Roman" w:hAnsi="Times New Roman" w:cs="Times New Roman"/>
          <w:sz w:val="24"/>
          <w:szCs w:val="24"/>
          <w:lang w:val="pt-PT"/>
        </w:rPr>
        <w:t>negativa</w:t>
      </w:r>
      <w:r w:rsidR="0035785A">
        <w:rPr>
          <w:rFonts w:ascii="Times New Roman" w:hAnsi="Times New Roman" w:cs="Times New Roman"/>
          <w:sz w:val="24"/>
          <w:szCs w:val="24"/>
          <w:lang w:val="pt-PT"/>
        </w:rPr>
        <w:t xml:space="preserve"> </w:t>
      </w:r>
      <w:r w:rsidR="00221712">
        <w:rPr>
          <w:rFonts w:ascii="Times New Roman" w:hAnsi="Times New Roman" w:cs="Times New Roman"/>
          <w:sz w:val="24"/>
          <w:szCs w:val="24"/>
          <w:lang w:val="pt-PT"/>
        </w:rPr>
        <w:t>e</w:t>
      </w:r>
      <w:r w:rsidR="008C063B">
        <w:rPr>
          <w:rFonts w:ascii="Times New Roman" w:hAnsi="Times New Roman" w:cs="Times New Roman"/>
          <w:sz w:val="24"/>
          <w:szCs w:val="24"/>
          <w:lang w:val="pt-PT"/>
        </w:rPr>
        <w:t>m</w:t>
      </w:r>
      <w:r w:rsidR="00221712">
        <w:rPr>
          <w:rFonts w:ascii="Times New Roman" w:hAnsi="Times New Roman" w:cs="Times New Roman"/>
          <w:sz w:val="24"/>
          <w:szCs w:val="24"/>
          <w:lang w:val="pt-PT"/>
        </w:rPr>
        <w:t xml:space="preserve"> qualquer sociedade</w:t>
      </w:r>
      <w:r w:rsidR="00A803ED">
        <w:rPr>
          <w:rFonts w:ascii="Times New Roman" w:hAnsi="Times New Roman" w:cs="Times New Roman"/>
          <w:sz w:val="24"/>
          <w:szCs w:val="24"/>
          <w:lang w:val="pt-PT"/>
        </w:rPr>
        <w:t>,</w:t>
      </w:r>
      <w:r w:rsidR="00221712">
        <w:rPr>
          <w:rFonts w:ascii="Times New Roman" w:hAnsi="Times New Roman" w:cs="Times New Roman"/>
          <w:sz w:val="24"/>
          <w:szCs w:val="24"/>
          <w:lang w:val="pt-PT"/>
        </w:rPr>
        <w:t xml:space="preserve"> </w:t>
      </w:r>
      <w:r w:rsidR="0035785A">
        <w:rPr>
          <w:rFonts w:ascii="Times New Roman" w:hAnsi="Times New Roman" w:cs="Times New Roman"/>
          <w:sz w:val="24"/>
          <w:szCs w:val="24"/>
          <w:lang w:val="pt-PT"/>
        </w:rPr>
        <w:t xml:space="preserve">e a colaboração do negro para a formação do país </w:t>
      </w:r>
      <w:r w:rsidR="002A3A61">
        <w:rPr>
          <w:rFonts w:ascii="Times New Roman" w:hAnsi="Times New Roman" w:cs="Times New Roman"/>
          <w:sz w:val="24"/>
          <w:szCs w:val="24"/>
          <w:lang w:val="pt-PT"/>
        </w:rPr>
        <w:t xml:space="preserve"> </w:t>
      </w:r>
      <w:r w:rsidR="00221712">
        <w:rPr>
          <w:rFonts w:ascii="Times New Roman" w:hAnsi="Times New Roman" w:cs="Times New Roman"/>
          <w:sz w:val="24"/>
          <w:szCs w:val="24"/>
          <w:lang w:val="pt-PT"/>
        </w:rPr>
        <w:t xml:space="preserve">foram colocados </w:t>
      </w:r>
      <w:r w:rsidR="008C063B">
        <w:rPr>
          <w:rFonts w:ascii="Times New Roman" w:hAnsi="Times New Roman" w:cs="Times New Roman"/>
          <w:sz w:val="24"/>
          <w:szCs w:val="24"/>
          <w:lang w:val="pt-PT"/>
        </w:rPr>
        <w:t xml:space="preserve">com </w:t>
      </w:r>
      <w:r w:rsidR="00221712">
        <w:rPr>
          <w:rFonts w:ascii="Times New Roman" w:hAnsi="Times New Roman" w:cs="Times New Roman"/>
          <w:sz w:val="24"/>
          <w:szCs w:val="24"/>
          <w:lang w:val="pt-PT"/>
        </w:rPr>
        <w:t xml:space="preserve">destaques no livro, </w:t>
      </w:r>
      <w:r w:rsidR="00A803ED">
        <w:rPr>
          <w:rFonts w:ascii="Times New Roman" w:hAnsi="Times New Roman" w:cs="Times New Roman"/>
          <w:sz w:val="24"/>
          <w:szCs w:val="24"/>
          <w:lang w:val="pt-PT"/>
        </w:rPr>
        <w:t xml:space="preserve">contrariando a </w:t>
      </w:r>
      <w:r w:rsidR="008C063B">
        <w:rPr>
          <w:rFonts w:ascii="Times New Roman" w:hAnsi="Times New Roman" w:cs="Times New Roman"/>
          <w:sz w:val="24"/>
          <w:szCs w:val="24"/>
          <w:lang w:val="pt-PT"/>
        </w:rPr>
        <w:t>condição de segregação e</w:t>
      </w:r>
      <w:r w:rsidR="00221712">
        <w:rPr>
          <w:rFonts w:ascii="Times New Roman" w:hAnsi="Times New Roman" w:cs="Times New Roman"/>
          <w:sz w:val="24"/>
          <w:szCs w:val="24"/>
          <w:lang w:val="pt-PT"/>
        </w:rPr>
        <w:t xml:space="preserve"> violência contra o negro em países c</w:t>
      </w:r>
      <w:r w:rsidR="008C063B">
        <w:rPr>
          <w:rFonts w:ascii="Times New Roman" w:hAnsi="Times New Roman" w:cs="Times New Roman"/>
          <w:sz w:val="24"/>
          <w:szCs w:val="24"/>
          <w:lang w:val="pt-PT"/>
        </w:rPr>
        <w:t>omo Estados Unidos, Alemanha e Á</w:t>
      </w:r>
      <w:r w:rsidR="00221712">
        <w:rPr>
          <w:rFonts w:ascii="Times New Roman" w:hAnsi="Times New Roman" w:cs="Times New Roman"/>
          <w:sz w:val="24"/>
          <w:szCs w:val="24"/>
          <w:lang w:val="pt-PT"/>
        </w:rPr>
        <w:t>frica do Sul</w:t>
      </w:r>
      <w:r w:rsidR="00A803ED">
        <w:rPr>
          <w:rFonts w:ascii="Times New Roman" w:hAnsi="Times New Roman" w:cs="Times New Roman"/>
          <w:sz w:val="24"/>
          <w:szCs w:val="24"/>
          <w:lang w:val="pt-PT"/>
        </w:rPr>
        <w:t>. Daí o surgimento da ideia de harmonia entre brancos senhores e negros escravos</w:t>
      </w:r>
      <w:r w:rsidR="00221712">
        <w:rPr>
          <w:rFonts w:ascii="Times New Roman" w:hAnsi="Times New Roman" w:cs="Times New Roman"/>
          <w:sz w:val="24"/>
          <w:szCs w:val="24"/>
          <w:lang w:val="pt-PT"/>
        </w:rPr>
        <w:t xml:space="preserve"> </w:t>
      </w:r>
      <w:r w:rsidR="00A803ED">
        <w:rPr>
          <w:rFonts w:ascii="Times New Roman" w:hAnsi="Times New Roman" w:cs="Times New Roman"/>
          <w:sz w:val="24"/>
          <w:szCs w:val="24"/>
          <w:lang w:val="pt-PT"/>
        </w:rPr>
        <w:t>n</w:t>
      </w:r>
      <w:r w:rsidR="00221712">
        <w:rPr>
          <w:rFonts w:ascii="Times New Roman" w:hAnsi="Times New Roman" w:cs="Times New Roman"/>
          <w:sz w:val="24"/>
          <w:szCs w:val="24"/>
          <w:lang w:val="pt-PT"/>
        </w:rPr>
        <w:t>o Brasil.</w:t>
      </w:r>
    </w:p>
    <w:p w:rsidR="00342FEA" w:rsidRDefault="00C3290D" w:rsidP="00502018">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lang w:val="pt-PT"/>
        </w:rPr>
        <w:t>A obra</w:t>
      </w:r>
      <w:r w:rsidR="00A803ED">
        <w:rPr>
          <w:rFonts w:ascii="Times New Roman" w:hAnsi="Times New Roman" w:cs="Times New Roman"/>
          <w:sz w:val="24"/>
          <w:szCs w:val="24"/>
          <w:lang w:val="pt-PT"/>
        </w:rPr>
        <w:t xml:space="preserve"> de Freyre,</w:t>
      </w:r>
      <w:r w:rsidR="00221712">
        <w:rPr>
          <w:rFonts w:ascii="Times New Roman" w:hAnsi="Times New Roman" w:cs="Times New Roman"/>
          <w:sz w:val="24"/>
          <w:szCs w:val="24"/>
          <w:lang w:val="pt-PT"/>
        </w:rPr>
        <w:t xml:space="preserve"> </w:t>
      </w:r>
      <w:r w:rsidR="008C063B">
        <w:rPr>
          <w:rFonts w:ascii="Times New Roman" w:hAnsi="Times New Roman" w:cs="Times New Roman"/>
          <w:sz w:val="24"/>
          <w:szCs w:val="24"/>
          <w:lang w:val="pt-PT"/>
        </w:rPr>
        <w:t>sem essa aná</w:t>
      </w:r>
      <w:r>
        <w:rPr>
          <w:rFonts w:ascii="Times New Roman" w:hAnsi="Times New Roman" w:cs="Times New Roman"/>
          <w:sz w:val="24"/>
          <w:szCs w:val="24"/>
          <w:lang w:val="pt-PT"/>
        </w:rPr>
        <w:t>lise de seu contexto sócio-histórico</w:t>
      </w:r>
      <w:r w:rsidR="00A803ED">
        <w:rPr>
          <w:rFonts w:ascii="Times New Roman" w:hAnsi="Times New Roman" w:cs="Times New Roman"/>
          <w:sz w:val="24"/>
          <w:szCs w:val="24"/>
          <w:lang w:val="pt-PT"/>
        </w:rPr>
        <w:t>,</w:t>
      </w:r>
      <w:r w:rsidR="008C063B">
        <w:rPr>
          <w:rFonts w:ascii="Times New Roman" w:hAnsi="Times New Roman" w:cs="Times New Roman"/>
          <w:sz w:val="24"/>
          <w:szCs w:val="24"/>
          <w:lang w:val="pt-PT"/>
        </w:rPr>
        <w:t xml:space="preserve"> pode</w:t>
      </w:r>
      <w:r>
        <w:rPr>
          <w:rFonts w:ascii="Times New Roman" w:hAnsi="Times New Roman" w:cs="Times New Roman"/>
          <w:sz w:val="24"/>
          <w:szCs w:val="24"/>
          <w:lang w:val="pt-PT"/>
        </w:rPr>
        <w:t xml:space="preserve"> </w:t>
      </w:r>
      <w:r w:rsidR="002A3A61">
        <w:rPr>
          <w:rFonts w:ascii="Times New Roman" w:hAnsi="Times New Roman" w:cs="Times New Roman"/>
          <w:sz w:val="24"/>
          <w:szCs w:val="24"/>
          <w:lang w:val="pt-PT"/>
        </w:rPr>
        <w:t>continua</w:t>
      </w:r>
      <w:r w:rsidR="008C063B">
        <w:rPr>
          <w:rFonts w:ascii="Times New Roman" w:hAnsi="Times New Roman" w:cs="Times New Roman"/>
          <w:sz w:val="24"/>
          <w:szCs w:val="24"/>
          <w:lang w:val="pt-PT"/>
        </w:rPr>
        <w:t>r</w:t>
      </w:r>
      <w:r w:rsidR="002A3A61">
        <w:rPr>
          <w:rFonts w:ascii="Times New Roman" w:hAnsi="Times New Roman" w:cs="Times New Roman"/>
          <w:sz w:val="24"/>
          <w:szCs w:val="24"/>
          <w:lang w:val="pt-PT"/>
        </w:rPr>
        <w:t xml:space="preserve"> influenciando muitas pessoas</w:t>
      </w:r>
      <w:r w:rsidR="008C063B">
        <w:rPr>
          <w:rFonts w:ascii="Times New Roman" w:hAnsi="Times New Roman" w:cs="Times New Roman"/>
          <w:sz w:val="24"/>
          <w:szCs w:val="24"/>
          <w:lang w:val="pt-PT"/>
        </w:rPr>
        <w:t>,</w:t>
      </w:r>
      <w:r>
        <w:rPr>
          <w:rFonts w:ascii="Times New Roman" w:hAnsi="Times New Roman" w:cs="Times New Roman"/>
          <w:sz w:val="24"/>
          <w:szCs w:val="24"/>
          <w:lang w:val="pt-PT"/>
        </w:rPr>
        <w:t xml:space="preserve"> contribuindo para que</w:t>
      </w:r>
      <w:r w:rsidR="00221712">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estas continuem acreditanto </w:t>
      </w:r>
      <w:r w:rsidR="00221712">
        <w:rPr>
          <w:rFonts w:ascii="Times New Roman" w:hAnsi="Times New Roman" w:cs="Times New Roman"/>
          <w:sz w:val="24"/>
          <w:szCs w:val="24"/>
          <w:lang w:val="pt-PT"/>
        </w:rPr>
        <w:t>na democracia racial</w:t>
      </w:r>
      <w:r>
        <w:rPr>
          <w:rFonts w:ascii="Times New Roman" w:hAnsi="Times New Roman" w:cs="Times New Roman"/>
          <w:sz w:val="24"/>
          <w:szCs w:val="24"/>
          <w:lang w:val="pt-PT"/>
        </w:rPr>
        <w:t xml:space="preserve"> do país.</w:t>
      </w:r>
      <w:r w:rsidR="008C063B">
        <w:rPr>
          <w:rFonts w:ascii="Times New Roman" w:hAnsi="Times New Roman" w:cs="Times New Roman"/>
          <w:sz w:val="24"/>
          <w:szCs w:val="24"/>
          <w:lang w:val="pt-PT"/>
        </w:rPr>
        <w:t xml:space="preserve"> Mas, se analisarmos nossos indíces</w:t>
      </w:r>
      <w:r w:rsidR="00A803ED">
        <w:rPr>
          <w:rFonts w:ascii="Times New Roman" w:hAnsi="Times New Roman" w:cs="Times New Roman"/>
          <w:sz w:val="24"/>
          <w:szCs w:val="24"/>
          <w:lang w:val="pt-PT"/>
        </w:rPr>
        <w:t xml:space="preserve"> contenporâneos</w:t>
      </w:r>
      <w:r w:rsidR="008C063B">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o negro apesar de </w:t>
      </w:r>
      <w:r w:rsidR="008C063B">
        <w:rPr>
          <w:rFonts w:ascii="Times New Roman" w:hAnsi="Times New Roman" w:cs="Times New Roman"/>
          <w:sz w:val="24"/>
          <w:szCs w:val="24"/>
          <w:lang w:val="pt-PT"/>
        </w:rPr>
        <w:t>compor</w:t>
      </w:r>
      <w:r>
        <w:rPr>
          <w:rFonts w:ascii="Times New Roman" w:hAnsi="Times New Roman" w:cs="Times New Roman"/>
          <w:sz w:val="24"/>
          <w:szCs w:val="24"/>
          <w:lang w:val="pt-PT"/>
        </w:rPr>
        <w:t xml:space="preserve"> metade da população do Brasil, segundo o IBGE 51%  da popu</w:t>
      </w:r>
      <w:r w:rsidR="00A803ED">
        <w:rPr>
          <w:rFonts w:ascii="Times New Roman" w:hAnsi="Times New Roman" w:cs="Times New Roman"/>
          <w:sz w:val="24"/>
          <w:szCs w:val="24"/>
          <w:lang w:val="pt-PT"/>
        </w:rPr>
        <w:t>lação brasileira se autodeclara preta ou parda</w:t>
      </w:r>
      <w:r>
        <w:rPr>
          <w:rFonts w:ascii="Times New Roman" w:hAnsi="Times New Roman" w:cs="Times New Roman"/>
          <w:sz w:val="24"/>
          <w:szCs w:val="24"/>
          <w:lang w:val="pt-PT"/>
        </w:rPr>
        <w:t xml:space="preserve"> formando a população negra, estão em desigualdade com a população branca.</w:t>
      </w:r>
    </w:p>
    <w:p w:rsidR="00502018" w:rsidRDefault="00502018" w:rsidP="00502018">
      <w:pPr>
        <w:spacing w:after="0" w:line="360" w:lineRule="auto"/>
        <w:jc w:val="both"/>
        <w:rPr>
          <w:rFonts w:ascii="Times New Roman" w:hAnsi="Times New Roman" w:cs="Times New Roman"/>
          <w:sz w:val="24"/>
          <w:szCs w:val="24"/>
          <w:lang w:val="pt-PT"/>
        </w:rPr>
      </w:pPr>
    </w:p>
    <w:p w:rsidR="00502018" w:rsidRPr="00F45000" w:rsidRDefault="00502018" w:rsidP="00F45000">
      <w:pPr>
        <w:autoSpaceDE w:val="0"/>
        <w:autoSpaceDN w:val="0"/>
        <w:adjustRightInd w:val="0"/>
        <w:spacing w:after="0" w:line="240" w:lineRule="auto"/>
        <w:ind w:left="2268"/>
        <w:jc w:val="both"/>
        <w:rPr>
          <w:rFonts w:ascii="Times New Roman" w:hAnsi="Times New Roman" w:cs="Times New Roman"/>
          <w:sz w:val="20"/>
        </w:rPr>
      </w:pPr>
      <w:r w:rsidRPr="00F45000">
        <w:rPr>
          <w:rFonts w:ascii="Times New Roman" w:hAnsi="Times New Roman" w:cs="Times New Roman"/>
          <w:sz w:val="20"/>
        </w:rPr>
        <w:t>O mito da democracia racial pode se</w:t>
      </w:r>
      <w:r w:rsidR="00F45000" w:rsidRPr="00F45000">
        <w:rPr>
          <w:rFonts w:ascii="Times New Roman" w:hAnsi="Times New Roman" w:cs="Times New Roman"/>
          <w:sz w:val="20"/>
        </w:rPr>
        <w:t xml:space="preserve">r compreendido, então, como uma </w:t>
      </w:r>
      <w:r w:rsidRPr="00F45000">
        <w:rPr>
          <w:rFonts w:ascii="Times New Roman" w:hAnsi="Times New Roman" w:cs="Times New Roman"/>
          <w:sz w:val="20"/>
        </w:rPr>
        <w:t>corrente ideológica que pretende negar a desi</w:t>
      </w:r>
      <w:r w:rsidR="00F45000" w:rsidRPr="00F45000">
        <w:rPr>
          <w:rFonts w:ascii="Times New Roman" w:hAnsi="Times New Roman" w:cs="Times New Roman"/>
          <w:sz w:val="20"/>
        </w:rPr>
        <w:t xml:space="preserve">gualdade racial entre brancos e </w:t>
      </w:r>
      <w:r w:rsidRPr="00F45000">
        <w:rPr>
          <w:rFonts w:ascii="Times New Roman" w:hAnsi="Times New Roman" w:cs="Times New Roman"/>
          <w:sz w:val="20"/>
        </w:rPr>
        <w:t>negros no Brasil como fruto do racismo, afirma</w:t>
      </w:r>
      <w:r w:rsidR="00F45000" w:rsidRPr="00F45000">
        <w:rPr>
          <w:rFonts w:ascii="Times New Roman" w:hAnsi="Times New Roman" w:cs="Times New Roman"/>
          <w:sz w:val="20"/>
        </w:rPr>
        <w:t xml:space="preserve">ndo que existe entre estes dois </w:t>
      </w:r>
      <w:r w:rsidRPr="00F45000">
        <w:rPr>
          <w:rFonts w:ascii="Times New Roman" w:hAnsi="Times New Roman" w:cs="Times New Roman"/>
          <w:sz w:val="20"/>
        </w:rPr>
        <w:t>grupos raciais uma situação de igualdade de opo</w:t>
      </w:r>
      <w:r w:rsidR="00F45000" w:rsidRPr="00F45000">
        <w:rPr>
          <w:rFonts w:ascii="Times New Roman" w:hAnsi="Times New Roman" w:cs="Times New Roman"/>
          <w:sz w:val="20"/>
        </w:rPr>
        <w:t xml:space="preserve">rtunidade e de tratamento. Esse </w:t>
      </w:r>
      <w:r w:rsidRPr="00F45000">
        <w:rPr>
          <w:rFonts w:ascii="Times New Roman" w:hAnsi="Times New Roman" w:cs="Times New Roman"/>
          <w:sz w:val="20"/>
        </w:rPr>
        <w:t>mito pretende, de um lado, negar a discrimin</w:t>
      </w:r>
      <w:r w:rsidR="00F45000" w:rsidRPr="00F45000">
        <w:rPr>
          <w:rFonts w:ascii="Times New Roman" w:hAnsi="Times New Roman" w:cs="Times New Roman"/>
          <w:sz w:val="20"/>
        </w:rPr>
        <w:t xml:space="preserve">ação racial contra os negros no </w:t>
      </w:r>
      <w:r w:rsidRPr="00F45000">
        <w:rPr>
          <w:rFonts w:ascii="Times New Roman" w:hAnsi="Times New Roman" w:cs="Times New Roman"/>
          <w:sz w:val="20"/>
        </w:rPr>
        <w:t>Brasil, e, de outro lado, perpetuar estereótipos</w:t>
      </w:r>
      <w:r w:rsidR="00F45000" w:rsidRPr="00F45000">
        <w:rPr>
          <w:rFonts w:ascii="Times New Roman" w:hAnsi="Times New Roman" w:cs="Times New Roman"/>
          <w:sz w:val="20"/>
        </w:rPr>
        <w:t xml:space="preserve">, preconceitos e discriminações construídos sobre </w:t>
      </w:r>
      <w:r w:rsidRPr="00F45000">
        <w:rPr>
          <w:rFonts w:ascii="Times New Roman" w:hAnsi="Times New Roman" w:cs="Times New Roman"/>
          <w:sz w:val="20"/>
        </w:rPr>
        <w:t>esse grupo racial.</w:t>
      </w:r>
      <w:r w:rsidR="00F45000">
        <w:rPr>
          <w:rFonts w:ascii="Times New Roman" w:hAnsi="Times New Roman" w:cs="Times New Roman"/>
          <w:sz w:val="20"/>
        </w:rPr>
        <w:t xml:space="preserve"> </w:t>
      </w:r>
      <w:r w:rsidR="00F45000" w:rsidRPr="008C063B">
        <w:rPr>
          <w:rFonts w:ascii="Times New Roman" w:hAnsi="Times New Roman" w:cs="Times New Roman"/>
          <w:sz w:val="20"/>
        </w:rPr>
        <w:t xml:space="preserve">(GOMES, </w:t>
      </w:r>
      <w:r w:rsidR="008C063B" w:rsidRPr="008C063B">
        <w:rPr>
          <w:rFonts w:ascii="Times New Roman" w:hAnsi="Times New Roman" w:cs="Times New Roman"/>
          <w:sz w:val="20"/>
        </w:rPr>
        <w:t xml:space="preserve">2005, </w:t>
      </w:r>
      <w:r w:rsidR="00F45000" w:rsidRPr="008C063B">
        <w:rPr>
          <w:rFonts w:ascii="Times New Roman" w:hAnsi="Times New Roman" w:cs="Times New Roman"/>
          <w:sz w:val="20"/>
        </w:rPr>
        <w:t>p.</w:t>
      </w:r>
      <w:r w:rsidR="008C063B" w:rsidRPr="008C063B">
        <w:rPr>
          <w:rFonts w:ascii="Times New Roman" w:hAnsi="Times New Roman" w:cs="Times New Roman"/>
          <w:sz w:val="20"/>
        </w:rPr>
        <w:t>47</w:t>
      </w:r>
      <w:r w:rsidR="00F45000" w:rsidRPr="008C063B">
        <w:rPr>
          <w:rFonts w:ascii="Times New Roman" w:hAnsi="Times New Roman" w:cs="Times New Roman"/>
          <w:sz w:val="20"/>
        </w:rPr>
        <w:t>)</w:t>
      </w:r>
      <w:r w:rsidR="008C063B" w:rsidRPr="008C063B">
        <w:rPr>
          <w:rFonts w:ascii="Times New Roman" w:hAnsi="Times New Roman" w:cs="Times New Roman"/>
          <w:sz w:val="20"/>
        </w:rPr>
        <w:t>.</w:t>
      </w:r>
    </w:p>
    <w:p w:rsidR="00502018" w:rsidRPr="00502018" w:rsidRDefault="00502018" w:rsidP="00502018">
      <w:pPr>
        <w:spacing w:after="0" w:line="360" w:lineRule="auto"/>
        <w:ind w:firstLine="851"/>
        <w:jc w:val="both"/>
        <w:rPr>
          <w:rFonts w:ascii="Times New Roman" w:hAnsi="Times New Roman" w:cs="Times New Roman"/>
          <w:sz w:val="24"/>
          <w:szCs w:val="24"/>
          <w:lang w:val="pt-PT"/>
        </w:rPr>
      </w:pPr>
    </w:p>
    <w:p w:rsidR="00C3290D" w:rsidRDefault="00C3290D" w:rsidP="00C3290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Essa conjuntura de desigualdade colabora para que </w:t>
      </w:r>
      <w:r w:rsidR="00A803ED">
        <w:rPr>
          <w:rFonts w:ascii="Times New Roman" w:hAnsi="Times New Roman" w:cs="Times New Roman"/>
          <w:sz w:val="24"/>
          <w:szCs w:val="24"/>
        </w:rPr>
        <w:t>os brasileiros passem</w:t>
      </w:r>
      <w:r>
        <w:rPr>
          <w:rFonts w:ascii="Times New Roman" w:hAnsi="Times New Roman" w:cs="Times New Roman"/>
          <w:sz w:val="24"/>
          <w:szCs w:val="24"/>
        </w:rPr>
        <w:t xml:space="preserve"> a naturalizar a c</w:t>
      </w:r>
      <w:r w:rsidR="001F498A">
        <w:rPr>
          <w:rFonts w:ascii="Times New Roman" w:hAnsi="Times New Roman" w:cs="Times New Roman"/>
          <w:sz w:val="24"/>
          <w:szCs w:val="24"/>
        </w:rPr>
        <w:t>or negra com aspectos negativos.</w:t>
      </w:r>
      <w:r>
        <w:rPr>
          <w:rFonts w:ascii="Times New Roman" w:hAnsi="Times New Roman" w:cs="Times New Roman"/>
          <w:sz w:val="24"/>
          <w:szCs w:val="24"/>
        </w:rPr>
        <w:t xml:space="preserve"> </w:t>
      </w:r>
      <w:r w:rsidR="001F498A">
        <w:rPr>
          <w:rFonts w:ascii="Times New Roman" w:hAnsi="Times New Roman" w:cs="Times New Roman"/>
          <w:sz w:val="24"/>
          <w:szCs w:val="24"/>
        </w:rPr>
        <w:t>U</w:t>
      </w:r>
      <w:r>
        <w:rPr>
          <w:rFonts w:ascii="Times New Roman" w:hAnsi="Times New Roman" w:cs="Times New Roman"/>
          <w:sz w:val="24"/>
          <w:szCs w:val="24"/>
        </w:rPr>
        <w:t>m grande fator que colabora para a reprodução do racismo é a edu</w:t>
      </w:r>
      <w:r w:rsidR="001F498A">
        <w:rPr>
          <w:rFonts w:ascii="Times New Roman" w:hAnsi="Times New Roman" w:cs="Times New Roman"/>
          <w:sz w:val="24"/>
          <w:szCs w:val="24"/>
        </w:rPr>
        <w:t>cação eurocêntrica que se recebe nas escolas</w:t>
      </w:r>
      <w:r>
        <w:rPr>
          <w:rFonts w:ascii="Times New Roman" w:hAnsi="Times New Roman" w:cs="Times New Roman"/>
          <w:sz w:val="24"/>
          <w:szCs w:val="24"/>
        </w:rPr>
        <w:t xml:space="preserve">, </w:t>
      </w:r>
      <w:r w:rsidR="001F498A">
        <w:rPr>
          <w:rFonts w:ascii="Times New Roman" w:hAnsi="Times New Roman" w:cs="Times New Roman"/>
          <w:sz w:val="24"/>
          <w:szCs w:val="24"/>
        </w:rPr>
        <w:t>onde se aprende</w:t>
      </w:r>
      <w:r>
        <w:rPr>
          <w:rFonts w:ascii="Times New Roman" w:hAnsi="Times New Roman" w:cs="Times New Roman"/>
          <w:sz w:val="24"/>
          <w:szCs w:val="24"/>
        </w:rPr>
        <w:t xml:space="preserve"> a associar pessoas negras </w:t>
      </w:r>
      <w:r w:rsidR="001F498A">
        <w:rPr>
          <w:rFonts w:ascii="Times New Roman" w:hAnsi="Times New Roman" w:cs="Times New Roman"/>
          <w:sz w:val="24"/>
          <w:szCs w:val="24"/>
        </w:rPr>
        <w:t>a</w:t>
      </w:r>
      <w:r>
        <w:rPr>
          <w:rFonts w:ascii="Times New Roman" w:hAnsi="Times New Roman" w:cs="Times New Roman"/>
          <w:sz w:val="24"/>
          <w:szCs w:val="24"/>
        </w:rPr>
        <w:t xml:space="preserve"> lugares inferiores, </w:t>
      </w:r>
      <w:r w:rsidR="001F498A">
        <w:rPr>
          <w:rFonts w:ascii="Times New Roman" w:hAnsi="Times New Roman" w:cs="Times New Roman"/>
          <w:sz w:val="24"/>
          <w:szCs w:val="24"/>
        </w:rPr>
        <w:t>onde se aprende</w:t>
      </w:r>
      <w:r>
        <w:rPr>
          <w:rFonts w:ascii="Times New Roman" w:hAnsi="Times New Roman" w:cs="Times New Roman"/>
          <w:sz w:val="24"/>
          <w:szCs w:val="24"/>
        </w:rPr>
        <w:t xml:space="preserve"> a valorizar a</w:t>
      </w:r>
      <w:r w:rsidR="008C063B">
        <w:rPr>
          <w:rFonts w:ascii="Times New Roman" w:hAnsi="Times New Roman" w:cs="Times New Roman"/>
          <w:sz w:val="24"/>
          <w:szCs w:val="24"/>
        </w:rPr>
        <w:t xml:space="preserve"> cor</w:t>
      </w:r>
      <w:r w:rsidR="001F498A">
        <w:rPr>
          <w:rFonts w:ascii="Times New Roman" w:hAnsi="Times New Roman" w:cs="Times New Roman"/>
          <w:sz w:val="24"/>
          <w:szCs w:val="24"/>
        </w:rPr>
        <w:t xml:space="preserve"> branca</w:t>
      </w:r>
      <w:r w:rsidR="008C063B">
        <w:rPr>
          <w:rFonts w:ascii="Times New Roman" w:hAnsi="Times New Roman" w:cs="Times New Roman"/>
          <w:sz w:val="24"/>
          <w:szCs w:val="24"/>
        </w:rPr>
        <w:t>,</w:t>
      </w:r>
      <w:r w:rsidR="001F498A">
        <w:rPr>
          <w:rFonts w:ascii="Times New Roman" w:hAnsi="Times New Roman" w:cs="Times New Roman"/>
          <w:sz w:val="24"/>
          <w:szCs w:val="24"/>
        </w:rPr>
        <w:t xml:space="preserve"> bem como seus</w:t>
      </w:r>
      <w:r>
        <w:rPr>
          <w:rFonts w:ascii="Times New Roman" w:hAnsi="Times New Roman" w:cs="Times New Roman"/>
          <w:sz w:val="24"/>
          <w:szCs w:val="24"/>
        </w:rPr>
        <w:t xml:space="preserve"> aspectos fenotípicos </w:t>
      </w:r>
      <w:r w:rsidR="008C063B">
        <w:rPr>
          <w:rFonts w:ascii="Times New Roman" w:hAnsi="Times New Roman" w:cs="Times New Roman"/>
          <w:sz w:val="24"/>
          <w:szCs w:val="24"/>
        </w:rPr>
        <w:t xml:space="preserve">e </w:t>
      </w:r>
      <w:r w:rsidR="001F498A">
        <w:rPr>
          <w:rFonts w:ascii="Times New Roman" w:hAnsi="Times New Roman" w:cs="Times New Roman"/>
          <w:sz w:val="24"/>
          <w:szCs w:val="24"/>
        </w:rPr>
        <w:t>su</w:t>
      </w:r>
      <w:r w:rsidR="008C063B">
        <w:rPr>
          <w:rFonts w:ascii="Times New Roman" w:hAnsi="Times New Roman" w:cs="Times New Roman"/>
          <w:sz w:val="24"/>
          <w:szCs w:val="24"/>
        </w:rPr>
        <w:t>a cultura;</w:t>
      </w:r>
      <w:r>
        <w:rPr>
          <w:rFonts w:ascii="Times New Roman" w:hAnsi="Times New Roman" w:cs="Times New Roman"/>
          <w:sz w:val="24"/>
          <w:szCs w:val="24"/>
        </w:rPr>
        <w:t xml:space="preserve"> e somente com uma educação voltada para promoção da igualdade racial e de valorização da diversidade </w:t>
      </w:r>
      <w:r w:rsidR="001F498A">
        <w:rPr>
          <w:rFonts w:ascii="Times New Roman" w:hAnsi="Times New Roman" w:cs="Times New Roman"/>
          <w:sz w:val="24"/>
          <w:szCs w:val="24"/>
        </w:rPr>
        <w:t>é</w:t>
      </w:r>
      <w:r>
        <w:rPr>
          <w:rFonts w:ascii="Times New Roman" w:hAnsi="Times New Roman" w:cs="Times New Roman"/>
          <w:sz w:val="24"/>
          <w:szCs w:val="24"/>
        </w:rPr>
        <w:t xml:space="preserve"> que podemos romper com esse ciclo.</w:t>
      </w:r>
    </w:p>
    <w:p w:rsidR="005029BE" w:rsidRDefault="005029BE" w:rsidP="00C3290D">
      <w:pPr>
        <w:spacing w:after="0" w:line="360" w:lineRule="auto"/>
        <w:ind w:firstLine="851"/>
        <w:jc w:val="both"/>
        <w:rPr>
          <w:rFonts w:ascii="Times New Roman" w:hAnsi="Times New Roman" w:cs="Times New Roman"/>
          <w:sz w:val="24"/>
          <w:szCs w:val="24"/>
        </w:rPr>
      </w:pPr>
    </w:p>
    <w:p w:rsidR="005029BE" w:rsidRPr="008E2735" w:rsidRDefault="005029BE" w:rsidP="008E2735">
      <w:pPr>
        <w:spacing w:after="0" w:line="240" w:lineRule="auto"/>
        <w:ind w:left="2268"/>
        <w:jc w:val="both"/>
        <w:rPr>
          <w:rFonts w:ascii="Times New Roman" w:hAnsi="Times New Roman" w:cs="Times New Roman"/>
          <w:sz w:val="20"/>
          <w:szCs w:val="24"/>
        </w:rPr>
      </w:pPr>
      <w:r w:rsidRPr="008E2735">
        <w:rPr>
          <w:rFonts w:ascii="Times New Roman" w:hAnsi="Times New Roman" w:cs="Times New Roman"/>
          <w:sz w:val="20"/>
          <w:szCs w:val="24"/>
        </w:rPr>
        <w:t xml:space="preserve">O contexto sócio-histórico de produção, circulação e consumo de discursos raciais </w:t>
      </w:r>
      <w:r w:rsidR="008E2735" w:rsidRPr="008E2735">
        <w:rPr>
          <w:rFonts w:ascii="Times New Roman" w:hAnsi="Times New Roman" w:cs="Times New Roman"/>
          <w:sz w:val="20"/>
          <w:szCs w:val="24"/>
        </w:rPr>
        <w:t>no Brasil contemporâneo apresenta diversos componentes a serem destacados: fomos o país que mais importou escravos(as) africanos(as) durante o regime escravista, fomos o último país a abolir a escravidão negra (somente em 1888), somos a segunda maior população negra mundial – depois, apenas, da Nigéria [...] acalentamos o mito (ou a ideologia)</w:t>
      </w:r>
      <w:r w:rsidR="008E2735">
        <w:rPr>
          <w:rFonts w:ascii="Times New Roman" w:hAnsi="Times New Roman" w:cs="Times New Roman"/>
          <w:sz w:val="20"/>
          <w:szCs w:val="24"/>
        </w:rPr>
        <w:t xml:space="preserve"> de </w:t>
      </w:r>
      <w:r w:rsidR="008E2735" w:rsidRPr="008E2735">
        <w:rPr>
          <w:rFonts w:ascii="Times New Roman" w:hAnsi="Times New Roman" w:cs="Times New Roman"/>
          <w:sz w:val="20"/>
          <w:szCs w:val="24"/>
        </w:rPr>
        <w:t xml:space="preserve">que as relações raciais no país são cordiais ou democráticas </w:t>
      </w:r>
      <w:r w:rsidR="008E2735">
        <w:rPr>
          <w:rFonts w:ascii="Times New Roman" w:hAnsi="Times New Roman" w:cs="Times New Roman"/>
          <w:sz w:val="20"/>
          <w:szCs w:val="24"/>
        </w:rPr>
        <w:t>ao mesmo tempo que convivemos com intensa dominação branca sobre outros segmentos étnico-raciais no acesso a bens materiais e simb</w:t>
      </w:r>
      <w:r w:rsidR="006D6134">
        <w:rPr>
          <w:rFonts w:ascii="Times New Roman" w:hAnsi="Times New Roman" w:cs="Times New Roman"/>
          <w:sz w:val="20"/>
          <w:szCs w:val="24"/>
        </w:rPr>
        <w:t>ólicos</w:t>
      </w:r>
      <w:r w:rsidR="008E2735">
        <w:rPr>
          <w:rFonts w:ascii="Times New Roman" w:hAnsi="Times New Roman" w:cs="Times New Roman"/>
          <w:sz w:val="20"/>
          <w:szCs w:val="24"/>
        </w:rPr>
        <w:t xml:space="preserve">. (SILVA; ROSEMBERG </w:t>
      </w:r>
      <w:r w:rsidR="008E2735" w:rsidRPr="008E2735">
        <w:rPr>
          <w:rFonts w:ascii="Times New Roman" w:hAnsi="Times New Roman" w:cs="Times New Roman"/>
          <w:i/>
          <w:sz w:val="20"/>
          <w:szCs w:val="24"/>
        </w:rPr>
        <w:t>in</w:t>
      </w:r>
      <w:r w:rsidR="008E2735">
        <w:rPr>
          <w:rFonts w:ascii="Times New Roman" w:hAnsi="Times New Roman" w:cs="Times New Roman"/>
          <w:sz w:val="20"/>
          <w:szCs w:val="24"/>
        </w:rPr>
        <w:t xml:space="preserve"> DIJK, 2013, p. 73).</w:t>
      </w:r>
    </w:p>
    <w:p w:rsidR="005029BE" w:rsidRDefault="005029BE" w:rsidP="00C3290D">
      <w:pPr>
        <w:spacing w:after="0" w:line="360" w:lineRule="auto"/>
        <w:ind w:firstLine="851"/>
        <w:jc w:val="both"/>
        <w:rPr>
          <w:rFonts w:ascii="Times New Roman" w:hAnsi="Times New Roman" w:cs="Times New Roman"/>
          <w:sz w:val="24"/>
          <w:szCs w:val="24"/>
        </w:rPr>
      </w:pPr>
    </w:p>
    <w:p w:rsidR="001B7BA1" w:rsidRDefault="00C3290D" w:rsidP="00D0651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maneira vemos a necessidade de políticas públicas em todos os setores</w:t>
      </w:r>
      <w:r w:rsidR="00A128A1">
        <w:rPr>
          <w:rFonts w:ascii="Times New Roman" w:hAnsi="Times New Roman" w:cs="Times New Roman"/>
          <w:sz w:val="24"/>
          <w:szCs w:val="24"/>
        </w:rPr>
        <w:t xml:space="preserve"> em favor da igualdade racial</w:t>
      </w:r>
      <w:r>
        <w:rPr>
          <w:rFonts w:ascii="Times New Roman" w:hAnsi="Times New Roman" w:cs="Times New Roman"/>
          <w:sz w:val="24"/>
          <w:szCs w:val="24"/>
        </w:rPr>
        <w:t>, principalmente na educação, sendo a lei 10.639/2003 uma ferramenta</w:t>
      </w:r>
      <w:r w:rsidR="001F498A">
        <w:rPr>
          <w:rFonts w:ascii="Times New Roman" w:hAnsi="Times New Roman" w:cs="Times New Roman"/>
          <w:sz w:val="24"/>
          <w:szCs w:val="24"/>
        </w:rPr>
        <w:t xml:space="preserve"> essencial</w:t>
      </w:r>
      <w:r>
        <w:rPr>
          <w:rFonts w:ascii="Times New Roman" w:hAnsi="Times New Roman" w:cs="Times New Roman"/>
          <w:sz w:val="24"/>
          <w:szCs w:val="24"/>
        </w:rPr>
        <w:t xml:space="preserve"> </w:t>
      </w:r>
      <w:r w:rsidR="001F498A">
        <w:rPr>
          <w:rFonts w:ascii="Times New Roman" w:hAnsi="Times New Roman" w:cs="Times New Roman"/>
          <w:sz w:val="24"/>
          <w:szCs w:val="24"/>
        </w:rPr>
        <w:t>na busca de</w:t>
      </w:r>
      <w:r>
        <w:rPr>
          <w:rFonts w:ascii="Times New Roman" w:hAnsi="Times New Roman" w:cs="Times New Roman"/>
          <w:sz w:val="24"/>
          <w:szCs w:val="24"/>
        </w:rPr>
        <w:t xml:space="preserve"> </w:t>
      </w:r>
      <w:r w:rsidR="00A128A1">
        <w:rPr>
          <w:rFonts w:ascii="Times New Roman" w:hAnsi="Times New Roman" w:cs="Times New Roman"/>
          <w:sz w:val="24"/>
          <w:szCs w:val="24"/>
        </w:rPr>
        <w:t>romper com esse padrão de reprodução do racismo.</w:t>
      </w:r>
    </w:p>
    <w:p w:rsidR="00645C8F" w:rsidRDefault="00645C8F" w:rsidP="00D0651C">
      <w:pPr>
        <w:spacing w:after="0" w:line="240" w:lineRule="auto"/>
        <w:jc w:val="both"/>
        <w:rPr>
          <w:rFonts w:ascii="Times New Roman" w:hAnsi="Times New Roman" w:cs="Times New Roman"/>
          <w:b/>
          <w:sz w:val="24"/>
          <w:szCs w:val="24"/>
        </w:rPr>
      </w:pPr>
    </w:p>
    <w:p w:rsidR="00C92D73" w:rsidRPr="00443D64" w:rsidRDefault="00C92D73" w:rsidP="00D0651C">
      <w:pPr>
        <w:spacing w:after="0" w:line="240" w:lineRule="auto"/>
        <w:jc w:val="both"/>
        <w:rPr>
          <w:rFonts w:ascii="Times New Roman" w:eastAsia="Times New Roman" w:hAnsi="Times New Roman" w:cs="Times New Roman"/>
          <w:b/>
          <w:sz w:val="24"/>
          <w:szCs w:val="24"/>
          <w:lang w:eastAsia="pt-BR"/>
        </w:rPr>
      </w:pPr>
      <w:r w:rsidRPr="00443D64">
        <w:rPr>
          <w:rFonts w:ascii="Times New Roman" w:hAnsi="Times New Roman" w:cs="Times New Roman"/>
          <w:b/>
          <w:sz w:val="24"/>
          <w:szCs w:val="24"/>
        </w:rPr>
        <w:t xml:space="preserve">Projeto de extensão: </w:t>
      </w:r>
      <w:r w:rsidRPr="00443D64">
        <w:rPr>
          <w:rFonts w:ascii="Times New Roman" w:eastAsia="Times New Roman" w:hAnsi="Times New Roman" w:cs="Times New Roman"/>
          <w:b/>
          <w:sz w:val="24"/>
          <w:szCs w:val="24"/>
          <w:lang w:eastAsia="pt-BR"/>
        </w:rPr>
        <w:t>Em favor da aplicabilidade da Lei 10.639/2003 na Educação Básica</w:t>
      </w:r>
    </w:p>
    <w:p w:rsidR="008C063B" w:rsidRDefault="008C063B" w:rsidP="00D0651C">
      <w:pPr>
        <w:spacing w:after="0" w:line="360" w:lineRule="auto"/>
        <w:ind w:firstLine="851"/>
        <w:jc w:val="both"/>
        <w:rPr>
          <w:rFonts w:ascii="Times New Roman" w:eastAsia="Times New Roman" w:hAnsi="Times New Roman" w:cs="Times New Roman"/>
          <w:sz w:val="24"/>
          <w:szCs w:val="24"/>
          <w:lang w:eastAsia="pt-BR"/>
        </w:rPr>
      </w:pPr>
    </w:p>
    <w:p w:rsidR="00C92D73" w:rsidRPr="00443D64" w:rsidRDefault="00C92D73" w:rsidP="00D0651C">
      <w:pPr>
        <w:spacing w:after="0" w:line="360" w:lineRule="auto"/>
        <w:ind w:firstLine="851"/>
        <w:jc w:val="both"/>
        <w:rPr>
          <w:rFonts w:ascii="Times New Roman" w:eastAsia="Times New Roman" w:hAnsi="Times New Roman" w:cs="Times New Roman"/>
          <w:sz w:val="24"/>
          <w:szCs w:val="24"/>
          <w:lang w:eastAsia="pt-BR"/>
        </w:rPr>
      </w:pPr>
      <w:r w:rsidRPr="00443D64">
        <w:rPr>
          <w:rFonts w:ascii="Times New Roman" w:eastAsia="Times New Roman" w:hAnsi="Times New Roman" w:cs="Times New Roman"/>
          <w:sz w:val="24"/>
          <w:szCs w:val="24"/>
          <w:lang w:eastAsia="pt-BR"/>
        </w:rPr>
        <w:lastRenderedPageBreak/>
        <w:t>Sabe-se que a Lei 10.639/2003 é fruto de anos de reivindicações do movimento negro; uma reivindicação extremamente legítima, uma vez que, embora nosso país seja uma nação construída, entre outros povos, por africanos e seus descendentes, estes sujeitos têm sido duramente rejeitados, excluídos, marginalizados e vítimas de um racismo violento, fruto do longo e desumano processo de escravização pelos europeus.</w:t>
      </w:r>
    </w:p>
    <w:p w:rsidR="00C92D73" w:rsidRPr="00443D64" w:rsidRDefault="00C92D73" w:rsidP="00C92D73">
      <w:pPr>
        <w:spacing w:after="0" w:line="360" w:lineRule="auto"/>
        <w:ind w:firstLine="851"/>
        <w:jc w:val="both"/>
        <w:rPr>
          <w:rFonts w:ascii="Times New Roman" w:eastAsia="Times New Roman" w:hAnsi="Times New Roman" w:cs="Times New Roman"/>
          <w:sz w:val="24"/>
          <w:szCs w:val="24"/>
          <w:lang w:eastAsia="pt-BR"/>
        </w:rPr>
      </w:pPr>
      <w:r w:rsidRPr="00443D64">
        <w:rPr>
          <w:rFonts w:ascii="Times New Roman" w:eastAsia="Times New Roman" w:hAnsi="Times New Roman" w:cs="Times New Roman"/>
          <w:sz w:val="24"/>
          <w:szCs w:val="24"/>
          <w:lang w:eastAsia="pt-BR"/>
        </w:rPr>
        <w:t>Sendo assim, a importância do projeto “Em favor da aplicabilidade da Lei 10.639/2003 na Educação Básica” está não apenas em fazer cumprir uma legislação já há tempos publicada, mas, em primeiro lugar, fazer cumprir o direito de um povo há séculos negado, o direito à história, o direito a ter história, a ter sua história inserida na historiografia brasileira e ensinada nas escolas de Ensino Básico. Sabe-s</w:t>
      </w:r>
      <w:r w:rsidR="001F498A">
        <w:rPr>
          <w:rFonts w:ascii="Times New Roman" w:eastAsia="Times New Roman" w:hAnsi="Times New Roman" w:cs="Times New Roman"/>
          <w:sz w:val="24"/>
          <w:szCs w:val="24"/>
          <w:lang w:eastAsia="pt-BR"/>
        </w:rPr>
        <w:t>e que, segundo Bittencourt (2004</w:t>
      </w:r>
      <w:r w:rsidRPr="00443D64">
        <w:rPr>
          <w:rFonts w:ascii="Times New Roman" w:eastAsia="Times New Roman" w:hAnsi="Times New Roman" w:cs="Times New Roman"/>
          <w:sz w:val="24"/>
          <w:szCs w:val="24"/>
          <w:lang w:eastAsia="pt-BR"/>
        </w:rPr>
        <w:t>), os conteúdos escolares são aportes políticos de grande poder para construir e desconstruir mentalidades, discursos e conhecimentos em geral, portanto os usos desses conteúdos em sala de aula podem formatar toda uma geração, formando cidadãos críticos do mundo onde estão inseridos ou reprodutores do contexto que lhes é imposto.</w:t>
      </w:r>
    </w:p>
    <w:p w:rsidR="00C92D73" w:rsidRPr="00443D64" w:rsidRDefault="00C92D73" w:rsidP="00C92D73">
      <w:pPr>
        <w:spacing w:after="0" w:line="360" w:lineRule="auto"/>
        <w:ind w:firstLine="851"/>
        <w:jc w:val="both"/>
        <w:rPr>
          <w:rFonts w:ascii="Times New Roman" w:eastAsia="Times New Roman" w:hAnsi="Times New Roman" w:cs="Times New Roman"/>
          <w:sz w:val="24"/>
          <w:szCs w:val="24"/>
          <w:lang w:eastAsia="pt-BR"/>
        </w:rPr>
      </w:pPr>
      <w:r w:rsidRPr="00443D64">
        <w:rPr>
          <w:rFonts w:ascii="Times New Roman" w:eastAsia="Times New Roman" w:hAnsi="Times New Roman" w:cs="Times New Roman"/>
          <w:sz w:val="24"/>
          <w:szCs w:val="24"/>
          <w:lang w:eastAsia="pt-BR"/>
        </w:rPr>
        <w:t>Portanto, o valor em ensinar e discutir história e cultura africana e afro-brasileira está também em repensar a história de cada um de nós, bem como a formatação da identidade nacional que temos hoje, que embora seja coletiva, se reflete em cada sujeito. Observa-se também que é cada vez maior o número de docentes interessados em colocar em prática as orientações da Lei de obrigatoriedade do ensino de história e cultura africana e afro-brasileira, porém sem muito sucesso, pois ainda falta-lhes muito de formação específica voltada para esta temática.</w:t>
      </w:r>
    </w:p>
    <w:p w:rsidR="00C92D73" w:rsidRPr="00443D64" w:rsidRDefault="00C92D73" w:rsidP="00C92D73">
      <w:pPr>
        <w:spacing w:after="0" w:line="360" w:lineRule="auto"/>
        <w:ind w:firstLine="851"/>
        <w:jc w:val="both"/>
        <w:rPr>
          <w:rFonts w:ascii="Times New Roman" w:eastAsia="Times New Roman" w:hAnsi="Times New Roman" w:cs="Times New Roman"/>
          <w:sz w:val="24"/>
          <w:szCs w:val="24"/>
          <w:lang w:eastAsia="pt-BR"/>
        </w:rPr>
      </w:pPr>
      <w:r w:rsidRPr="00443D64">
        <w:rPr>
          <w:rFonts w:ascii="Times New Roman" w:eastAsia="Times New Roman" w:hAnsi="Times New Roman" w:cs="Times New Roman"/>
          <w:sz w:val="24"/>
          <w:szCs w:val="24"/>
          <w:lang w:eastAsia="pt-BR"/>
        </w:rPr>
        <w:t>Daí a necessidade de unir aporte teórico, oferecido pela academia, com a prática pedagógica dos professores em ambiente escolar. A começar pela própria conscientização do mito da democracia racial que tanto roubou dos negros o direito de defesa, uma vez que o ataque era camuflado pela mentira da democracia racial, muito divulgada no Brasil desde os anos 1930 e, embora tão celebrada, nunca passou de um mito.</w:t>
      </w:r>
    </w:p>
    <w:p w:rsidR="00C92D73" w:rsidRPr="00443D64" w:rsidRDefault="00C92D73" w:rsidP="00C92D73">
      <w:pPr>
        <w:spacing w:after="0" w:line="360" w:lineRule="auto"/>
        <w:ind w:firstLine="851"/>
        <w:jc w:val="both"/>
        <w:rPr>
          <w:rFonts w:ascii="Times New Roman" w:eastAsia="Times New Roman" w:hAnsi="Times New Roman" w:cs="Times New Roman"/>
          <w:sz w:val="24"/>
          <w:szCs w:val="24"/>
          <w:lang w:eastAsia="pt-BR"/>
        </w:rPr>
      </w:pPr>
      <w:r w:rsidRPr="00443D64">
        <w:rPr>
          <w:rFonts w:ascii="Times New Roman" w:eastAsia="Times New Roman" w:hAnsi="Times New Roman" w:cs="Times New Roman"/>
          <w:sz w:val="24"/>
          <w:szCs w:val="24"/>
          <w:lang w:eastAsia="pt-BR"/>
        </w:rPr>
        <w:t>Por isso, buscando romper com o histórico de todo um discurso criado de inferiorização racial que justificou a escravidão negra durante séculos é que se busca neste trabalho desenvolver práticas docentes de promoção da igualdade racial nas escolas. Sabe-se que o ambiente escolar forma as gerações que irão posteriormente constituir os futuros cidadãos, então as políticas educacionais são sempre voltadas para o tipo de cidadão que se pretende ter futuramente.</w:t>
      </w:r>
    </w:p>
    <w:p w:rsidR="00C92D73" w:rsidRPr="000A5413" w:rsidRDefault="00C92D73" w:rsidP="00C92D73">
      <w:pPr>
        <w:spacing w:after="0" w:line="360" w:lineRule="auto"/>
        <w:ind w:firstLine="851"/>
        <w:jc w:val="both"/>
        <w:rPr>
          <w:rFonts w:ascii="Times New Roman" w:eastAsia="Times New Roman" w:hAnsi="Times New Roman" w:cs="Times New Roman"/>
          <w:sz w:val="24"/>
          <w:szCs w:val="24"/>
          <w:lang w:eastAsia="pt-BR"/>
        </w:rPr>
      </w:pPr>
      <w:r w:rsidRPr="00E47C75">
        <w:rPr>
          <w:rFonts w:ascii="Times New Roman" w:eastAsia="Times New Roman" w:hAnsi="Times New Roman" w:cs="Times New Roman"/>
          <w:sz w:val="24"/>
          <w:szCs w:val="24"/>
          <w:lang w:eastAsia="pt-BR"/>
        </w:rPr>
        <w:t xml:space="preserve">Daí a necessidade de implantar nas redes educacionais de ensino, políticas que se preocupem em discutir e superar as consequências da escravidão moderna em nossa nação, em nossos costumes, linguagens e modos de pensar. Pois apesar da Lei 10.639 ter sido promulgada em 2003 e suas diretrizes em 2004, são ainda pouco conhecidas, bem como a formação para professores é ainda extremamente pequena e, consequentemente a aplicabilidade dessa lei menor ainda e apesar de toda a sua urgência e necessidade o ensino de história e cultura africana e afro-brasileira é ainda muitas </w:t>
      </w:r>
      <w:r w:rsidRPr="00E47C75">
        <w:rPr>
          <w:rFonts w:ascii="Times New Roman" w:eastAsia="Times New Roman" w:hAnsi="Times New Roman" w:cs="Times New Roman"/>
          <w:sz w:val="24"/>
          <w:szCs w:val="24"/>
          <w:lang w:eastAsia="pt-BR"/>
        </w:rPr>
        <w:lastRenderedPageBreak/>
        <w:t>vezes negligenciado, outras vezes dado de forma até mesmo a reproduzir discriminações seculares e por vezes é ainda excluído do ensino básico.</w:t>
      </w:r>
    </w:p>
    <w:p w:rsidR="003869B2" w:rsidRPr="00562A38" w:rsidRDefault="00C92D73" w:rsidP="00D0651C">
      <w:pPr>
        <w:spacing w:after="0" w:line="360" w:lineRule="auto"/>
        <w:ind w:firstLine="851"/>
        <w:jc w:val="both"/>
        <w:rPr>
          <w:rFonts w:ascii="Times New Roman" w:eastAsia="Times New Roman" w:hAnsi="Times New Roman" w:cs="Times New Roman"/>
          <w:sz w:val="24"/>
          <w:szCs w:val="24"/>
          <w:lang w:eastAsia="pt-BR"/>
        </w:rPr>
      </w:pPr>
      <w:r w:rsidRPr="00443D64">
        <w:rPr>
          <w:rFonts w:ascii="Times New Roman" w:eastAsia="Times New Roman" w:hAnsi="Times New Roman" w:cs="Times New Roman"/>
          <w:sz w:val="24"/>
          <w:szCs w:val="24"/>
          <w:lang w:eastAsia="pt-BR"/>
        </w:rPr>
        <w:t xml:space="preserve">O </w:t>
      </w:r>
      <w:r w:rsidRPr="00D46524">
        <w:rPr>
          <w:rFonts w:ascii="Times New Roman" w:eastAsia="Times New Roman" w:hAnsi="Times New Roman" w:cs="Times New Roman"/>
          <w:sz w:val="24"/>
          <w:szCs w:val="24"/>
          <w:lang w:eastAsia="pt-BR"/>
        </w:rPr>
        <w:t>projeto ent</w:t>
      </w:r>
      <w:r w:rsidR="00D46524">
        <w:rPr>
          <w:rFonts w:ascii="Times New Roman" w:eastAsia="Times New Roman" w:hAnsi="Times New Roman" w:cs="Times New Roman"/>
          <w:sz w:val="24"/>
          <w:szCs w:val="24"/>
          <w:lang w:eastAsia="pt-BR"/>
        </w:rPr>
        <w:t>ão tem como objetivo p</w:t>
      </w:r>
      <w:r w:rsidR="00D46524" w:rsidRPr="00D46524">
        <w:rPr>
          <w:rFonts w:ascii="Times New Roman" w:eastAsia="Times New Roman" w:hAnsi="Times New Roman" w:cs="Times New Roman"/>
          <w:color w:val="333333"/>
          <w:sz w:val="24"/>
          <w:szCs w:val="24"/>
          <w:lang w:eastAsia="pt-BR"/>
        </w:rPr>
        <w:t>romover a aplicabilidade da Lei 10.639/2003, que obriga o ensino de história e cultura africana e afro-brasileira na Educação</w:t>
      </w:r>
      <w:r w:rsidR="00D46524">
        <w:rPr>
          <w:rFonts w:ascii="Times New Roman" w:eastAsia="Times New Roman" w:hAnsi="Times New Roman" w:cs="Times New Roman"/>
          <w:color w:val="333333"/>
          <w:sz w:val="24"/>
          <w:szCs w:val="24"/>
          <w:lang w:eastAsia="pt-BR"/>
        </w:rPr>
        <w:t xml:space="preserve"> Básica.</w:t>
      </w:r>
      <w:r w:rsidR="00D46524" w:rsidRPr="00D46524">
        <w:rPr>
          <w:rFonts w:ascii="Times New Roman" w:eastAsia="Times New Roman" w:hAnsi="Times New Roman" w:cs="Times New Roman"/>
          <w:color w:val="333333"/>
          <w:sz w:val="24"/>
          <w:szCs w:val="24"/>
          <w:lang w:eastAsia="pt-BR"/>
        </w:rPr>
        <w:t xml:space="preserve"> Buscando assim romper mentalidades e práticas preconceituosas e discriminatórias no ambiente escolar e promover igualdade racial, formando ali sujeitos que serão possíveis multiplicadores desta prática nos diferentes espaços sociais que ocupem.</w:t>
      </w:r>
    </w:p>
    <w:p w:rsidR="008C063B" w:rsidRDefault="008C063B" w:rsidP="00D0651C">
      <w:pPr>
        <w:spacing w:after="0"/>
        <w:rPr>
          <w:rFonts w:ascii="Times New Roman" w:hAnsi="Times New Roman" w:cs="Times New Roman"/>
          <w:color w:val="111111"/>
          <w:sz w:val="24"/>
          <w:szCs w:val="24"/>
          <w:highlight w:val="yellow"/>
        </w:rPr>
      </w:pPr>
    </w:p>
    <w:p w:rsidR="00D46524" w:rsidRPr="008C063B" w:rsidRDefault="005D3BFF" w:rsidP="00D0651C">
      <w:pPr>
        <w:spacing w:after="0"/>
        <w:rPr>
          <w:rFonts w:ascii="Times New Roman" w:hAnsi="Times New Roman" w:cs="Times New Roman"/>
          <w:b/>
          <w:color w:val="111111"/>
          <w:sz w:val="24"/>
          <w:szCs w:val="24"/>
          <w:highlight w:val="yellow"/>
        </w:rPr>
      </w:pPr>
      <w:r w:rsidRPr="008C063B">
        <w:rPr>
          <w:rFonts w:ascii="Times New Roman" w:hAnsi="Times New Roman" w:cs="Times New Roman"/>
          <w:b/>
          <w:color w:val="111111"/>
          <w:sz w:val="24"/>
          <w:szCs w:val="24"/>
        </w:rPr>
        <w:t>Metodologia</w:t>
      </w:r>
      <w:r w:rsidR="00D46524" w:rsidRPr="008C063B">
        <w:rPr>
          <w:rFonts w:ascii="Times New Roman" w:hAnsi="Times New Roman" w:cs="Times New Roman"/>
          <w:b/>
          <w:color w:val="111111"/>
          <w:sz w:val="24"/>
          <w:szCs w:val="24"/>
        </w:rPr>
        <w:t xml:space="preserve"> </w:t>
      </w:r>
    </w:p>
    <w:p w:rsidR="008C063B" w:rsidRDefault="008C063B" w:rsidP="00D0651C">
      <w:pPr>
        <w:spacing w:after="0" w:line="360" w:lineRule="auto"/>
        <w:ind w:firstLine="851"/>
        <w:jc w:val="both"/>
        <w:rPr>
          <w:rFonts w:ascii="Times New Roman" w:hAnsi="Times New Roman" w:cs="Times New Roman"/>
          <w:color w:val="111111"/>
          <w:sz w:val="24"/>
          <w:szCs w:val="24"/>
        </w:rPr>
      </w:pPr>
    </w:p>
    <w:p w:rsidR="001F498A" w:rsidRDefault="001F498A" w:rsidP="00D0651C">
      <w:pPr>
        <w:spacing w:after="0" w:line="360" w:lineRule="auto"/>
        <w:ind w:firstLine="851"/>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Como ação do projeto supracitado, foi organizada uma palestra em uma escola particular do município de Rio Branco, escola onde a maioria dos alunos pertence a </w:t>
      </w:r>
      <w:r w:rsidR="006036F3">
        <w:rPr>
          <w:rFonts w:ascii="Times New Roman" w:hAnsi="Times New Roman" w:cs="Times New Roman"/>
          <w:color w:val="111111"/>
          <w:sz w:val="24"/>
          <w:szCs w:val="24"/>
        </w:rPr>
        <w:t>uma camada média alta de nossa sociedade e é de cor branca.</w:t>
      </w:r>
      <w:r>
        <w:rPr>
          <w:rFonts w:ascii="Times New Roman" w:hAnsi="Times New Roman" w:cs="Times New Roman"/>
          <w:color w:val="111111"/>
          <w:sz w:val="24"/>
          <w:szCs w:val="24"/>
        </w:rPr>
        <w:t xml:space="preserve"> </w:t>
      </w:r>
      <w:r w:rsidR="006036F3">
        <w:rPr>
          <w:rFonts w:ascii="Times New Roman" w:hAnsi="Times New Roman" w:cs="Times New Roman"/>
          <w:color w:val="111111"/>
          <w:sz w:val="24"/>
          <w:szCs w:val="24"/>
        </w:rPr>
        <w:t xml:space="preserve">A ação, além de ser parte do projeto </w:t>
      </w:r>
      <w:r w:rsidR="006036F3" w:rsidRPr="00443D64">
        <w:rPr>
          <w:rFonts w:ascii="Times New Roman" w:eastAsia="Times New Roman" w:hAnsi="Times New Roman" w:cs="Times New Roman"/>
          <w:sz w:val="24"/>
          <w:szCs w:val="24"/>
          <w:lang w:eastAsia="pt-BR"/>
        </w:rPr>
        <w:t>“Em favor da aplicabilidade da Lei 10.639/2003 na Educação Básica”</w:t>
      </w:r>
      <w:r w:rsidR="006036F3">
        <w:rPr>
          <w:rFonts w:ascii="Times New Roman" w:eastAsia="Times New Roman" w:hAnsi="Times New Roman" w:cs="Times New Roman"/>
          <w:sz w:val="24"/>
          <w:szCs w:val="24"/>
          <w:lang w:eastAsia="pt-BR"/>
        </w:rPr>
        <w:t>, também teve colaboração do Fórum Permanente de Educação Étnico-Racial do Estado do Acre (FPEER/AC).</w:t>
      </w:r>
    </w:p>
    <w:p w:rsidR="00861F91" w:rsidRDefault="00861F91" w:rsidP="00861F91">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Realizada </w:t>
      </w:r>
      <w:r w:rsidR="006036F3">
        <w:rPr>
          <w:rFonts w:ascii="Times New Roman" w:eastAsia="Times New Roman" w:hAnsi="Times New Roman" w:cs="Times New Roman"/>
          <w:sz w:val="24"/>
          <w:szCs w:val="24"/>
          <w:lang w:eastAsia="pt-BR"/>
        </w:rPr>
        <w:t>em</w:t>
      </w:r>
      <w:r>
        <w:rPr>
          <w:rFonts w:ascii="Times New Roman" w:eastAsia="Times New Roman" w:hAnsi="Times New Roman" w:cs="Times New Roman"/>
          <w:sz w:val="24"/>
          <w:szCs w:val="24"/>
          <w:lang w:eastAsia="pt-BR"/>
        </w:rPr>
        <w:t xml:space="preserve"> setembro de 2017, a pa</w:t>
      </w:r>
      <w:r w:rsidR="006036F3">
        <w:rPr>
          <w:rFonts w:ascii="Times New Roman" w:eastAsia="Times New Roman" w:hAnsi="Times New Roman" w:cs="Times New Roman"/>
          <w:sz w:val="24"/>
          <w:szCs w:val="24"/>
          <w:lang w:eastAsia="pt-BR"/>
        </w:rPr>
        <w:t>lestra foi direcionada para cinco turmas do Ensino M</w:t>
      </w:r>
      <w:r>
        <w:rPr>
          <w:rFonts w:ascii="Times New Roman" w:eastAsia="Times New Roman" w:hAnsi="Times New Roman" w:cs="Times New Roman"/>
          <w:sz w:val="24"/>
          <w:szCs w:val="24"/>
          <w:lang w:eastAsia="pt-BR"/>
        </w:rPr>
        <w:t xml:space="preserve">édio, sendo duas do 1º ano, uma turma do 2º ano e duas turmas do 3º ano, </w:t>
      </w:r>
      <w:r w:rsidR="006036F3">
        <w:rPr>
          <w:rFonts w:ascii="Times New Roman" w:eastAsia="Times New Roman" w:hAnsi="Times New Roman" w:cs="Times New Roman"/>
          <w:sz w:val="24"/>
          <w:szCs w:val="24"/>
          <w:lang w:eastAsia="pt-BR"/>
        </w:rPr>
        <w:t xml:space="preserve">totalizando uma participação de </w:t>
      </w:r>
      <w:r>
        <w:rPr>
          <w:rFonts w:ascii="Times New Roman" w:eastAsia="Times New Roman" w:hAnsi="Times New Roman" w:cs="Times New Roman"/>
          <w:sz w:val="24"/>
          <w:szCs w:val="24"/>
          <w:lang w:eastAsia="pt-BR"/>
        </w:rPr>
        <w:t>cerca de 150 aluno</w:t>
      </w:r>
      <w:r w:rsidR="006036F3">
        <w:rPr>
          <w:rFonts w:ascii="Times New Roman" w:eastAsia="Times New Roman" w:hAnsi="Times New Roman" w:cs="Times New Roman"/>
          <w:sz w:val="24"/>
          <w:szCs w:val="24"/>
          <w:lang w:eastAsia="pt-BR"/>
        </w:rPr>
        <w:t>s. Além da palestra incentivou-se</w:t>
      </w:r>
      <w:r>
        <w:rPr>
          <w:rFonts w:ascii="Times New Roman" w:eastAsia="Times New Roman" w:hAnsi="Times New Roman" w:cs="Times New Roman"/>
          <w:sz w:val="24"/>
          <w:szCs w:val="24"/>
          <w:lang w:eastAsia="pt-BR"/>
        </w:rPr>
        <w:t xml:space="preserve"> o diálogo com os estudantes, fazendo assim uma roda de conversa</w:t>
      </w:r>
      <w:r w:rsidR="006036F3">
        <w:rPr>
          <w:rFonts w:ascii="Times New Roman" w:eastAsia="Times New Roman" w:hAnsi="Times New Roman" w:cs="Times New Roman"/>
          <w:sz w:val="24"/>
          <w:szCs w:val="24"/>
          <w:lang w:eastAsia="pt-BR"/>
        </w:rPr>
        <w:t>, onde todos podiam ter voz e fala</w:t>
      </w:r>
      <w:r>
        <w:rPr>
          <w:rFonts w:ascii="Times New Roman" w:eastAsia="Times New Roman" w:hAnsi="Times New Roman" w:cs="Times New Roman"/>
          <w:sz w:val="24"/>
          <w:szCs w:val="24"/>
          <w:lang w:eastAsia="pt-BR"/>
        </w:rPr>
        <w:t>.</w:t>
      </w:r>
    </w:p>
    <w:p w:rsidR="00861F91" w:rsidRDefault="00861F91" w:rsidP="00861F91">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pt-BR"/>
        </w:rPr>
        <w:t>Busc</w:t>
      </w:r>
      <w:r w:rsidR="006036F3">
        <w:rPr>
          <w:rFonts w:ascii="Times New Roman" w:eastAsia="Times New Roman" w:hAnsi="Times New Roman" w:cs="Times New Roman"/>
          <w:sz w:val="24"/>
          <w:szCs w:val="24"/>
          <w:lang w:eastAsia="pt-BR"/>
        </w:rPr>
        <w:t>ou-se</w:t>
      </w:r>
      <w:r>
        <w:rPr>
          <w:rFonts w:ascii="Times New Roman" w:eastAsia="Times New Roman" w:hAnsi="Times New Roman" w:cs="Times New Roman"/>
          <w:sz w:val="24"/>
          <w:szCs w:val="24"/>
          <w:lang w:eastAsia="pt-BR"/>
        </w:rPr>
        <w:t xml:space="preserve"> </w:t>
      </w:r>
      <w:r w:rsidRPr="00861F91">
        <w:rPr>
          <w:rFonts w:ascii="Times New Roman" w:eastAsia="Times New Roman" w:hAnsi="Times New Roman" w:cs="Times New Roman"/>
          <w:sz w:val="24"/>
          <w:szCs w:val="24"/>
          <w:lang w:eastAsia="pt-BR"/>
        </w:rPr>
        <w:t xml:space="preserve">adaptar </w:t>
      </w:r>
      <w:r>
        <w:rPr>
          <w:rFonts w:ascii="Times New Roman" w:eastAsia="Times New Roman" w:hAnsi="Times New Roman"/>
          <w:sz w:val="24"/>
          <w:szCs w:val="24"/>
          <w:lang w:eastAsia="pt-BR"/>
        </w:rPr>
        <w:t xml:space="preserve">o conteúdo objeto do projeto de extensão, </w:t>
      </w:r>
      <w:r w:rsidR="006036F3">
        <w:rPr>
          <w:rFonts w:ascii="Times New Roman" w:eastAsia="Times New Roman" w:hAnsi="Times New Roman"/>
          <w:sz w:val="24"/>
          <w:szCs w:val="24"/>
          <w:lang w:eastAsia="pt-BR"/>
        </w:rPr>
        <w:t xml:space="preserve">ou seja </w:t>
      </w:r>
      <w:r>
        <w:rPr>
          <w:rFonts w:ascii="Times New Roman" w:eastAsia="Times New Roman" w:hAnsi="Times New Roman"/>
          <w:sz w:val="24"/>
          <w:szCs w:val="24"/>
          <w:lang w:eastAsia="pt-BR"/>
        </w:rPr>
        <w:t xml:space="preserve">a lei 10.639/2003, </w:t>
      </w:r>
      <w:r w:rsidR="006036F3">
        <w:rPr>
          <w:rFonts w:ascii="Times New Roman" w:eastAsia="Times New Roman" w:hAnsi="Times New Roman"/>
          <w:sz w:val="24"/>
          <w:szCs w:val="24"/>
          <w:lang w:eastAsia="pt-BR"/>
        </w:rPr>
        <w:t>aos alunos da</w:t>
      </w:r>
      <w:r w:rsidRPr="00861F91">
        <w:rPr>
          <w:rFonts w:ascii="Times New Roman" w:eastAsia="Times New Roman" w:hAnsi="Times New Roman"/>
          <w:sz w:val="24"/>
          <w:szCs w:val="24"/>
          <w:lang w:eastAsia="pt-BR"/>
        </w:rPr>
        <w:t xml:space="preserve"> modalidade de ensino </w:t>
      </w:r>
      <w:r w:rsidR="006036F3">
        <w:rPr>
          <w:rFonts w:ascii="Times New Roman" w:eastAsia="Times New Roman" w:hAnsi="Times New Roman"/>
          <w:sz w:val="24"/>
          <w:szCs w:val="24"/>
          <w:lang w:eastAsia="pt-BR"/>
        </w:rPr>
        <w:t>para os quais seria dirigida a palestra,</w:t>
      </w:r>
      <w:r>
        <w:rPr>
          <w:rFonts w:ascii="Times New Roman" w:eastAsia="Times New Roman" w:hAnsi="Times New Roman"/>
          <w:sz w:val="24"/>
          <w:szCs w:val="24"/>
          <w:lang w:eastAsia="pt-BR"/>
        </w:rPr>
        <w:t xml:space="preserve"> </w:t>
      </w:r>
      <w:r w:rsidR="00170A40">
        <w:rPr>
          <w:rFonts w:ascii="Times New Roman" w:eastAsia="Times New Roman" w:hAnsi="Times New Roman"/>
          <w:sz w:val="24"/>
          <w:szCs w:val="24"/>
          <w:lang w:eastAsia="pt-BR"/>
        </w:rPr>
        <w:t>escolhendo-se, então como tema</w:t>
      </w:r>
      <w:r w:rsidR="00E640C8">
        <w:rPr>
          <w:rFonts w:ascii="Times New Roman" w:eastAsia="Times New Roman" w:hAnsi="Times New Roman"/>
          <w:sz w:val="24"/>
          <w:szCs w:val="24"/>
          <w:lang w:eastAsia="pt-BR"/>
        </w:rPr>
        <w:t xml:space="preserve"> </w:t>
      </w:r>
      <w:r w:rsidR="006036F3">
        <w:rPr>
          <w:rFonts w:ascii="Times New Roman" w:eastAsia="Times New Roman" w:hAnsi="Times New Roman"/>
          <w:sz w:val="24"/>
          <w:szCs w:val="24"/>
          <w:lang w:eastAsia="pt-BR"/>
        </w:rPr>
        <w:t xml:space="preserve">da exposição </w:t>
      </w:r>
      <w:r w:rsidRPr="00147971">
        <w:rPr>
          <w:rFonts w:ascii="Times New Roman" w:hAnsi="Times New Roman" w:cs="Times New Roman"/>
          <w:sz w:val="24"/>
          <w:szCs w:val="24"/>
        </w:rPr>
        <w:t>“Educação das relações étnico-raciais do Brasil”</w:t>
      </w:r>
      <w:r>
        <w:rPr>
          <w:rFonts w:ascii="Times New Roman" w:hAnsi="Times New Roman" w:cs="Times New Roman"/>
          <w:sz w:val="24"/>
          <w:szCs w:val="24"/>
        </w:rPr>
        <w:t>.</w:t>
      </w:r>
    </w:p>
    <w:p w:rsidR="0064239B" w:rsidRDefault="006036F3" w:rsidP="0064239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Metodologicamente, a palestra foi dividida</w:t>
      </w:r>
      <w:r w:rsidR="00E640C8">
        <w:rPr>
          <w:rFonts w:ascii="Times New Roman" w:hAnsi="Times New Roman" w:cs="Times New Roman"/>
          <w:sz w:val="24"/>
          <w:szCs w:val="24"/>
        </w:rPr>
        <w:t xml:space="preserve"> da seguinte maneira: panorama conceitual das palavras: raça, etnia, preconceito, racismo e discriminação. Depois a contextualização histórica do Brasil, </w:t>
      </w:r>
      <w:r w:rsidR="0064239B">
        <w:rPr>
          <w:rFonts w:ascii="Times New Roman" w:hAnsi="Times New Roman" w:cs="Times New Roman"/>
          <w:sz w:val="24"/>
          <w:szCs w:val="24"/>
        </w:rPr>
        <w:t xml:space="preserve">com o objetivo de valorizar a história e cultura africana e afro-brasileira e </w:t>
      </w:r>
      <w:r w:rsidR="0064239B" w:rsidRPr="00147971">
        <w:rPr>
          <w:rFonts w:ascii="Times New Roman" w:hAnsi="Times New Roman" w:cs="Times New Roman"/>
          <w:sz w:val="24"/>
          <w:szCs w:val="24"/>
        </w:rPr>
        <w:t>para mostrar como e porque ainda existe racimo em nosso país</w:t>
      </w:r>
      <w:r w:rsidR="0064239B">
        <w:rPr>
          <w:rFonts w:ascii="Times New Roman" w:hAnsi="Times New Roman" w:cs="Times New Roman"/>
          <w:sz w:val="24"/>
          <w:szCs w:val="24"/>
        </w:rPr>
        <w:t>, comprovando com dados</w:t>
      </w:r>
      <w:r w:rsidR="0064239B" w:rsidRPr="00147971">
        <w:rPr>
          <w:rFonts w:ascii="Times New Roman" w:hAnsi="Times New Roman" w:cs="Times New Roman"/>
          <w:sz w:val="24"/>
          <w:szCs w:val="24"/>
        </w:rPr>
        <w:t xml:space="preserve"> estatísticos</w:t>
      </w:r>
      <w:r w:rsidR="0064239B">
        <w:rPr>
          <w:rFonts w:ascii="Times New Roman" w:hAnsi="Times New Roman" w:cs="Times New Roman"/>
          <w:sz w:val="24"/>
          <w:szCs w:val="24"/>
        </w:rPr>
        <w:t xml:space="preserve"> essa afirmação.</w:t>
      </w:r>
    </w:p>
    <w:p w:rsidR="0064239B" w:rsidRDefault="006036F3" w:rsidP="0064239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Definiu-se</w:t>
      </w:r>
      <w:r w:rsidR="0064239B" w:rsidRPr="00147971">
        <w:rPr>
          <w:rFonts w:ascii="Times New Roman" w:hAnsi="Times New Roman" w:cs="Times New Roman"/>
          <w:sz w:val="24"/>
          <w:szCs w:val="24"/>
        </w:rPr>
        <w:t xml:space="preserve"> injúria racial e racismo</w:t>
      </w:r>
      <w:r>
        <w:rPr>
          <w:rFonts w:ascii="Times New Roman" w:hAnsi="Times New Roman" w:cs="Times New Roman"/>
          <w:sz w:val="24"/>
          <w:szCs w:val="24"/>
        </w:rPr>
        <w:t>,</w:t>
      </w:r>
      <w:r w:rsidR="0064239B" w:rsidRPr="00147971">
        <w:rPr>
          <w:rFonts w:ascii="Times New Roman" w:hAnsi="Times New Roman" w:cs="Times New Roman"/>
          <w:sz w:val="24"/>
          <w:szCs w:val="24"/>
        </w:rPr>
        <w:t xml:space="preserve"> segundo </w:t>
      </w:r>
      <w:r>
        <w:rPr>
          <w:rFonts w:ascii="Times New Roman" w:hAnsi="Times New Roman" w:cs="Times New Roman"/>
          <w:sz w:val="24"/>
          <w:szCs w:val="24"/>
        </w:rPr>
        <w:t>o</w:t>
      </w:r>
      <w:r w:rsidR="0064239B" w:rsidRPr="00147971">
        <w:rPr>
          <w:rFonts w:ascii="Times New Roman" w:hAnsi="Times New Roman" w:cs="Times New Roman"/>
          <w:sz w:val="24"/>
          <w:szCs w:val="24"/>
        </w:rPr>
        <w:t xml:space="preserve"> código penal, </w:t>
      </w:r>
      <w:r w:rsidR="0064239B">
        <w:rPr>
          <w:rFonts w:ascii="Times New Roman" w:hAnsi="Times New Roman" w:cs="Times New Roman"/>
          <w:sz w:val="24"/>
          <w:szCs w:val="24"/>
        </w:rPr>
        <w:t>mostrando alguns casos famosos como o do jogador Daniel Alves</w:t>
      </w:r>
      <w:r>
        <w:rPr>
          <w:rFonts w:ascii="Times New Roman" w:hAnsi="Times New Roman" w:cs="Times New Roman"/>
          <w:sz w:val="24"/>
          <w:szCs w:val="24"/>
        </w:rPr>
        <w:t>,</w:t>
      </w:r>
      <w:r w:rsidR="0064239B">
        <w:rPr>
          <w:rFonts w:ascii="Times New Roman" w:hAnsi="Times New Roman" w:cs="Times New Roman"/>
          <w:sz w:val="24"/>
          <w:szCs w:val="24"/>
        </w:rPr>
        <w:t xml:space="preserve"> que aconteceu em 2014, quando em uma partida de futebol do campeonato europeu um torcedor jogou uma banana, </w:t>
      </w:r>
      <w:r w:rsidR="00824D73">
        <w:rPr>
          <w:rFonts w:ascii="Times New Roman" w:hAnsi="Times New Roman" w:cs="Times New Roman"/>
          <w:sz w:val="24"/>
          <w:szCs w:val="24"/>
        </w:rPr>
        <w:t xml:space="preserve">expressando com isso que o jogador pardo brasileiro seria um macaco; </w:t>
      </w:r>
      <w:r>
        <w:rPr>
          <w:rFonts w:ascii="Times New Roman" w:hAnsi="Times New Roman" w:cs="Times New Roman"/>
          <w:sz w:val="24"/>
          <w:szCs w:val="24"/>
        </w:rPr>
        <w:t xml:space="preserve">também foi mostrado </w:t>
      </w:r>
      <w:r w:rsidR="00824D73">
        <w:rPr>
          <w:rFonts w:ascii="Times New Roman" w:hAnsi="Times New Roman" w:cs="Times New Roman"/>
          <w:sz w:val="24"/>
          <w:szCs w:val="24"/>
        </w:rPr>
        <w:t>o caso da Miss Brasil 2017, Monalysa, uma mulher negra que foi alvo de xingamento</w:t>
      </w:r>
      <w:r>
        <w:rPr>
          <w:rFonts w:ascii="Times New Roman" w:hAnsi="Times New Roman" w:cs="Times New Roman"/>
          <w:sz w:val="24"/>
          <w:szCs w:val="24"/>
        </w:rPr>
        <w:t>s racistas nas redes sociais</w:t>
      </w:r>
      <w:r w:rsidR="00824D73">
        <w:rPr>
          <w:rFonts w:ascii="Times New Roman" w:hAnsi="Times New Roman" w:cs="Times New Roman"/>
          <w:sz w:val="24"/>
          <w:szCs w:val="24"/>
        </w:rPr>
        <w:t>; e</w:t>
      </w:r>
      <w:r>
        <w:rPr>
          <w:rFonts w:ascii="Times New Roman" w:hAnsi="Times New Roman" w:cs="Times New Roman"/>
          <w:sz w:val="24"/>
          <w:szCs w:val="24"/>
        </w:rPr>
        <w:t>, foi exposto ainda,</w:t>
      </w:r>
      <w:r w:rsidR="00824D73">
        <w:rPr>
          <w:rFonts w:ascii="Times New Roman" w:hAnsi="Times New Roman" w:cs="Times New Roman"/>
          <w:sz w:val="24"/>
          <w:szCs w:val="24"/>
        </w:rPr>
        <w:t xml:space="preserve"> o ocorrido na cidade de Charlottesville</w:t>
      </w:r>
      <w:r>
        <w:rPr>
          <w:rFonts w:ascii="Times New Roman" w:hAnsi="Times New Roman" w:cs="Times New Roman"/>
          <w:sz w:val="24"/>
          <w:szCs w:val="24"/>
        </w:rPr>
        <w:t>,</w:t>
      </w:r>
      <w:r w:rsidR="00824D73">
        <w:rPr>
          <w:rFonts w:ascii="Times New Roman" w:hAnsi="Times New Roman" w:cs="Times New Roman"/>
          <w:sz w:val="24"/>
          <w:szCs w:val="24"/>
        </w:rPr>
        <w:t xml:space="preserve"> em 2017, uma marcha denominada por eles como nacionalista, mas que era explicitamente neonazista, </w:t>
      </w:r>
      <w:r>
        <w:rPr>
          <w:rFonts w:ascii="Times New Roman" w:hAnsi="Times New Roman" w:cs="Times New Roman"/>
          <w:sz w:val="24"/>
          <w:szCs w:val="24"/>
        </w:rPr>
        <w:t xml:space="preserve">com </w:t>
      </w:r>
      <w:r w:rsidR="00824D73">
        <w:rPr>
          <w:rFonts w:ascii="Times New Roman" w:hAnsi="Times New Roman" w:cs="Times New Roman"/>
          <w:sz w:val="24"/>
          <w:szCs w:val="24"/>
        </w:rPr>
        <w:t>pessoas ligadas à Klu Klux Klan</w:t>
      </w:r>
      <w:r>
        <w:rPr>
          <w:rFonts w:ascii="Times New Roman" w:hAnsi="Times New Roman" w:cs="Times New Roman"/>
          <w:sz w:val="24"/>
          <w:szCs w:val="24"/>
        </w:rPr>
        <w:t>, onde</w:t>
      </w:r>
      <w:r w:rsidR="00824D73">
        <w:rPr>
          <w:rFonts w:ascii="Times New Roman" w:hAnsi="Times New Roman" w:cs="Times New Roman"/>
          <w:sz w:val="24"/>
          <w:szCs w:val="24"/>
        </w:rPr>
        <w:t xml:space="preserve">  discursos de ódio direcionados aos negros eram emitidos.</w:t>
      </w:r>
    </w:p>
    <w:p w:rsidR="00824D73" w:rsidRDefault="0064239B" w:rsidP="00174DA4">
      <w:pPr>
        <w:spacing w:after="0" w:line="360" w:lineRule="auto"/>
        <w:ind w:firstLine="851"/>
        <w:jc w:val="both"/>
        <w:rPr>
          <w:rFonts w:ascii="Times New Roman" w:hAnsi="Times New Roman" w:cs="Times New Roman"/>
          <w:bCs/>
          <w:sz w:val="24"/>
          <w:szCs w:val="24"/>
        </w:rPr>
      </w:pPr>
      <w:r w:rsidRPr="00147971">
        <w:rPr>
          <w:rFonts w:ascii="Times New Roman" w:hAnsi="Times New Roman" w:cs="Times New Roman"/>
          <w:sz w:val="24"/>
          <w:szCs w:val="24"/>
        </w:rPr>
        <w:lastRenderedPageBreak/>
        <w:t>Ademais, foi feito um debate sobre as cotas raciais nas universidades</w:t>
      </w:r>
      <w:r w:rsidR="00C461A6">
        <w:rPr>
          <w:rFonts w:ascii="Times New Roman" w:hAnsi="Times New Roman" w:cs="Times New Roman"/>
          <w:sz w:val="24"/>
          <w:szCs w:val="24"/>
        </w:rPr>
        <w:t>, baseado na legislação que ampara tal sistema de cotas, existente em nosso país desde 2012</w:t>
      </w:r>
      <w:r w:rsidRPr="00147971">
        <w:rPr>
          <w:rFonts w:ascii="Times New Roman" w:hAnsi="Times New Roman" w:cs="Times New Roman"/>
          <w:sz w:val="24"/>
          <w:szCs w:val="24"/>
        </w:rPr>
        <w:t xml:space="preserve">. </w:t>
      </w:r>
      <w:r w:rsidR="00C461A6">
        <w:rPr>
          <w:rFonts w:ascii="Times New Roman" w:hAnsi="Times New Roman" w:cs="Times New Roman"/>
          <w:bCs/>
          <w:sz w:val="24"/>
          <w:szCs w:val="24"/>
        </w:rPr>
        <w:t>Este</w:t>
      </w:r>
      <w:r w:rsidR="00824D73">
        <w:rPr>
          <w:rFonts w:ascii="Times New Roman" w:hAnsi="Times New Roman" w:cs="Times New Roman"/>
          <w:bCs/>
          <w:sz w:val="24"/>
          <w:szCs w:val="24"/>
        </w:rPr>
        <w:t xml:space="preserve"> assunto foi sem dúvida</w:t>
      </w:r>
      <w:r w:rsidR="00C461A6">
        <w:rPr>
          <w:rFonts w:ascii="Times New Roman" w:hAnsi="Times New Roman" w:cs="Times New Roman"/>
          <w:bCs/>
          <w:sz w:val="24"/>
          <w:szCs w:val="24"/>
        </w:rPr>
        <w:t>s o momento de maior</w:t>
      </w:r>
      <w:r w:rsidR="00824D73">
        <w:rPr>
          <w:rFonts w:ascii="Times New Roman" w:hAnsi="Times New Roman" w:cs="Times New Roman"/>
          <w:bCs/>
          <w:sz w:val="24"/>
          <w:szCs w:val="24"/>
        </w:rPr>
        <w:t xml:space="preserve"> agitação por parte dos alunos e que gerou debate, </w:t>
      </w:r>
      <w:r w:rsidR="00C461A6">
        <w:rPr>
          <w:rFonts w:ascii="Times New Roman" w:hAnsi="Times New Roman" w:cs="Times New Roman"/>
          <w:bCs/>
          <w:sz w:val="24"/>
          <w:szCs w:val="24"/>
        </w:rPr>
        <w:t>foi nesse momento</w:t>
      </w:r>
      <w:r w:rsidR="00174DA4">
        <w:rPr>
          <w:rFonts w:ascii="Times New Roman" w:hAnsi="Times New Roman" w:cs="Times New Roman"/>
          <w:bCs/>
          <w:sz w:val="24"/>
          <w:szCs w:val="24"/>
        </w:rPr>
        <w:t xml:space="preserve"> que tivemos a maior participação dos alunos,</w:t>
      </w:r>
      <w:r w:rsidR="00C461A6">
        <w:rPr>
          <w:rFonts w:ascii="Times New Roman" w:hAnsi="Times New Roman" w:cs="Times New Roman"/>
          <w:bCs/>
          <w:sz w:val="24"/>
          <w:szCs w:val="24"/>
        </w:rPr>
        <w:t xml:space="preserve"> sendo</w:t>
      </w:r>
      <w:r w:rsidR="00174DA4">
        <w:rPr>
          <w:rFonts w:ascii="Times New Roman" w:hAnsi="Times New Roman" w:cs="Times New Roman"/>
          <w:bCs/>
          <w:sz w:val="24"/>
          <w:szCs w:val="24"/>
        </w:rPr>
        <w:t xml:space="preserve"> </w:t>
      </w:r>
      <w:r w:rsidR="00C461A6">
        <w:rPr>
          <w:rFonts w:ascii="Times New Roman" w:hAnsi="Times New Roman" w:cs="Times New Roman"/>
          <w:bCs/>
          <w:sz w:val="24"/>
          <w:szCs w:val="24"/>
        </w:rPr>
        <w:t>a grande maioria deles contra o sistema de</w:t>
      </w:r>
      <w:r w:rsidR="00174DA4">
        <w:rPr>
          <w:rFonts w:ascii="Times New Roman" w:hAnsi="Times New Roman" w:cs="Times New Roman"/>
          <w:bCs/>
          <w:sz w:val="24"/>
          <w:szCs w:val="24"/>
        </w:rPr>
        <w:t xml:space="preserve"> cotas quando questionados e defen</w:t>
      </w:r>
      <w:r w:rsidR="00C461A6">
        <w:rPr>
          <w:rFonts w:ascii="Times New Roman" w:hAnsi="Times New Roman" w:cs="Times New Roman"/>
          <w:bCs/>
          <w:sz w:val="24"/>
          <w:szCs w:val="24"/>
        </w:rPr>
        <w:t>sores de</w:t>
      </w:r>
      <w:r w:rsidR="00174DA4">
        <w:rPr>
          <w:rFonts w:ascii="Times New Roman" w:hAnsi="Times New Roman" w:cs="Times New Roman"/>
          <w:bCs/>
          <w:sz w:val="24"/>
          <w:szCs w:val="24"/>
        </w:rPr>
        <w:t xml:space="preserve"> discursos prontos</w:t>
      </w:r>
      <w:r w:rsidR="00C461A6">
        <w:rPr>
          <w:rFonts w:ascii="Times New Roman" w:hAnsi="Times New Roman" w:cs="Times New Roman"/>
          <w:bCs/>
          <w:sz w:val="24"/>
          <w:szCs w:val="24"/>
        </w:rPr>
        <w:t xml:space="preserve"> e de frágil constituição, baseados apenas</w:t>
      </w:r>
      <w:r w:rsidR="00174DA4">
        <w:rPr>
          <w:rFonts w:ascii="Times New Roman" w:hAnsi="Times New Roman" w:cs="Times New Roman"/>
          <w:bCs/>
          <w:sz w:val="24"/>
          <w:szCs w:val="24"/>
        </w:rPr>
        <w:t xml:space="preserve"> </w:t>
      </w:r>
      <w:r w:rsidR="00C461A6">
        <w:rPr>
          <w:rFonts w:ascii="Times New Roman" w:hAnsi="Times New Roman" w:cs="Times New Roman"/>
          <w:bCs/>
          <w:sz w:val="24"/>
          <w:szCs w:val="24"/>
        </w:rPr>
        <w:t>em informações que circulam</w:t>
      </w:r>
      <w:r w:rsidR="00174DA4">
        <w:rPr>
          <w:rFonts w:ascii="Times New Roman" w:hAnsi="Times New Roman" w:cs="Times New Roman"/>
          <w:bCs/>
          <w:sz w:val="24"/>
          <w:szCs w:val="24"/>
        </w:rPr>
        <w:t xml:space="preserve"> e</w:t>
      </w:r>
      <w:r w:rsidR="00C461A6">
        <w:rPr>
          <w:rFonts w:ascii="Times New Roman" w:hAnsi="Times New Roman" w:cs="Times New Roman"/>
          <w:bCs/>
          <w:sz w:val="24"/>
          <w:szCs w:val="24"/>
        </w:rPr>
        <w:t>m nossa sociedade como verdades definitivas.</w:t>
      </w:r>
    </w:p>
    <w:p w:rsidR="00174DA4" w:rsidRDefault="00174DA4" w:rsidP="00625926">
      <w:pPr>
        <w:spacing w:after="0" w:line="36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São oportunidades como essas que </w:t>
      </w:r>
      <w:r w:rsidR="00C461A6">
        <w:rPr>
          <w:rFonts w:ascii="Times New Roman" w:hAnsi="Times New Roman" w:cs="Times New Roman"/>
          <w:bCs/>
          <w:sz w:val="24"/>
          <w:szCs w:val="24"/>
        </w:rPr>
        <w:t>se pode usar para sair do silê</w:t>
      </w:r>
      <w:r>
        <w:rPr>
          <w:rFonts w:ascii="Times New Roman" w:hAnsi="Times New Roman" w:cs="Times New Roman"/>
          <w:bCs/>
          <w:sz w:val="24"/>
          <w:szCs w:val="24"/>
        </w:rPr>
        <w:t>ncio</w:t>
      </w:r>
      <w:r w:rsidR="00C461A6">
        <w:rPr>
          <w:rFonts w:ascii="Times New Roman" w:hAnsi="Times New Roman" w:cs="Times New Roman"/>
          <w:bCs/>
          <w:sz w:val="24"/>
          <w:szCs w:val="24"/>
        </w:rPr>
        <w:t xml:space="preserve"> e</w:t>
      </w:r>
      <w:r>
        <w:rPr>
          <w:rFonts w:ascii="Times New Roman" w:hAnsi="Times New Roman" w:cs="Times New Roman"/>
          <w:bCs/>
          <w:sz w:val="24"/>
          <w:szCs w:val="24"/>
        </w:rPr>
        <w:t xml:space="preserve"> romper com os preconceitos</w:t>
      </w:r>
      <w:r w:rsidR="00C461A6">
        <w:rPr>
          <w:rFonts w:ascii="Times New Roman" w:hAnsi="Times New Roman" w:cs="Times New Roman"/>
          <w:bCs/>
          <w:sz w:val="24"/>
          <w:szCs w:val="24"/>
        </w:rPr>
        <w:t xml:space="preserve"> não só com relação às</w:t>
      </w:r>
      <w:r>
        <w:rPr>
          <w:rFonts w:ascii="Times New Roman" w:hAnsi="Times New Roman" w:cs="Times New Roman"/>
          <w:bCs/>
          <w:sz w:val="24"/>
          <w:szCs w:val="24"/>
        </w:rPr>
        <w:t xml:space="preserve"> cotas raciais,</w:t>
      </w:r>
      <w:r w:rsidR="00C461A6">
        <w:rPr>
          <w:rFonts w:ascii="Times New Roman" w:hAnsi="Times New Roman" w:cs="Times New Roman"/>
          <w:bCs/>
          <w:sz w:val="24"/>
          <w:szCs w:val="24"/>
        </w:rPr>
        <w:t xml:space="preserve"> mas acerca da população negra como um todo,</w:t>
      </w:r>
      <w:r>
        <w:rPr>
          <w:rFonts w:ascii="Times New Roman" w:hAnsi="Times New Roman" w:cs="Times New Roman"/>
          <w:bCs/>
          <w:sz w:val="24"/>
          <w:szCs w:val="24"/>
        </w:rPr>
        <w:t xml:space="preserve"> expl</w:t>
      </w:r>
      <w:r w:rsidR="00C461A6">
        <w:rPr>
          <w:rFonts w:ascii="Times New Roman" w:hAnsi="Times New Roman" w:cs="Times New Roman"/>
          <w:bCs/>
          <w:sz w:val="24"/>
          <w:szCs w:val="24"/>
        </w:rPr>
        <w:t>icado detalhadamente como se dá</w:t>
      </w:r>
      <w:r>
        <w:rPr>
          <w:rFonts w:ascii="Times New Roman" w:hAnsi="Times New Roman" w:cs="Times New Roman"/>
          <w:bCs/>
          <w:sz w:val="24"/>
          <w:szCs w:val="24"/>
        </w:rPr>
        <w:t xml:space="preserve"> a divisão e tornando compreensível o objetivo dessa política pública temporária, explicando o compromisso de reparação devido ao histórico </w:t>
      </w:r>
      <w:r w:rsidRPr="00147971">
        <w:rPr>
          <w:rFonts w:ascii="Times New Roman" w:hAnsi="Times New Roman" w:cs="Times New Roman"/>
          <w:sz w:val="24"/>
          <w:szCs w:val="24"/>
        </w:rPr>
        <w:t>escravista</w:t>
      </w:r>
      <w:r w:rsidR="00C461A6">
        <w:rPr>
          <w:rFonts w:ascii="Times New Roman" w:hAnsi="Times New Roman" w:cs="Times New Roman"/>
          <w:sz w:val="24"/>
          <w:szCs w:val="24"/>
        </w:rPr>
        <w:t xml:space="preserve"> e suas consequências</w:t>
      </w:r>
      <w:r w:rsidRPr="00147971">
        <w:rPr>
          <w:rFonts w:ascii="Times New Roman" w:hAnsi="Times New Roman" w:cs="Times New Roman"/>
          <w:sz w:val="24"/>
          <w:szCs w:val="24"/>
        </w:rPr>
        <w:t xml:space="preserve">, como sua exclusão, sobretudo no sistema escolar, daí a necessidade de políticas afirmativas </w:t>
      </w:r>
      <w:r>
        <w:rPr>
          <w:rFonts w:ascii="Times New Roman" w:hAnsi="Times New Roman" w:cs="Times New Roman"/>
          <w:sz w:val="24"/>
          <w:szCs w:val="24"/>
        </w:rPr>
        <w:t xml:space="preserve">direcionadas </w:t>
      </w:r>
      <w:r w:rsidRPr="00147971">
        <w:rPr>
          <w:rFonts w:ascii="Times New Roman" w:hAnsi="Times New Roman" w:cs="Times New Roman"/>
          <w:sz w:val="24"/>
          <w:szCs w:val="24"/>
        </w:rPr>
        <w:t>para este grupo</w:t>
      </w:r>
      <w:r>
        <w:rPr>
          <w:rFonts w:ascii="Times New Roman" w:hAnsi="Times New Roman" w:cs="Times New Roman"/>
          <w:sz w:val="24"/>
          <w:szCs w:val="24"/>
        </w:rPr>
        <w:t>.</w:t>
      </w:r>
    </w:p>
    <w:p w:rsidR="00174DA4" w:rsidRPr="0064239B" w:rsidRDefault="00174DA4" w:rsidP="00D0651C">
      <w:pPr>
        <w:spacing w:after="0" w:line="360" w:lineRule="auto"/>
        <w:ind w:firstLine="851"/>
        <w:jc w:val="both"/>
        <w:rPr>
          <w:rFonts w:ascii="Times New Roman" w:hAnsi="Times New Roman" w:cs="Times New Roman"/>
          <w:sz w:val="24"/>
          <w:szCs w:val="24"/>
        </w:rPr>
      </w:pPr>
      <w:r w:rsidRPr="00147971">
        <w:rPr>
          <w:rFonts w:ascii="Times New Roman" w:hAnsi="Times New Roman" w:cs="Times New Roman"/>
          <w:sz w:val="24"/>
          <w:szCs w:val="24"/>
        </w:rPr>
        <w:t xml:space="preserve">Foi </w:t>
      </w:r>
      <w:r w:rsidR="00594DC6">
        <w:rPr>
          <w:rFonts w:ascii="Times New Roman" w:hAnsi="Times New Roman" w:cs="Times New Roman"/>
          <w:sz w:val="24"/>
          <w:szCs w:val="24"/>
        </w:rPr>
        <w:t>exposto também</w:t>
      </w:r>
      <w:r w:rsidRPr="00147971">
        <w:rPr>
          <w:rFonts w:ascii="Times New Roman" w:hAnsi="Times New Roman" w:cs="Times New Roman"/>
          <w:sz w:val="24"/>
          <w:szCs w:val="24"/>
        </w:rPr>
        <w:t xml:space="preserve"> como no Brasil </w:t>
      </w:r>
      <w:r>
        <w:rPr>
          <w:rFonts w:ascii="Times New Roman" w:hAnsi="Times New Roman" w:cs="Times New Roman"/>
          <w:bCs/>
          <w:sz w:val="24"/>
          <w:szCs w:val="24"/>
        </w:rPr>
        <w:t xml:space="preserve">o histórico da escravidão </w:t>
      </w:r>
      <w:r w:rsidRPr="00147971">
        <w:rPr>
          <w:rFonts w:ascii="Times New Roman" w:hAnsi="Times New Roman" w:cs="Times New Roman"/>
          <w:bCs/>
          <w:sz w:val="24"/>
          <w:szCs w:val="24"/>
        </w:rPr>
        <w:t>ainda afeta negativamente a vida, a trajetória e a inserção social dos descen</w:t>
      </w:r>
      <w:r w:rsidR="00594DC6">
        <w:rPr>
          <w:rFonts w:ascii="Times New Roman" w:hAnsi="Times New Roman" w:cs="Times New Roman"/>
          <w:bCs/>
          <w:sz w:val="24"/>
          <w:szCs w:val="24"/>
        </w:rPr>
        <w:t>den</w:t>
      </w:r>
      <w:r w:rsidRPr="00147971">
        <w:rPr>
          <w:rFonts w:ascii="Times New Roman" w:hAnsi="Times New Roman" w:cs="Times New Roman"/>
          <w:bCs/>
          <w:sz w:val="24"/>
          <w:szCs w:val="24"/>
        </w:rPr>
        <w:t>tes</w:t>
      </w:r>
      <w:r w:rsidR="00594DC6">
        <w:rPr>
          <w:rFonts w:ascii="Times New Roman" w:hAnsi="Times New Roman" w:cs="Times New Roman"/>
          <w:bCs/>
          <w:sz w:val="24"/>
          <w:szCs w:val="24"/>
        </w:rPr>
        <w:t xml:space="preserve"> de</w:t>
      </w:r>
      <w:r w:rsidRPr="00147971">
        <w:rPr>
          <w:rFonts w:ascii="Times New Roman" w:hAnsi="Times New Roman" w:cs="Times New Roman"/>
          <w:bCs/>
          <w:sz w:val="24"/>
          <w:szCs w:val="24"/>
        </w:rPr>
        <w:t xml:space="preserve"> africanos em nosso país.</w:t>
      </w:r>
      <w:r>
        <w:rPr>
          <w:rFonts w:ascii="Times New Roman" w:hAnsi="Times New Roman" w:cs="Times New Roman"/>
          <w:bCs/>
          <w:sz w:val="24"/>
          <w:szCs w:val="24"/>
        </w:rPr>
        <w:t xml:space="preserve"> Os</w:t>
      </w:r>
      <w:r w:rsidR="00F221EA">
        <w:rPr>
          <w:rFonts w:ascii="Times New Roman" w:hAnsi="Times New Roman" w:cs="Times New Roman"/>
          <w:bCs/>
          <w:sz w:val="24"/>
          <w:szCs w:val="24"/>
        </w:rPr>
        <w:t xml:space="preserve"> dados do Instituto de Pesquisa Econômica Aplicada (Ipea)</w:t>
      </w:r>
      <w:r w:rsidR="00594DC6">
        <w:rPr>
          <w:rFonts w:ascii="Times New Roman" w:hAnsi="Times New Roman" w:cs="Times New Roman"/>
          <w:bCs/>
          <w:sz w:val="24"/>
          <w:szCs w:val="24"/>
        </w:rPr>
        <w:t>, de 2011,</w:t>
      </w:r>
      <w:r w:rsidR="00F221EA">
        <w:rPr>
          <w:rFonts w:ascii="Times New Roman" w:hAnsi="Times New Roman" w:cs="Times New Roman"/>
          <w:bCs/>
          <w:sz w:val="24"/>
          <w:szCs w:val="24"/>
        </w:rPr>
        <w:t xml:space="preserve"> que detalha a taxa de escolarização dividida em sexo, cor/raça e nível de ensino nos mostra que</w:t>
      </w:r>
      <w:r w:rsidR="00594DC6">
        <w:rPr>
          <w:rFonts w:ascii="Times New Roman" w:hAnsi="Times New Roman" w:cs="Times New Roman"/>
          <w:bCs/>
          <w:sz w:val="24"/>
          <w:szCs w:val="24"/>
        </w:rPr>
        <w:t>,</w:t>
      </w:r>
      <w:r w:rsidR="00F221EA">
        <w:rPr>
          <w:rFonts w:ascii="Times New Roman" w:hAnsi="Times New Roman" w:cs="Times New Roman"/>
          <w:bCs/>
          <w:sz w:val="24"/>
          <w:szCs w:val="24"/>
        </w:rPr>
        <w:t xml:space="preserve"> quando co</w:t>
      </w:r>
      <w:r w:rsidR="00594DC6">
        <w:rPr>
          <w:rFonts w:ascii="Times New Roman" w:hAnsi="Times New Roman" w:cs="Times New Roman"/>
          <w:bCs/>
          <w:sz w:val="24"/>
          <w:szCs w:val="24"/>
        </w:rPr>
        <w:t>mparado com o grupo racial branc</w:t>
      </w:r>
      <w:r w:rsidR="00F221EA">
        <w:rPr>
          <w:rFonts w:ascii="Times New Roman" w:hAnsi="Times New Roman" w:cs="Times New Roman"/>
          <w:bCs/>
          <w:sz w:val="24"/>
          <w:szCs w:val="24"/>
        </w:rPr>
        <w:t>o, a população negra (pretos e pardos)</w:t>
      </w:r>
      <w:r w:rsidR="00594DC6">
        <w:rPr>
          <w:rFonts w:ascii="Times New Roman" w:hAnsi="Times New Roman" w:cs="Times New Roman"/>
          <w:bCs/>
          <w:sz w:val="24"/>
          <w:szCs w:val="24"/>
        </w:rPr>
        <w:t xml:space="preserve"> ainda está</w:t>
      </w:r>
      <w:r w:rsidR="00F221EA">
        <w:rPr>
          <w:rFonts w:ascii="Times New Roman" w:hAnsi="Times New Roman" w:cs="Times New Roman"/>
          <w:bCs/>
          <w:sz w:val="24"/>
          <w:szCs w:val="24"/>
        </w:rPr>
        <w:t xml:space="preserve"> em </w:t>
      </w:r>
      <w:r w:rsidR="00594DC6">
        <w:rPr>
          <w:rFonts w:ascii="Times New Roman" w:hAnsi="Times New Roman" w:cs="Times New Roman"/>
          <w:bCs/>
          <w:sz w:val="24"/>
          <w:szCs w:val="24"/>
        </w:rPr>
        <w:t xml:space="preserve">grande </w:t>
      </w:r>
      <w:r w:rsidR="00F221EA">
        <w:rPr>
          <w:rFonts w:ascii="Times New Roman" w:hAnsi="Times New Roman" w:cs="Times New Roman"/>
          <w:bCs/>
          <w:sz w:val="24"/>
          <w:szCs w:val="24"/>
        </w:rPr>
        <w:t>desigualdade.</w:t>
      </w:r>
    </w:p>
    <w:p w:rsidR="008C063B" w:rsidRDefault="008C063B" w:rsidP="00D0651C">
      <w:pPr>
        <w:spacing w:after="0" w:line="360" w:lineRule="auto"/>
        <w:jc w:val="both"/>
        <w:rPr>
          <w:rFonts w:ascii="Times New Roman" w:hAnsi="Times New Roman" w:cs="Times New Roman"/>
          <w:bCs/>
          <w:sz w:val="24"/>
          <w:szCs w:val="24"/>
        </w:rPr>
      </w:pPr>
    </w:p>
    <w:p w:rsidR="008C063B" w:rsidRPr="008C063B" w:rsidRDefault="008C063B" w:rsidP="00D0651C">
      <w:pPr>
        <w:spacing w:after="0"/>
        <w:rPr>
          <w:rFonts w:ascii="Times New Roman" w:hAnsi="Times New Roman" w:cs="Times New Roman"/>
          <w:b/>
          <w:color w:val="111111"/>
          <w:sz w:val="24"/>
          <w:szCs w:val="24"/>
        </w:rPr>
      </w:pPr>
      <w:r w:rsidRPr="008C063B">
        <w:rPr>
          <w:rFonts w:ascii="Times New Roman" w:hAnsi="Times New Roman" w:cs="Times New Roman"/>
          <w:b/>
          <w:color w:val="111111"/>
          <w:sz w:val="24"/>
          <w:szCs w:val="24"/>
        </w:rPr>
        <w:t>Resultados</w:t>
      </w:r>
    </w:p>
    <w:p w:rsidR="008C063B" w:rsidRDefault="008C063B" w:rsidP="00D0651C">
      <w:pPr>
        <w:spacing w:after="0" w:line="360" w:lineRule="auto"/>
        <w:jc w:val="both"/>
        <w:rPr>
          <w:rFonts w:ascii="Times New Roman" w:hAnsi="Times New Roman" w:cs="Times New Roman"/>
          <w:bCs/>
          <w:sz w:val="24"/>
          <w:szCs w:val="24"/>
        </w:rPr>
      </w:pPr>
    </w:p>
    <w:p w:rsidR="00174DA4" w:rsidRDefault="00174DA4" w:rsidP="00D0651C">
      <w:pPr>
        <w:spacing w:after="0" w:line="360" w:lineRule="auto"/>
        <w:ind w:firstLine="851"/>
        <w:jc w:val="both"/>
        <w:rPr>
          <w:rFonts w:ascii="Times New Roman" w:hAnsi="Times New Roman" w:cs="Times New Roman"/>
          <w:bCs/>
          <w:sz w:val="24"/>
          <w:szCs w:val="24"/>
        </w:rPr>
      </w:pPr>
      <w:r w:rsidRPr="00147971">
        <w:rPr>
          <w:rFonts w:ascii="Times New Roman" w:hAnsi="Times New Roman" w:cs="Times New Roman"/>
          <w:bCs/>
          <w:sz w:val="24"/>
          <w:szCs w:val="24"/>
        </w:rPr>
        <w:t>Portanto, obtivemos como resul</w:t>
      </w:r>
      <w:r w:rsidR="00594DC6">
        <w:rPr>
          <w:rFonts w:ascii="Times New Roman" w:hAnsi="Times New Roman" w:cs="Times New Roman"/>
          <w:bCs/>
          <w:sz w:val="24"/>
          <w:szCs w:val="24"/>
        </w:rPr>
        <w:t xml:space="preserve">tados desse projeto, o contato com </w:t>
      </w:r>
      <w:r w:rsidRPr="00147971">
        <w:rPr>
          <w:rFonts w:ascii="Times New Roman" w:hAnsi="Times New Roman" w:cs="Times New Roman"/>
          <w:bCs/>
          <w:sz w:val="24"/>
          <w:szCs w:val="24"/>
        </w:rPr>
        <w:t xml:space="preserve">o alunado - em sua maioria branca - com temas como </w:t>
      </w:r>
      <w:r w:rsidRPr="00147971">
        <w:rPr>
          <w:rFonts w:ascii="Times New Roman" w:hAnsi="Times New Roman" w:cs="Times New Roman"/>
          <w:sz w:val="24"/>
          <w:szCs w:val="24"/>
        </w:rPr>
        <w:t>racismo, preconceito e discriminação racial. Instigando-os a repensar as relações étnico-raciais através da valorização da história e cultura africana e afro-brasileira, incentivando assim a igualdade racial na escola</w:t>
      </w:r>
      <w:r w:rsidRPr="00147971">
        <w:rPr>
          <w:rFonts w:ascii="Times New Roman" w:hAnsi="Times New Roman" w:cs="Times New Roman"/>
          <w:bCs/>
          <w:sz w:val="24"/>
          <w:szCs w:val="24"/>
        </w:rPr>
        <w:t>.</w:t>
      </w:r>
    </w:p>
    <w:p w:rsidR="00625926" w:rsidRDefault="00905538" w:rsidP="00625926">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Daí</w:t>
      </w:r>
      <w:r w:rsidR="00F221EA">
        <w:rPr>
          <w:rFonts w:ascii="Times New Roman" w:hAnsi="Times New Roman" w:cs="Times New Roman"/>
          <w:bCs/>
          <w:sz w:val="24"/>
          <w:szCs w:val="24"/>
        </w:rPr>
        <w:t xml:space="preserve"> importância de falar sobre essa temática para </w:t>
      </w:r>
      <w:r w:rsidR="00594DC6">
        <w:rPr>
          <w:rFonts w:ascii="Times New Roman" w:hAnsi="Times New Roman" w:cs="Times New Roman"/>
          <w:bCs/>
          <w:sz w:val="24"/>
          <w:szCs w:val="24"/>
        </w:rPr>
        <w:t xml:space="preserve">toda </w:t>
      </w:r>
      <w:r w:rsidR="00F221EA">
        <w:rPr>
          <w:rFonts w:ascii="Times New Roman" w:hAnsi="Times New Roman" w:cs="Times New Roman"/>
          <w:bCs/>
          <w:sz w:val="24"/>
          <w:szCs w:val="24"/>
        </w:rPr>
        <w:t>a população</w:t>
      </w:r>
      <w:r w:rsidR="00594DC6">
        <w:rPr>
          <w:rFonts w:ascii="Times New Roman" w:hAnsi="Times New Roman" w:cs="Times New Roman"/>
          <w:bCs/>
          <w:sz w:val="24"/>
          <w:szCs w:val="24"/>
        </w:rPr>
        <w:t xml:space="preserve"> brasileira, inclusive a</w:t>
      </w:r>
      <w:r w:rsidR="00F221EA">
        <w:rPr>
          <w:rFonts w:ascii="Times New Roman" w:hAnsi="Times New Roman" w:cs="Times New Roman"/>
          <w:bCs/>
          <w:sz w:val="24"/>
          <w:szCs w:val="24"/>
        </w:rPr>
        <w:t xml:space="preserve"> branca</w:t>
      </w:r>
      <w:r>
        <w:rPr>
          <w:rFonts w:ascii="Times New Roman" w:hAnsi="Times New Roman" w:cs="Times New Roman"/>
          <w:bCs/>
          <w:sz w:val="24"/>
          <w:szCs w:val="24"/>
        </w:rPr>
        <w:t xml:space="preserve">, fornecendo uma educação cidadã, </w:t>
      </w:r>
      <w:r w:rsidR="00625926">
        <w:rPr>
          <w:rFonts w:ascii="Times New Roman" w:hAnsi="Times New Roman" w:cs="Times New Roman"/>
          <w:bCs/>
          <w:sz w:val="24"/>
          <w:szCs w:val="24"/>
        </w:rPr>
        <w:t>colocando em prática</w:t>
      </w:r>
      <w:r w:rsidR="00594DC6">
        <w:rPr>
          <w:rFonts w:ascii="Times New Roman" w:hAnsi="Times New Roman" w:cs="Times New Roman"/>
          <w:bCs/>
          <w:sz w:val="24"/>
          <w:szCs w:val="24"/>
        </w:rPr>
        <w:t>,</w:t>
      </w:r>
      <w:r w:rsidR="00625926">
        <w:rPr>
          <w:rFonts w:ascii="Times New Roman" w:hAnsi="Times New Roman" w:cs="Times New Roman"/>
          <w:bCs/>
          <w:sz w:val="24"/>
          <w:szCs w:val="24"/>
        </w:rPr>
        <w:t xml:space="preserve"> de maneira interdisciplinar</w:t>
      </w:r>
      <w:r w:rsidR="00594DC6">
        <w:rPr>
          <w:rFonts w:ascii="Times New Roman" w:hAnsi="Times New Roman" w:cs="Times New Roman"/>
          <w:bCs/>
          <w:sz w:val="24"/>
          <w:szCs w:val="24"/>
        </w:rPr>
        <w:t>,</w:t>
      </w:r>
      <w:r w:rsidR="00625926">
        <w:rPr>
          <w:rFonts w:ascii="Times New Roman" w:hAnsi="Times New Roman" w:cs="Times New Roman"/>
          <w:bCs/>
          <w:sz w:val="24"/>
          <w:szCs w:val="24"/>
        </w:rPr>
        <w:t xml:space="preserve"> conteúdos que fazem parte do cotidiano da escola, </w:t>
      </w:r>
      <w:r w:rsidR="00594DC6">
        <w:rPr>
          <w:rFonts w:ascii="Times New Roman" w:hAnsi="Times New Roman" w:cs="Times New Roman"/>
          <w:bCs/>
          <w:sz w:val="24"/>
          <w:szCs w:val="24"/>
        </w:rPr>
        <w:t>tais</w:t>
      </w:r>
      <w:r w:rsidR="00625926">
        <w:rPr>
          <w:rFonts w:ascii="Times New Roman" w:hAnsi="Times New Roman" w:cs="Times New Roman"/>
          <w:bCs/>
          <w:sz w:val="24"/>
          <w:szCs w:val="24"/>
        </w:rPr>
        <w:t xml:space="preserve"> como raça e racismo</w:t>
      </w:r>
      <w:r w:rsidR="00594DC6">
        <w:rPr>
          <w:rFonts w:ascii="Times New Roman" w:hAnsi="Times New Roman" w:cs="Times New Roman"/>
          <w:bCs/>
          <w:sz w:val="24"/>
          <w:szCs w:val="24"/>
        </w:rPr>
        <w:t>, e que ainda são um grande tabu e que são de difícil</w:t>
      </w:r>
      <w:r w:rsidR="00625926">
        <w:rPr>
          <w:rFonts w:ascii="Times New Roman" w:hAnsi="Times New Roman" w:cs="Times New Roman"/>
          <w:bCs/>
          <w:sz w:val="24"/>
          <w:szCs w:val="24"/>
        </w:rPr>
        <w:t xml:space="preserve"> </w:t>
      </w:r>
      <w:r w:rsidR="00594DC6">
        <w:rPr>
          <w:rFonts w:ascii="Times New Roman" w:hAnsi="Times New Roman" w:cs="Times New Roman"/>
          <w:bCs/>
          <w:sz w:val="24"/>
          <w:szCs w:val="24"/>
        </w:rPr>
        <w:t>inserção</w:t>
      </w:r>
      <w:r w:rsidR="00625926">
        <w:rPr>
          <w:rFonts w:ascii="Times New Roman" w:hAnsi="Times New Roman" w:cs="Times New Roman"/>
          <w:bCs/>
          <w:sz w:val="24"/>
          <w:szCs w:val="24"/>
        </w:rPr>
        <w:t xml:space="preserve"> nos currículos escolares.</w:t>
      </w:r>
    </w:p>
    <w:p w:rsidR="00625926" w:rsidRDefault="00625926" w:rsidP="00625926">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Esse ausência é ainda </w:t>
      </w:r>
      <w:r w:rsidR="00594DC6">
        <w:rPr>
          <w:rFonts w:ascii="Times New Roman" w:hAnsi="Times New Roman" w:cs="Times New Roman"/>
          <w:bCs/>
          <w:sz w:val="24"/>
          <w:szCs w:val="24"/>
        </w:rPr>
        <w:t>nítida e fortalecida quando a maioria dos alunos é branca</w:t>
      </w:r>
      <w:r>
        <w:rPr>
          <w:rFonts w:ascii="Times New Roman" w:hAnsi="Times New Roman" w:cs="Times New Roman"/>
          <w:bCs/>
          <w:sz w:val="24"/>
          <w:szCs w:val="24"/>
        </w:rPr>
        <w:t xml:space="preserve">, </w:t>
      </w:r>
      <w:r w:rsidR="00594DC6">
        <w:rPr>
          <w:rFonts w:ascii="Times New Roman" w:hAnsi="Times New Roman" w:cs="Times New Roman"/>
          <w:bCs/>
          <w:sz w:val="24"/>
          <w:szCs w:val="24"/>
        </w:rPr>
        <w:t xml:space="preserve">uma vez que </w:t>
      </w:r>
      <w:r>
        <w:rPr>
          <w:rFonts w:ascii="Times New Roman" w:hAnsi="Times New Roman" w:cs="Times New Roman"/>
          <w:bCs/>
          <w:sz w:val="24"/>
          <w:szCs w:val="24"/>
        </w:rPr>
        <w:t xml:space="preserve">professores podem </w:t>
      </w:r>
      <w:r w:rsidR="00594DC6">
        <w:rPr>
          <w:rFonts w:ascii="Times New Roman" w:hAnsi="Times New Roman" w:cs="Times New Roman"/>
          <w:bCs/>
          <w:sz w:val="24"/>
          <w:szCs w:val="24"/>
        </w:rPr>
        <w:t xml:space="preserve">ser levados a </w:t>
      </w:r>
      <w:r>
        <w:rPr>
          <w:rFonts w:ascii="Times New Roman" w:hAnsi="Times New Roman" w:cs="Times New Roman"/>
          <w:bCs/>
          <w:sz w:val="24"/>
          <w:szCs w:val="24"/>
        </w:rPr>
        <w:t>considerar que esses temas não</w:t>
      </w:r>
      <w:r w:rsidR="00594DC6">
        <w:rPr>
          <w:rFonts w:ascii="Times New Roman" w:hAnsi="Times New Roman" w:cs="Times New Roman"/>
          <w:bCs/>
          <w:sz w:val="24"/>
          <w:szCs w:val="24"/>
        </w:rPr>
        <w:t xml:space="preserve"> afetam o cotidiano de seus alunos, portanto não devem ser tratados durante </w:t>
      </w:r>
      <w:r>
        <w:rPr>
          <w:rFonts w:ascii="Times New Roman" w:hAnsi="Times New Roman" w:cs="Times New Roman"/>
          <w:bCs/>
          <w:sz w:val="24"/>
          <w:szCs w:val="24"/>
        </w:rPr>
        <w:t>as a</w:t>
      </w:r>
      <w:r w:rsidR="00594DC6">
        <w:rPr>
          <w:rFonts w:ascii="Times New Roman" w:hAnsi="Times New Roman" w:cs="Times New Roman"/>
          <w:bCs/>
          <w:sz w:val="24"/>
          <w:szCs w:val="24"/>
        </w:rPr>
        <w:t>ulas. O</w:t>
      </w:r>
      <w:r w:rsidR="00F86D6A">
        <w:rPr>
          <w:rFonts w:ascii="Times New Roman" w:hAnsi="Times New Roman" w:cs="Times New Roman"/>
          <w:bCs/>
          <w:sz w:val="24"/>
          <w:szCs w:val="24"/>
        </w:rPr>
        <w:t xml:space="preserve"> racismo ainda é negado no discurso brasileiro, mas é expresso no sistema social</w:t>
      </w:r>
      <w:r w:rsidR="00594DC6">
        <w:rPr>
          <w:rFonts w:ascii="Times New Roman" w:hAnsi="Times New Roman" w:cs="Times New Roman"/>
          <w:bCs/>
          <w:sz w:val="24"/>
          <w:szCs w:val="24"/>
        </w:rPr>
        <w:t>,</w:t>
      </w:r>
      <w:r w:rsidR="00F86D6A">
        <w:rPr>
          <w:rFonts w:ascii="Times New Roman" w:hAnsi="Times New Roman" w:cs="Times New Roman"/>
          <w:bCs/>
          <w:sz w:val="24"/>
          <w:szCs w:val="24"/>
        </w:rPr>
        <w:t xml:space="preserve"> moral e cultural de nossa sociedade.</w:t>
      </w:r>
    </w:p>
    <w:p w:rsidR="00F96E47" w:rsidRDefault="00F96E47" w:rsidP="00625926">
      <w:pPr>
        <w:spacing w:after="0" w:line="360" w:lineRule="auto"/>
        <w:ind w:firstLine="851"/>
        <w:jc w:val="both"/>
        <w:rPr>
          <w:rFonts w:ascii="Times New Roman" w:hAnsi="Times New Roman" w:cs="Times New Roman"/>
          <w:bCs/>
          <w:sz w:val="24"/>
          <w:szCs w:val="24"/>
        </w:rPr>
      </w:pPr>
    </w:p>
    <w:p w:rsidR="00F96E47" w:rsidRPr="005029BE" w:rsidRDefault="00F96E47" w:rsidP="005029BE">
      <w:pPr>
        <w:spacing w:after="0" w:line="240" w:lineRule="auto"/>
        <w:ind w:left="2268"/>
        <w:jc w:val="both"/>
        <w:rPr>
          <w:rFonts w:ascii="Times New Roman" w:hAnsi="Times New Roman" w:cs="Times New Roman"/>
          <w:bCs/>
          <w:sz w:val="20"/>
          <w:szCs w:val="24"/>
        </w:rPr>
      </w:pPr>
      <w:r w:rsidRPr="005029BE">
        <w:rPr>
          <w:rFonts w:ascii="Times New Roman" w:hAnsi="Times New Roman" w:cs="Times New Roman"/>
          <w:bCs/>
          <w:sz w:val="20"/>
          <w:szCs w:val="24"/>
        </w:rPr>
        <w:t xml:space="preserve">[..] a representação negativa do papel das minorias dominadas (e, em alguns países, maiorias) for consistente com os interesses dos grupos dominantes não possuírem muitos contatos étnicos alternativos ou informações, como é também normalmente o caso em muitas partes </w:t>
      </w:r>
      <w:r w:rsidRPr="005029BE">
        <w:rPr>
          <w:rFonts w:ascii="Times New Roman" w:hAnsi="Times New Roman" w:cs="Times New Roman"/>
          <w:bCs/>
          <w:sz w:val="20"/>
          <w:szCs w:val="24"/>
        </w:rPr>
        <w:lastRenderedPageBreak/>
        <w:t>da Europa e América Latina, a representação negativa de acontecimentos étnicos e de pessoas pode facilmente influ</w:t>
      </w:r>
      <w:r w:rsidR="005029BE">
        <w:rPr>
          <w:rFonts w:ascii="Times New Roman" w:hAnsi="Times New Roman" w:cs="Times New Roman"/>
          <w:bCs/>
          <w:sz w:val="20"/>
          <w:szCs w:val="24"/>
        </w:rPr>
        <w:t>enciar as mentes dos receptores. Estes últimos formarão, portanto, modelos mentais tendenciosos de acontecimentos étnicos específicos que leem ou ouvem. Esses modelos podem, por sua vez, ser generalizados para atitudes negativas e ideológicas sobre os Outros. (DIJK, 2013, p.19-20).</w:t>
      </w:r>
    </w:p>
    <w:p w:rsidR="00F96E47" w:rsidRDefault="00F96E47" w:rsidP="00625926">
      <w:pPr>
        <w:spacing w:after="0" w:line="360" w:lineRule="auto"/>
        <w:ind w:firstLine="851"/>
        <w:jc w:val="both"/>
        <w:rPr>
          <w:rFonts w:ascii="Times New Roman" w:hAnsi="Times New Roman" w:cs="Times New Roman"/>
          <w:bCs/>
          <w:sz w:val="24"/>
          <w:szCs w:val="24"/>
        </w:rPr>
      </w:pPr>
    </w:p>
    <w:p w:rsidR="00F86D6A" w:rsidRDefault="00F86D6A" w:rsidP="00625926">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A educação</w:t>
      </w:r>
      <w:r w:rsidR="00594DC6">
        <w:rPr>
          <w:rFonts w:ascii="Times New Roman" w:hAnsi="Times New Roman" w:cs="Times New Roman"/>
          <w:bCs/>
          <w:sz w:val="24"/>
          <w:szCs w:val="24"/>
        </w:rPr>
        <w:t>,</w:t>
      </w:r>
      <w:r>
        <w:rPr>
          <w:rFonts w:ascii="Times New Roman" w:hAnsi="Times New Roman" w:cs="Times New Roman"/>
          <w:bCs/>
          <w:sz w:val="24"/>
          <w:szCs w:val="24"/>
        </w:rPr>
        <w:t xml:space="preserve"> sendo um dos mecanismos onde o racismo</w:t>
      </w:r>
      <w:r w:rsidR="00170A40">
        <w:rPr>
          <w:rFonts w:ascii="Times New Roman" w:hAnsi="Times New Roman" w:cs="Times New Roman"/>
          <w:bCs/>
          <w:sz w:val="24"/>
          <w:szCs w:val="24"/>
        </w:rPr>
        <w:t xml:space="preserve"> se expressa,</w:t>
      </w:r>
      <w:r>
        <w:rPr>
          <w:rFonts w:ascii="Times New Roman" w:hAnsi="Times New Roman" w:cs="Times New Roman"/>
          <w:bCs/>
          <w:sz w:val="24"/>
          <w:szCs w:val="24"/>
        </w:rPr>
        <w:t xml:space="preserve"> necessita de </w:t>
      </w:r>
      <w:r w:rsidR="00170A40">
        <w:rPr>
          <w:rFonts w:ascii="Times New Roman" w:hAnsi="Times New Roman" w:cs="Times New Roman"/>
          <w:bCs/>
          <w:sz w:val="24"/>
          <w:szCs w:val="24"/>
        </w:rPr>
        <w:t>muit</w:t>
      </w:r>
      <w:r w:rsidR="00684F3E">
        <w:rPr>
          <w:rFonts w:ascii="Times New Roman" w:hAnsi="Times New Roman" w:cs="Times New Roman"/>
          <w:bCs/>
          <w:sz w:val="24"/>
          <w:szCs w:val="24"/>
        </w:rPr>
        <w:t xml:space="preserve">a </w:t>
      </w:r>
      <w:r>
        <w:rPr>
          <w:rFonts w:ascii="Times New Roman" w:hAnsi="Times New Roman" w:cs="Times New Roman"/>
          <w:bCs/>
          <w:sz w:val="24"/>
          <w:szCs w:val="24"/>
        </w:rPr>
        <w:t xml:space="preserve">atenção, </w:t>
      </w:r>
      <w:r w:rsidR="00684F3E">
        <w:rPr>
          <w:rFonts w:ascii="Times New Roman" w:hAnsi="Times New Roman" w:cs="Times New Roman"/>
          <w:bCs/>
          <w:sz w:val="24"/>
          <w:szCs w:val="24"/>
        </w:rPr>
        <w:t>contribuindo,</w:t>
      </w:r>
      <w:r>
        <w:rPr>
          <w:rFonts w:ascii="Times New Roman" w:hAnsi="Times New Roman" w:cs="Times New Roman"/>
          <w:bCs/>
          <w:sz w:val="24"/>
          <w:szCs w:val="24"/>
        </w:rPr>
        <w:t xml:space="preserve"> assim</w:t>
      </w:r>
      <w:r w:rsidR="00684F3E">
        <w:rPr>
          <w:rFonts w:ascii="Times New Roman" w:hAnsi="Times New Roman" w:cs="Times New Roman"/>
          <w:bCs/>
          <w:sz w:val="24"/>
          <w:szCs w:val="24"/>
        </w:rPr>
        <w:t>,</w:t>
      </w:r>
      <w:r>
        <w:rPr>
          <w:rFonts w:ascii="Times New Roman" w:hAnsi="Times New Roman" w:cs="Times New Roman"/>
          <w:bCs/>
          <w:sz w:val="24"/>
          <w:szCs w:val="24"/>
        </w:rPr>
        <w:t xml:space="preserve"> a aplica</w:t>
      </w:r>
      <w:r w:rsidR="00684F3E">
        <w:rPr>
          <w:rFonts w:ascii="Times New Roman" w:hAnsi="Times New Roman" w:cs="Times New Roman"/>
          <w:bCs/>
          <w:sz w:val="24"/>
          <w:szCs w:val="24"/>
        </w:rPr>
        <w:t>ção</w:t>
      </w:r>
      <w:r>
        <w:rPr>
          <w:rFonts w:ascii="Times New Roman" w:hAnsi="Times New Roman" w:cs="Times New Roman"/>
          <w:bCs/>
          <w:sz w:val="24"/>
          <w:szCs w:val="24"/>
        </w:rPr>
        <w:t xml:space="preserve"> da lei 10.639/2003 que valoriza a história e cultura africana e afro-brasileira como um mecanismo de promoção da igualdade racial, fornecendo </w:t>
      </w:r>
      <w:r w:rsidR="0020776C">
        <w:rPr>
          <w:rFonts w:ascii="Times New Roman" w:hAnsi="Times New Roman" w:cs="Times New Roman"/>
          <w:bCs/>
          <w:sz w:val="24"/>
          <w:szCs w:val="24"/>
        </w:rPr>
        <w:t>conteúdos sobre a África</w:t>
      </w:r>
      <w:r w:rsidR="00684F3E">
        <w:rPr>
          <w:rFonts w:ascii="Times New Roman" w:hAnsi="Times New Roman" w:cs="Times New Roman"/>
          <w:bCs/>
          <w:sz w:val="24"/>
          <w:szCs w:val="24"/>
        </w:rPr>
        <w:t xml:space="preserve"> e seus descendentes no Brasil, </w:t>
      </w:r>
      <w:r w:rsidR="0020776C">
        <w:rPr>
          <w:rFonts w:ascii="Times New Roman" w:hAnsi="Times New Roman" w:cs="Times New Roman"/>
          <w:bCs/>
          <w:sz w:val="24"/>
          <w:szCs w:val="24"/>
        </w:rPr>
        <w:t>sem estereótipos e folclorização.</w:t>
      </w:r>
    </w:p>
    <w:p w:rsidR="0020776C" w:rsidRPr="0020776C" w:rsidRDefault="0020776C" w:rsidP="0020776C">
      <w:pPr>
        <w:spacing w:after="0" w:line="360" w:lineRule="auto"/>
        <w:ind w:firstLine="851"/>
        <w:jc w:val="both"/>
        <w:rPr>
          <w:rFonts w:ascii="Times New Roman" w:hAnsi="Times New Roman" w:cs="Times New Roman"/>
          <w:sz w:val="24"/>
        </w:rPr>
      </w:pPr>
      <w:r>
        <w:rPr>
          <w:rFonts w:ascii="Times New Roman" w:hAnsi="Times New Roman" w:cs="Times New Roman"/>
          <w:bCs/>
          <w:sz w:val="24"/>
          <w:szCs w:val="24"/>
        </w:rPr>
        <w:t>Faz-se necessário romper com a educação eurocêntrica, buscando uma</w:t>
      </w:r>
      <w:r w:rsidRPr="0020776C">
        <w:rPr>
          <w:rFonts w:ascii="Times New Roman" w:hAnsi="Times New Roman" w:cs="Times New Roman"/>
          <w:bCs/>
          <w:sz w:val="24"/>
          <w:szCs w:val="24"/>
        </w:rPr>
        <w:t xml:space="preserve"> educação antirracista definida por </w:t>
      </w:r>
      <w:r w:rsidRPr="0020776C">
        <w:rPr>
          <w:rFonts w:ascii="Times New Roman" w:hAnsi="Times New Roman" w:cs="Times New Roman"/>
          <w:sz w:val="24"/>
        </w:rPr>
        <w:t xml:space="preserve">Troyna e Carrigngton (1990, </w:t>
      </w:r>
      <w:r w:rsidRPr="0020776C">
        <w:rPr>
          <w:rFonts w:ascii="Times New Roman" w:hAnsi="Times New Roman" w:cs="Times New Roman"/>
          <w:i/>
          <w:sz w:val="24"/>
        </w:rPr>
        <w:t xml:space="preserve">apud </w:t>
      </w:r>
      <w:r w:rsidRPr="0020776C">
        <w:rPr>
          <w:rFonts w:ascii="Times New Roman" w:hAnsi="Times New Roman" w:cs="Times New Roman"/>
          <w:sz w:val="24"/>
        </w:rPr>
        <w:t>FERREIRA, 2012, p. 276) como:</w:t>
      </w:r>
    </w:p>
    <w:p w:rsidR="0020776C" w:rsidRPr="0020776C" w:rsidRDefault="0020776C" w:rsidP="0020776C">
      <w:pPr>
        <w:spacing w:after="0" w:line="360" w:lineRule="auto"/>
        <w:jc w:val="both"/>
        <w:rPr>
          <w:rFonts w:ascii="Times New Roman" w:hAnsi="Times New Roman" w:cs="Times New Roman"/>
          <w:sz w:val="24"/>
        </w:rPr>
      </w:pPr>
    </w:p>
    <w:p w:rsidR="0020776C" w:rsidRPr="0020776C" w:rsidRDefault="0020776C" w:rsidP="0020776C">
      <w:pPr>
        <w:spacing w:after="0" w:line="240" w:lineRule="auto"/>
        <w:ind w:left="2268"/>
        <w:jc w:val="both"/>
        <w:rPr>
          <w:rFonts w:ascii="Times New Roman" w:hAnsi="Times New Roman" w:cs="Times New Roman"/>
          <w:sz w:val="24"/>
        </w:rPr>
      </w:pPr>
      <w:r w:rsidRPr="0020776C">
        <w:rPr>
          <w:rFonts w:ascii="Times New Roman" w:hAnsi="Times New Roman" w:cs="Times New Roman"/>
          <w:sz w:val="20"/>
          <w:szCs w:val="20"/>
        </w:rPr>
        <w:t>“</w:t>
      </w:r>
      <w:r w:rsidRPr="0020776C">
        <w:rPr>
          <w:rFonts w:ascii="Times New Roman" w:hAnsi="Times New Roman" w:cs="Times New Roman"/>
          <w:color w:val="000000"/>
          <w:sz w:val="20"/>
          <w:szCs w:val="20"/>
        </w:rPr>
        <w:t>uma vasta variedade de estratégias organizacionais, curriculares e pedagógicas com o objetivo de promover a igualdade racial e para eliminar formas de discriminação e opressão, tanto individual como institucional. Essas reformas envolvem uma avaliação tanto do currículo oculto como do currículo formal.</w:t>
      </w:r>
      <w:r w:rsidRPr="0020776C">
        <w:rPr>
          <w:rFonts w:ascii="Times New Roman" w:hAnsi="Times New Roman" w:cs="Times New Roman"/>
          <w:sz w:val="20"/>
          <w:szCs w:val="20"/>
        </w:rPr>
        <w:t>”</w:t>
      </w:r>
    </w:p>
    <w:p w:rsidR="0020776C" w:rsidRDefault="0020776C" w:rsidP="00625926">
      <w:pPr>
        <w:spacing w:after="0" w:line="360" w:lineRule="auto"/>
        <w:ind w:firstLine="851"/>
        <w:jc w:val="both"/>
        <w:rPr>
          <w:rFonts w:ascii="Times New Roman" w:hAnsi="Times New Roman" w:cs="Times New Roman"/>
          <w:bCs/>
          <w:sz w:val="24"/>
          <w:szCs w:val="24"/>
        </w:rPr>
      </w:pPr>
    </w:p>
    <w:p w:rsidR="00F221EA" w:rsidRDefault="00625926" w:rsidP="00D0651C">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84F3E">
        <w:rPr>
          <w:rFonts w:ascii="Times New Roman" w:hAnsi="Times New Roman" w:cs="Times New Roman"/>
          <w:bCs/>
          <w:sz w:val="24"/>
          <w:szCs w:val="24"/>
        </w:rPr>
        <w:t xml:space="preserve">Assim, </w:t>
      </w:r>
      <w:r w:rsidR="0020776C">
        <w:rPr>
          <w:rFonts w:ascii="Times New Roman" w:hAnsi="Times New Roman" w:cs="Times New Roman"/>
          <w:bCs/>
          <w:sz w:val="24"/>
          <w:szCs w:val="24"/>
        </w:rPr>
        <w:t xml:space="preserve">ao </w:t>
      </w:r>
      <w:r w:rsidR="00684F3E">
        <w:rPr>
          <w:rFonts w:ascii="Times New Roman" w:hAnsi="Times New Roman" w:cs="Times New Roman"/>
          <w:bCs/>
          <w:sz w:val="24"/>
          <w:szCs w:val="24"/>
        </w:rPr>
        <w:t>executar o projeto de extensão busca-</w:t>
      </w:r>
      <w:r w:rsidR="0020776C">
        <w:rPr>
          <w:rFonts w:ascii="Times New Roman" w:hAnsi="Times New Roman" w:cs="Times New Roman"/>
          <w:bCs/>
          <w:sz w:val="24"/>
          <w:szCs w:val="24"/>
        </w:rPr>
        <w:t>s</w:t>
      </w:r>
      <w:r w:rsidR="00684F3E">
        <w:rPr>
          <w:rFonts w:ascii="Times New Roman" w:hAnsi="Times New Roman" w:cs="Times New Roman"/>
          <w:bCs/>
          <w:sz w:val="24"/>
          <w:szCs w:val="24"/>
        </w:rPr>
        <w:t>e</w:t>
      </w:r>
      <w:r w:rsidR="0020776C">
        <w:rPr>
          <w:rFonts w:ascii="Times New Roman" w:hAnsi="Times New Roman" w:cs="Times New Roman"/>
          <w:bCs/>
          <w:sz w:val="24"/>
          <w:szCs w:val="24"/>
        </w:rPr>
        <w:t xml:space="preserve"> possibilitar uma mudança de valores, oferecendo aos estudante</w:t>
      </w:r>
      <w:r w:rsidR="00684F3E">
        <w:rPr>
          <w:rFonts w:ascii="Times New Roman" w:hAnsi="Times New Roman" w:cs="Times New Roman"/>
          <w:bCs/>
          <w:sz w:val="24"/>
          <w:szCs w:val="24"/>
        </w:rPr>
        <w:t>, brancos e negros,</w:t>
      </w:r>
      <w:r w:rsidR="0020776C">
        <w:rPr>
          <w:rFonts w:ascii="Times New Roman" w:hAnsi="Times New Roman" w:cs="Times New Roman"/>
          <w:bCs/>
          <w:sz w:val="24"/>
          <w:szCs w:val="24"/>
        </w:rPr>
        <w:t xml:space="preserve"> uma oportunidade de questionar e descons</w:t>
      </w:r>
      <w:r w:rsidR="00C71AD1">
        <w:rPr>
          <w:rFonts w:ascii="Times New Roman" w:hAnsi="Times New Roman" w:cs="Times New Roman"/>
          <w:bCs/>
          <w:sz w:val="24"/>
          <w:szCs w:val="24"/>
        </w:rPr>
        <w:t xml:space="preserve">truir preconceitos. </w:t>
      </w:r>
      <w:r w:rsidR="00CA6020">
        <w:rPr>
          <w:rFonts w:ascii="Times New Roman" w:hAnsi="Times New Roman" w:cs="Times New Roman"/>
          <w:bCs/>
          <w:sz w:val="24"/>
          <w:szCs w:val="24"/>
        </w:rPr>
        <w:t>Aprender a respeitar a diversidade étnico-racial durante a escolarização</w:t>
      </w:r>
      <w:r w:rsidR="00684F3E">
        <w:rPr>
          <w:rFonts w:ascii="Times New Roman" w:hAnsi="Times New Roman" w:cs="Times New Roman"/>
          <w:bCs/>
          <w:sz w:val="24"/>
          <w:szCs w:val="24"/>
        </w:rPr>
        <w:t xml:space="preserve"> e</w:t>
      </w:r>
      <w:r w:rsidR="00CA6020">
        <w:rPr>
          <w:rFonts w:ascii="Times New Roman" w:hAnsi="Times New Roman" w:cs="Times New Roman"/>
          <w:bCs/>
          <w:sz w:val="24"/>
          <w:szCs w:val="24"/>
        </w:rPr>
        <w:t xml:space="preserve"> contribui</w:t>
      </w:r>
      <w:r w:rsidR="00684F3E">
        <w:rPr>
          <w:rFonts w:ascii="Times New Roman" w:hAnsi="Times New Roman" w:cs="Times New Roman"/>
          <w:bCs/>
          <w:sz w:val="24"/>
          <w:szCs w:val="24"/>
        </w:rPr>
        <w:t>r</w:t>
      </w:r>
      <w:r w:rsidR="00CA6020">
        <w:rPr>
          <w:rFonts w:ascii="Times New Roman" w:hAnsi="Times New Roman" w:cs="Times New Roman"/>
          <w:bCs/>
          <w:sz w:val="24"/>
          <w:szCs w:val="24"/>
        </w:rPr>
        <w:t xml:space="preserve"> para a </w:t>
      </w:r>
      <w:r w:rsidR="00684F3E">
        <w:rPr>
          <w:rFonts w:ascii="Times New Roman" w:hAnsi="Times New Roman" w:cs="Times New Roman"/>
          <w:bCs/>
          <w:sz w:val="24"/>
          <w:szCs w:val="24"/>
        </w:rPr>
        <w:t xml:space="preserve">formação de cidadãos que promovam e pratiquem </w:t>
      </w:r>
      <w:r w:rsidR="00CA6020">
        <w:rPr>
          <w:rFonts w:ascii="Times New Roman" w:hAnsi="Times New Roman" w:cs="Times New Roman"/>
          <w:bCs/>
          <w:sz w:val="24"/>
          <w:szCs w:val="24"/>
        </w:rPr>
        <w:t>igualdade racial na sociedade</w:t>
      </w:r>
      <w:r w:rsidR="00684F3E">
        <w:rPr>
          <w:rFonts w:ascii="Times New Roman" w:hAnsi="Times New Roman" w:cs="Times New Roman"/>
          <w:bCs/>
          <w:sz w:val="24"/>
          <w:szCs w:val="24"/>
        </w:rPr>
        <w:t>, inclusive no ambiente escolar</w:t>
      </w:r>
      <w:r w:rsidR="00CA6020">
        <w:rPr>
          <w:rFonts w:ascii="Times New Roman" w:hAnsi="Times New Roman" w:cs="Times New Roman"/>
          <w:bCs/>
          <w:sz w:val="24"/>
          <w:szCs w:val="24"/>
        </w:rPr>
        <w:t>.</w:t>
      </w:r>
    </w:p>
    <w:p w:rsidR="00E60F97" w:rsidRDefault="00E60F97" w:rsidP="00D0651C">
      <w:pPr>
        <w:spacing w:after="0" w:line="360" w:lineRule="auto"/>
        <w:rPr>
          <w:rFonts w:ascii="Times New Roman" w:hAnsi="Times New Roman" w:cs="Times New Roman"/>
          <w:color w:val="111111"/>
          <w:sz w:val="24"/>
          <w:szCs w:val="24"/>
        </w:rPr>
      </w:pPr>
    </w:p>
    <w:p w:rsidR="008C063B" w:rsidRDefault="00E60F97" w:rsidP="00D0651C">
      <w:pPr>
        <w:spacing w:after="0" w:line="360" w:lineRule="auto"/>
        <w:rPr>
          <w:rFonts w:ascii="Times New Roman" w:hAnsi="Times New Roman" w:cs="Times New Roman"/>
          <w:b/>
          <w:color w:val="111111"/>
          <w:sz w:val="24"/>
          <w:szCs w:val="24"/>
        </w:rPr>
      </w:pPr>
      <w:r w:rsidRPr="008C063B">
        <w:rPr>
          <w:rFonts w:ascii="Times New Roman" w:hAnsi="Times New Roman" w:cs="Times New Roman"/>
          <w:b/>
          <w:color w:val="111111"/>
          <w:sz w:val="24"/>
          <w:szCs w:val="24"/>
        </w:rPr>
        <w:t>Considerações finais</w:t>
      </w:r>
    </w:p>
    <w:p w:rsidR="007515B6" w:rsidRPr="007515B6" w:rsidRDefault="007515B6" w:rsidP="00D0651C">
      <w:pPr>
        <w:spacing w:after="0" w:line="360" w:lineRule="auto"/>
        <w:rPr>
          <w:rFonts w:ascii="Times New Roman" w:hAnsi="Times New Roman" w:cs="Times New Roman"/>
          <w:b/>
          <w:bCs/>
          <w:sz w:val="24"/>
          <w:szCs w:val="24"/>
        </w:rPr>
      </w:pPr>
    </w:p>
    <w:p w:rsidR="00C03F74" w:rsidRDefault="00C03F74" w:rsidP="00D0651C">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Portanto, assim como a </w:t>
      </w:r>
      <w:r w:rsidR="00684F3E">
        <w:rPr>
          <w:rFonts w:ascii="Times New Roman" w:hAnsi="Times New Roman" w:cs="Times New Roman"/>
          <w:bCs/>
          <w:sz w:val="24"/>
          <w:szCs w:val="24"/>
        </w:rPr>
        <w:t xml:space="preserve">série </w:t>
      </w:r>
      <w:r w:rsidR="00684F3E" w:rsidRPr="00684F3E">
        <w:rPr>
          <w:rFonts w:ascii="Times New Roman" w:hAnsi="Times New Roman" w:cs="Times New Roman"/>
          <w:bCs/>
          <w:i/>
          <w:sz w:val="24"/>
          <w:szCs w:val="24"/>
        </w:rPr>
        <w:t>Dear White People</w:t>
      </w:r>
      <w:r w:rsidR="00684F3E">
        <w:rPr>
          <w:rFonts w:ascii="Times New Roman" w:hAnsi="Times New Roman" w:cs="Times New Roman"/>
          <w:bCs/>
          <w:sz w:val="24"/>
          <w:szCs w:val="24"/>
        </w:rPr>
        <w:t>, deu-se</w:t>
      </w:r>
      <w:r>
        <w:rPr>
          <w:rFonts w:ascii="Times New Roman" w:hAnsi="Times New Roman" w:cs="Times New Roman"/>
          <w:bCs/>
          <w:sz w:val="24"/>
          <w:szCs w:val="24"/>
        </w:rPr>
        <w:t xml:space="preserve"> explanações para que alunos brancos, que não sofrem na pele com os efeitos do racismo, possam compreender </w:t>
      </w:r>
      <w:r w:rsidR="00E60F97">
        <w:rPr>
          <w:rFonts w:ascii="Times New Roman" w:hAnsi="Times New Roman" w:cs="Times New Roman"/>
          <w:bCs/>
          <w:sz w:val="24"/>
          <w:szCs w:val="24"/>
        </w:rPr>
        <w:t>sobre as relações étnicos-raciais e seus desdobramentos com o objetivo de romper com práticas discriminatórias, desconstruir preconceitos, reconhecer o racismo e desfazer futuros discursos prontos e falácias sobre o tema em nossa sociedade.</w:t>
      </w:r>
    </w:p>
    <w:p w:rsidR="00823ABD" w:rsidRDefault="00823ABD" w:rsidP="007515B6">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Com a aplicação </w:t>
      </w:r>
      <w:r w:rsidR="007515B6">
        <w:rPr>
          <w:rFonts w:ascii="Times New Roman" w:hAnsi="Times New Roman" w:cs="Times New Roman"/>
          <w:bCs/>
          <w:sz w:val="24"/>
          <w:szCs w:val="24"/>
        </w:rPr>
        <w:t>do projeto percebeu-se ainda a necessidade a inserção do conteúdo de história e cul</w:t>
      </w:r>
      <w:r w:rsidR="00684F3E">
        <w:rPr>
          <w:rFonts w:ascii="Times New Roman" w:hAnsi="Times New Roman" w:cs="Times New Roman"/>
          <w:bCs/>
          <w:sz w:val="24"/>
          <w:szCs w:val="24"/>
        </w:rPr>
        <w:t>tura africana e afro-brasileira</w:t>
      </w:r>
      <w:r w:rsidR="007515B6">
        <w:rPr>
          <w:rFonts w:ascii="Times New Roman" w:hAnsi="Times New Roman" w:cs="Times New Roman"/>
          <w:bCs/>
          <w:sz w:val="24"/>
          <w:szCs w:val="24"/>
        </w:rPr>
        <w:t xml:space="preserve"> </w:t>
      </w:r>
      <w:r w:rsidR="00684F3E">
        <w:rPr>
          <w:rFonts w:ascii="Times New Roman" w:hAnsi="Times New Roman" w:cs="Times New Roman"/>
          <w:bCs/>
          <w:sz w:val="24"/>
          <w:szCs w:val="24"/>
        </w:rPr>
        <w:t>n</w:t>
      </w:r>
      <w:r w:rsidR="00CD7D64">
        <w:rPr>
          <w:rFonts w:ascii="Times New Roman" w:hAnsi="Times New Roman" w:cs="Times New Roman"/>
          <w:bCs/>
          <w:sz w:val="24"/>
          <w:szCs w:val="24"/>
        </w:rPr>
        <w:t>o currículo escolar</w:t>
      </w:r>
      <w:r w:rsidR="00684F3E">
        <w:rPr>
          <w:rFonts w:ascii="Times New Roman" w:hAnsi="Times New Roman" w:cs="Times New Roman"/>
          <w:bCs/>
          <w:sz w:val="24"/>
          <w:szCs w:val="24"/>
        </w:rPr>
        <w:t>, que</w:t>
      </w:r>
      <w:r w:rsidR="00CD7D64">
        <w:rPr>
          <w:rFonts w:ascii="Times New Roman" w:hAnsi="Times New Roman" w:cs="Times New Roman"/>
          <w:bCs/>
          <w:sz w:val="24"/>
          <w:szCs w:val="24"/>
        </w:rPr>
        <w:t xml:space="preserve"> como sabemos também é uma relação de poder, </w:t>
      </w:r>
      <w:r w:rsidR="0091423D">
        <w:rPr>
          <w:rFonts w:ascii="Times New Roman" w:hAnsi="Times New Roman" w:cs="Times New Roman"/>
          <w:bCs/>
          <w:sz w:val="24"/>
          <w:szCs w:val="24"/>
        </w:rPr>
        <w:t>e</w:t>
      </w:r>
      <w:r w:rsidR="00684F3E">
        <w:rPr>
          <w:rFonts w:ascii="Times New Roman" w:hAnsi="Times New Roman" w:cs="Times New Roman"/>
          <w:bCs/>
          <w:sz w:val="24"/>
          <w:szCs w:val="24"/>
        </w:rPr>
        <w:t>,</w:t>
      </w:r>
      <w:r w:rsidR="0091423D">
        <w:rPr>
          <w:rFonts w:ascii="Times New Roman" w:hAnsi="Times New Roman" w:cs="Times New Roman"/>
          <w:bCs/>
          <w:sz w:val="24"/>
          <w:szCs w:val="24"/>
        </w:rPr>
        <w:t xml:space="preserve"> apesar da obrigatoriedade do tema no currículo</w:t>
      </w:r>
      <w:r w:rsidR="00684F3E">
        <w:rPr>
          <w:rFonts w:ascii="Times New Roman" w:hAnsi="Times New Roman" w:cs="Times New Roman"/>
          <w:bCs/>
          <w:sz w:val="24"/>
          <w:szCs w:val="24"/>
        </w:rPr>
        <w:t>,</w:t>
      </w:r>
      <w:r w:rsidR="0091423D">
        <w:rPr>
          <w:rFonts w:ascii="Times New Roman" w:hAnsi="Times New Roman" w:cs="Times New Roman"/>
          <w:bCs/>
          <w:sz w:val="24"/>
          <w:szCs w:val="24"/>
        </w:rPr>
        <w:t xml:space="preserve"> </w:t>
      </w:r>
      <w:r w:rsidR="00684F3E">
        <w:rPr>
          <w:rFonts w:ascii="Times New Roman" w:hAnsi="Times New Roman" w:cs="Times New Roman"/>
          <w:bCs/>
          <w:sz w:val="24"/>
          <w:szCs w:val="24"/>
        </w:rPr>
        <w:t xml:space="preserve">ainda </w:t>
      </w:r>
      <w:r w:rsidR="0091423D">
        <w:rPr>
          <w:rFonts w:ascii="Times New Roman" w:hAnsi="Times New Roman" w:cs="Times New Roman"/>
          <w:bCs/>
          <w:sz w:val="24"/>
          <w:szCs w:val="24"/>
        </w:rPr>
        <w:t>não há sua efetivação</w:t>
      </w:r>
      <w:r w:rsidR="00684F3E">
        <w:rPr>
          <w:rFonts w:ascii="Times New Roman" w:hAnsi="Times New Roman" w:cs="Times New Roman"/>
          <w:bCs/>
          <w:sz w:val="24"/>
          <w:szCs w:val="24"/>
        </w:rPr>
        <w:t xml:space="preserve"> de fato</w:t>
      </w:r>
      <w:r w:rsidR="0091423D">
        <w:rPr>
          <w:rFonts w:ascii="Times New Roman" w:hAnsi="Times New Roman" w:cs="Times New Roman"/>
          <w:bCs/>
          <w:sz w:val="24"/>
          <w:szCs w:val="24"/>
        </w:rPr>
        <w:t>.</w:t>
      </w:r>
    </w:p>
    <w:p w:rsidR="007515B6" w:rsidRDefault="007515B6" w:rsidP="007515B6">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Sugere-se </w:t>
      </w:r>
      <w:r w:rsidR="00684F3E">
        <w:rPr>
          <w:rFonts w:ascii="Times New Roman" w:hAnsi="Times New Roman" w:cs="Times New Roman"/>
          <w:bCs/>
          <w:sz w:val="24"/>
          <w:szCs w:val="24"/>
        </w:rPr>
        <w:t>para o cumprimento da lei 10.639/2003</w:t>
      </w:r>
      <w:r>
        <w:rPr>
          <w:rFonts w:ascii="Times New Roman" w:hAnsi="Times New Roman" w:cs="Times New Roman"/>
          <w:bCs/>
          <w:sz w:val="24"/>
          <w:szCs w:val="24"/>
        </w:rPr>
        <w:t xml:space="preserve"> a </w:t>
      </w:r>
      <w:r w:rsidR="0091423D">
        <w:rPr>
          <w:rFonts w:ascii="Times New Roman" w:hAnsi="Times New Roman" w:cs="Times New Roman"/>
          <w:bCs/>
          <w:sz w:val="24"/>
          <w:szCs w:val="24"/>
        </w:rPr>
        <w:t>cap</w:t>
      </w:r>
      <w:r>
        <w:rPr>
          <w:rFonts w:ascii="Times New Roman" w:hAnsi="Times New Roman" w:cs="Times New Roman"/>
          <w:bCs/>
          <w:sz w:val="24"/>
          <w:szCs w:val="24"/>
        </w:rPr>
        <w:t>a</w:t>
      </w:r>
      <w:r w:rsidR="0091423D">
        <w:rPr>
          <w:rFonts w:ascii="Times New Roman" w:hAnsi="Times New Roman" w:cs="Times New Roman"/>
          <w:bCs/>
          <w:sz w:val="24"/>
          <w:szCs w:val="24"/>
        </w:rPr>
        <w:t>cita</w:t>
      </w:r>
      <w:r>
        <w:rPr>
          <w:rFonts w:ascii="Times New Roman" w:hAnsi="Times New Roman" w:cs="Times New Roman"/>
          <w:bCs/>
          <w:sz w:val="24"/>
          <w:szCs w:val="24"/>
        </w:rPr>
        <w:t xml:space="preserve">ção de professores </w:t>
      </w:r>
      <w:r w:rsidR="00684F3E">
        <w:rPr>
          <w:rFonts w:ascii="Times New Roman" w:hAnsi="Times New Roman" w:cs="Times New Roman"/>
          <w:bCs/>
          <w:sz w:val="24"/>
          <w:szCs w:val="24"/>
        </w:rPr>
        <w:t xml:space="preserve">em seu conteúdo, já que </w:t>
      </w:r>
      <w:r w:rsidR="00CD7D64">
        <w:rPr>
          <w:rFonts w:ascii="Times New Roman" w:hAnsi="Times New Roman" w:cs="Times New Roman"/>
          <w:bCs/>
          <w:sz w:val="24"/>
          <w:szCs w:val="24"/>
        </w:rPr>
        <w:t>a maioria dos docentes</w:t>
      </w:r>
      <w:r w:rsidR="00684F3E">
        <w:rPr>
          <w:rFonts w:ascii="Times New Roman" w:hAnsi="Times New Roman" w:cs="Times New Roman"/>
          <w:bCs/>
          <w:sz w:val="24"/>
          <w:szCs w:val="24"/>
        </w:rPr>
        <w:t xml:space="preserve"> ainda não o conhecem</w:t>
      </w:r>
      <w:r w:rsidR="00CD7D64">
        <w:rPr>
          <w:rFonts w:ascii="Times New Roman" w:hAnsi="Times New Roman" w:cs="Times New Roman"/>
          <w:bCs/>
          <w:sz w:val="24"/>
          <w:szCs w:val="24"/>
        </w:rPr>
        <w:t xml:space="preserve">, </w:t>
      </w:r>
      <w:r w:rsidR="00684F3E">
        <w:rPr>
          <w:rFonts w:ascii="Times New Roman" w:hAnsi="Times New Roman" w:cs="Times New Roman"/>
          <w:bCs/>
          <w:sz w:val="24"/>
          <w:szCs w:val="24"/>
        </w:rPr>
        <w:t>a fim de provocar</w:t>
      </w:r>
      <w:r w:rsidR="00CD7D64">
        <w:rPr>
          <w:rFonts w:ascii="Times New Roman" w:hAnsi="Times New Roman" w:cs="Times New Roman"/>
          <w:bCs/>
          <w:sz w:val="24"/>
          <w:szCs w:val="24"/>
        </w:rPr>
        <w:t xml:space="preserve"> uma mudança de valores e para produzir novas práticas pedagógicas que promovam a valorização da história e cultura africana e afro-brasileira, buscando assim a promoção da igualdade racial no ambiente escolar.</w:t>
      </w:r>
    </w:p>
    <w:p w:rsidR="0091423D" w:rsidRDefault="00CD7D64" w:rsidP="007515B6">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 </w:t>
      </w:r>
      <w:r w:rsidR="00684F3E">
        <w:rPr>
          <w:rFonts w:ascii="Times New Roman" w:hAnsi="Times New Roman" w:cs="Times New Roman"/>
          <w:bCs/>
          <w:sz w:val="24"/>
          <w:szCs w:val="24"/>
        </w:rPr>
        <w:t>experiência</w:t>
      </w:r>
      <w:r>
        <w:rPr>
          <w:rFonts w:ascii="Times New Roman" w:hAnsi="Times New Roman" w:cs="Times New Roman"/>
          <w:bCs/>
          <w:sz w:val="24"/>
          <w:szCs w:val="24"/>
        </w:rPr>
        <w:t xml:space="preserve"> </w:t>
      </w:r>
      <w:r w:rsidR="00684F3E">
        <w:rPr>
          <w:rFonts w:ascii="Times New Roman" w:hAnsi="Times New Roman" w:cs="Times New Roman"/>
          <w:bCs/>
          <w:sz w:val="24"/>
          <w:szCs w:val="24"/>
        </w:rPr>
        <w:t>aqui relatada</w:t>
      </w:r>
      <w:r>
        <w:rPr>
          <w:rFonts w:ascii="Times New Roman" w:hAnsi="Times New Roman" w:cs="Times New Roman"/>
          <w:bCs/>
          <w:sz w:val="24"/>
          <w:szCs w:val="24"/>
        </w:rPr>
        <w:t xml:space="preserve"> fo</w:t>
      </w:r>
      <w:r w:rsidR="00684F3E">
        <w:rPr>
          <w:rFonts w:ascii="Times New Roman" w:hAnsi="Times New Roman" w:cs="Times New Roman"/>
          <w:bCs/>
          <w:sz w:val="24"/>
          <w:szCs w:val="24"/>
        </w:rPr>
        <w:t xml:space="preserve">i uma intervenção bem sucedida. Embora </w:t>
      </w:r>
      <w:r>
        <w:rPr>
          <w:rFonts w:ascii="Times New Roman" w:hAnsi="Times New Roman" w:cs="Times New Roman"/>
          <w:bCs/>
          <w:sz w:val="24"/>
          <w:szCs w:val="24"/>
        </w:rPr>
        <w:t>falar de questão racial e cotas para alunos brancos e pertencentes de uma classe social com grande poder aquisitivo é um desafio,</w:t>
      </w:r>
      <w:r w:rsidR="0091423D">
        <w:rPr>
          <w:rFonts w:ascii="Times New Roman" w:hAnsi="Times New Roman" w:cs="Times New Roman"/>
          <w:bCs/>
          <w:sz w:val="24"/>
          <w:szCs w:val="24"/>
        </w:rPr>
        <w:t xml:space="preserve"> </w:t>
      </w:r>
      <w:r w:rsidR="00684F3E">
        <w:rPr>
          <w:rFonts w:ascii="Times New Roman" w:hAnsi="Times New Roman" w:cs="Times New Roman"/>
          <w:bCs/>
          <w:sz w:val="24"/>
          <w:szCs w:val="24"/>
        </w:rPr>
        <w:t>conseguiu-se</w:t>
      </w:r>
      <w:r w:rsidR="0091423D">
        <w:rPr>
          <w:rFonts w:ascii="Times New Roman" w:hAnsi="Times New Roman" w:cs="Times New Roman"/>
          <w:bCs/>
          <w:sz w:val="24"/>
          <w:szCs w:val="24"/>
        </w:rPr>
        <w:t xml:space="preserve"> debater o assunto de maneira dinâmica fazendo com que estes alunos </w:t>
      </w:r>
      <w:r w:rsidR="00684F3E">
        <w:rPr>
          <w:rFonts w:ascii="Times New Roman" w:hAnsi="Times New Roman" w:cs="Times New Roman"/>
          <w:bCs/>
          <w:sz w:val="24"/>
          <w:szCs w:val="24"/>
        </w:rPr>
        <w:t>participassem e ouvissem explicações históricas e teóricas para assuntos que eles apenas conheciam de senso comum, para assim poderem repensar</w:t>
      </w:r>
      <w:r w:rsidR="0091423D">
        <w:rPr>
          <w:rFonts w:ascii="Times New Roman" w:hAnsi="Times New Roman" w:cs="Times New Roman"/>
          <w:bCs/>
          <w:sz w:val="24"/>
          <w:szCs w:val="24"/>
        </w:rPr>
        <w:t xml:space="preserve"> </w:t>
      </w:r>
      <w:r w:rsidR="00684F3E">
        <w:rPr>
          <w:rFonts w:ascii="Times New Roman" w:hAnsi="Times New Roman" w:cs="Times New Roman"/>
          <w:bCs/>
          <w:sz w:val="24"/>
          <w:szCs w:val="24"/>
        </w:rPr>
        <w:t>sobr</w:t>
      </w:r>
      <w:r w:rsidR="0091423D">
        <w:rPr>
          <w:rFonts w:ascii="Times New Roman" w:hAnsi="Times New Roman" w:cs="Times New Roman"/>
          <w:bCs/>
          <w:sz w:val="24"/>
          <w:szCs w:val="24"/>
        </w:rPr>
        <w:t>e as relações étnicos-raciais no Brasil.</w:t>
      </w:r>
    </w:p>
    <w:p w:rsidR="00CD7D64" w:rsidRDefault="00800745" w:rsidP="00252FCB">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Portanto </w:t>
      </w:r>
      <w:r w:rsidRPr="00800745">
        <w:rPr>
          <w:rFonts w:ascii="Times New Roman" w:hAnsi="Times New Roman" w:cs="Times New Roman"/>
          <w:bCs/>
          <w:i/>
          <w:sz w:val="24"/>
          <w:szCs w:val="24"/>
        </w:rPr>
        <w:t>Dear White People</w:t>
      </w:r>
      <w:r w:rsidR="0091423D">
        <w:rPr>
          <w:rFonts w:ascii="Times New Roman" w:hAnsi="Times New Roman" w:cs="Times New Roman"/>
          <w:bCs/>
          <w:sz w:val="24"/>
          <w:szCs w:val="24"/>
        </w:rPr>
        <w:t xml:space="preserve">, não é vitimismo, </w:t>
      </w:r>
      <w:r w:rsidR="00D838DB">
        <w:rPr>
          <w:rFonts w:ascii="Times New Roman" w:hAnsi="Times New Roman" w:cs="Times New Roman"/>
          <w:bCs/>
          <w:sz w:val="24"/>
          <w:szCs w:val="24"/>
        </w:rPr>
        <w:t>não</w:t>
      </w:r>
      <w:r w:rsidR="00684F3E">
        <w:rPr>
          <w:rFonts w:ascii="Times New Roman" w:hAnsi="Times New Roman" w:cs="Times New Roman"/>
          <w:bCs/>
          <w:sz w:val="24"/>
          <w:szCs w:val="24"/>
        </w:rPr>
        <w:t xml:space="preserve"> é brincadeira, não é bullying. O</w:t>
      </w:r>
      <w:r w:rsidR="0091423D">
        <w:rPr>
          <w:rFonts w:ascii="Times New Roman" w:hAnsi="Times New Roman" w:cs="Times New Roman"/>
          <w:bCs/>
          <w:sz w:val="24"/>
          <w:szCs w:val="24"/>
        </w:rPr>
        <w:t xml:space="preserve"> racismo existe</w:t>
      </w:r>
      <w:r w:rsidR="00684F3E">
        <w:rPr>
          <w:rFonts w:ascii="Times New Roman" w:hAnsi="Times New Roman" w:cs="Times New Roman"/>
          <w:bCs/>
          <w:sz w:val="24"/>
          <w:szCs w:val="24"/>
        </w:rPr>
        <w:t xml:space="preserve"> e </w:t>
      </w:r>
      <w:r w:rsidR="00252FCB">
        <w:rPr>
          <w:rFonts w:ascii="Times New Roman" w:hAnsi="Times New Roman" w:cs="Times New Roman"/>
          <w:bCs/>
          <w:sz w:val="24"/>
          <w:szCs w:val="24"/>
        </w:rPr>
        <w:t xml:space="preserve">está tão incrustado em nossa sociedade que muitas vezes não </w:t>
      </w:r>
      <w:r>
        <w:rPr>
          <w:rFonts w:ascii="Times New Roman" w:hAnsi="Times New Roman" w:cs="Times New Roman"/>
          <w:bCs/>
          <w:sz w:val="24"/>
          <w:szCs w:val="24"/>
        </w:rPr>
        <w:t xml:space="preserve">é sequer </w:t>
      </w:r>
      <w:r w:rsidR="00252FCB">
        <w:rPr>
          <w:rFonts w:ascii="Times New Roman" w:hAnsi="Times New Roman" w:cs="Times New Roman"/>
          <w:bCs/>
          <w:sz w:val="24"/>
          <w:szCs w:val="24"/>
        </w:rPr>
        <w:t>perceb</w:t>
      </w:r>
      <w:r>
        <w:rPr>
          <w:rFonts w:ascii="Times New Roman" w:hAnsi="Times New Roman" w:cs="Times New Roman"/>
          <w:bCs/>
          <w:sz w:val="24"/>
          <w:szCs w:val="24"/>
        </w:rPr>
        <w:t>ido</w:t>
      </w:r>
      <w:r w:rsidR="00252FCB">
        <w:rPr>
          <w:rFonts w:ascii="Times New Roman" w:hAnsi="Times New Roman" w:cs="Times New Roman"/>
          <w:bCs/>
          <w:sz w:val="24"/>
          <w:szCs w:val="24"/>
        </w:rPr>
        <w:t xml:space="preserve"> </w:t>
      </w:r>
      <w:r>
        <w:rPr>
          <w:rFonts w:ascii="Times New Roman" w:hAnsi="Times New Roman" w:cs="Times New Roman"/>
          <w:bCs/>
          <w:sz w:val="24"/>
          <w:szCs w:val="24"/>
        </w:rPr>
        <w:t>em</w:t>
      </w:r>
      <w:r w:rsidR="00252FCB">
        <w:rPr>
          <w:rFonts w:ascii="Times New Roman" w:hAnsi="Times New Roman" w:cs="Times New Roman"/>
          <w:bCs/>
          <w:sz w:val="24"/>
          <w:szCs w:val="24"/>
        </w:rPr>
        <w:t xml:space="preserve"> ações e discursos </w:t>
      </w:r>
      <w:r>
        <w:rPr>
          <w:rFonts w:ascii="Times New Roman" w:hAnsi="Times New Roman" w:cs="Times New Roman"/>
          <w:bCs/>
          <w:sz w:val="24"/>
          <w:szCs w:val="24"/>
        </w:rPr>
        <w:t>que, embora racistas, são consideradas comuns e inofensivas</w:t>
      </w:r>
      <w:r w:rsidR="00252FCB">
        <w:rPr>
          <w:rFonts w:ascii="Times New Roman" w:hAnsi="Times New Roman" w:cs="Times New Roman"/>
          <w:bCs/>
          <w:sz w:val="24"/>
          <w:szCs w:val="24"/>
        </w:rPr>
        <w:t xml:space="preserve">. Sabemos que ser racista não é um traço cruel da personalidade dos indivíduos, nós de maneira geral somos ensinados </w:t>
      </w:r>
      <w:r w:rsidR="00D838DB">
        <w:rPr>
          <w:rFonts w:ascii="Times New Roman" w:hAnsi="Times New Roman" w:cs="Times New Roman"/>
          <w:bCs/>
          <w:sz w:val="24"/>
          <w:szCs w:val="24"/>
        </w:rPr>
        <w:t xml:space="preserve">pela sociedade que foi </w:t>
      </w:r>
      <w:r w:rsidR="00252FCB">
        <w:rPr>
          <w:rFonts w:ascii="Times New Roman" w:hAnsi="Times New Roman" w:cs="Times New Roman"/>
          <w:bCs/>
          <w:sz w:val="24"/>
          <w:szCs w:val="24"/>
        </w:rPr>
        <w:t xml:space="preserve">sócio-historicamente </w:t>
      </w:r>
      <w:r w:rsidR="00D838DB">
        <w:rPr>
          <w:rFonts w:ascii="Times New Roman" w:hAnsi="Times New Roman" w:cs="Times New Roman"/>
          <w:bCs/>
          <w:sz w:val="24"/>
          <w:szCs w:val="24"/>
        </w:rPr>
        <w:t>construída com base no discurso racista.</w:t>
      </w:r>
    </w:p>
    <w:p w:rsidR="007E2192" w:rsidRDefault="00234DA4" w:rsidP="00B6210D">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Assim, o que podemos fazer para</w:t>
      </w:r>
      <w:r w:rsidR="00D838DB">
        <w:rPr>
          <w:rFonts w:ascii="Times New Roman" w:hAnsi="Times New Roman" w:cs="Times New Roman"/>
          <w:bCs/>
          <w:sz w:val="24"/>
          <w:szCs w:val="24"/>
        </w:rPr>
        <w:t xml:space="preserve"> </w:t>
      </w:r>
      <w:r>
        <w:rPr>
          <w:rFonts w:ascii="Times New Roman" w:hAnsi="Times New Roman" w:cs="Times New Roman"/>
          <w:bCs/>
          <w:sz w:val="24"/>
          <w:szCs w:val="24"/>
        </w:rPr>
        <w:t>interromper o ciclo de perpetuação do racismo é combatê-lo, daí a importância da efetividade da aplicação da lei 10.639/2003, não somente para alunos pretos que sofrem na pele com o racismo, mas também para brancos que podem ser reprodutores de aç</w:t>
      </w:r>
      <w:r w:rsidR="00013FA0">
        <w:rPr>
          <w:rFonts w:ascii="Times New Roman" w:hAnsi="Times New Roman" w:cs="Times New Roman"/>
          <w:bCs/>
          <w:sz w:val="24"/>
          <w:szCs w:val="24"/>
        </w:rPr>
        <w:t>ões e discursos discriminatórios e preconceituosos com a população negra</w:t>
      </w:r>
      <w:r w:rsidR="00800745">
        <w:rPr>
          <w:rFonts w:ascii="Times New Roman" w:hAnsi="Times New Roman" w:cs="Times New Roman"/>
          <w:bCs/>
          <w:sz w:val="24"/>
          <w:szCs w:val="24"/>
        </w:rPr>
        <w:t>, contrapondo assim, a construção da sociedade que sabe conviver com os desiguais e que não os torna inferiores por isso, da sociedade melhor e mais digna de humanidade, a qual todos anseiam.</w:t>
      </w:r>
    </w:p>
    <w:p w:rsidR="00234DA4" w:rsidRDefault="00234DA4" w:rsidP="00B6210D">
      <w:pPr>
        <w:spacing w:after="0"/>
        <w:rPr>
          <w:rFonts w:ascii="Times New Roman" w:hAnsi="Times New Roman" w:cs="Times New Roman"/>
          <w:color w:val="111111"/>
          <w:sz w:val="24"/>
          <w:szCs w:val="24"/>
        </w:rPr>
      </w:pPr>
    </w:p>
    <w:p w:rsidR="00787287" w:rsidRPr="00787287" w:rsidRDefault="000D4571" w:rsidP="00787287">
      <w:pPr>
        <w:spacing w:after="0"/>
        <w:rPr>
          <w:rFonts w:ascii="Times New Roman" w:hAnsi="Times New Roman" w:cs="Times New Roman"/>
          <w:b/>
          <w:color w:val="111111"/>
          <w:sz w:val="24"/>
          <w:szCs w:val="24"/>
        </w:rPr>
      </w:pPr>
      <w:r w:rsidRPr="00BF2E8F">
        <w:rPr>
          <w:rFonts w:ascii="Times New Roman" w:hAnsi="Times New Roman" w:cs="Times New Roman"/>
          <w:b/>
          <w:color w:val="111111"/>
          <w:sz w:val="24"/>
          <w:szCs w:val="24"/>
        </w:rPr>
        <w:t>Referências</w:t>
      </w:r>
    </w:p>
    <w:p w:rsidR="00787287" w:rsidRPr="00787287" w:rsidRDefault="00787287" w:rsidP="00787287">
      <w:pPr>
        <w:spacing w:after="0" w:line="240" w:lineRule="auto"/>
        <w:jc w:val="both"/>
        <w:rPr>
          <w:rFonts w:ascii="Times New Roman" w:eastAsia="Times New Roman" w:hAnsi="Times New Roman" w:cs="Times New Roman"/>
          <w:sz w:val="24"/>
          <w:szCs w:val="24"/>
          <w:lang w:eastAsia="pt-BR"/>
        </w:rPr>
      </w:pPr>
    </w:p>
    <w:p w:rsidR="00787287" w:rsidRPr="00787287" w:rsidRDefault="00787287" w:rsidP="00787287">
      <w:pPr>
        <w:spacing w:after="0" w:line="240" w:lineRule="auto"/>
        <w:jc w:val="both"/>
        <w:rPr>
          <w:rFonts w:ascii="Times New Roman" w:eastAsia="Times New Roman" w:hAnsi="Times New Roman" w:cs="Times New Roman"/>
          <w:sz w:val="24"/>
          <w:szCs w:val="24"/>
          <w:lang w:eastAsia="pt-BR"/>
        </w:rPr>
      </w:pPr>
      <w:r w:rsidRPr="00787287">
        <w:rPr>
          <w:rFonts w:ascii="Times New Roman" w:eastAsia="Times New Roman" w:hAnsi="Times New Roman" w:cs="Times New Roman"/>
          <w:sz w:val="24"/>
          <w:szCs w:val="24"/>
          <w:lang w:eastAsia="pt-BR"/>
        </w:rPr>
        <w:t xml:space="preserve">BITTENCOURT, Circe Maria Fernandes. </w:t>
      </w:r>
      <w:r w:rsidRPr="00787287">
        <w:rPr>
          <w:rFonts w:ascii="Times New Roman" w:eastAsia="Times New Roman" w:hAnsi="Times New Roman" w:cs="Times New Roman"/>
          <w:b/>
          <w:sz w:val="24"/>
          <w:szCs w:val="24"/>
          <w:lang w:eastAsia="pt-BR"/>
        </w:rPr>
        <w:t>Ensino de história</w:t>
      </w:r>
      <w:r w:rsidRPr="00787287">
        <w:rPr>
          <w:rFonts w:ascii="Times New Roman" w:eastAsia="Times New Roman" w:hAnsi="Times New Roman" w:cs="Times New Roman"/>
          <w:sz w:val="24"/>
          <w:szCs w:val="24"/>
          <w:lang w:eastAsia="pt-BR"/>
        </w:rPr>
        <w:t>: fundamentos e métodos. São Paulo: Cortez, 2004.</w:t>
      </w:r>
    </w:p>
    <w:p w:rsidR="00787287" w:rsidRDefault="00787287" w:rsidP="00787287">
      <w:pPr>
        <w:autoSpaceDE w:val="0"/>
        <w:autoSpaceDN w:val="0"/>
        <w:adjustRightInd w:val="0"/>
        <w:spacing w:after="0" w:line="240" w:lineRule="auto"/>
        <w:jc w:val="both"/>
        <w:rPr>
          <w:rFonts w:ascii="Times New Roman" w:hAnsi="Times New Roman" w:cs="Times New Roman"/>
          <w:sz w:val="24"/>
          <w:szCs w:val="24"/>
        </w:rPr>
      </w:pPr>
    </w:p>
    <w:p w:rsidR="00787287" w:rsidRPr="00787287" w:rsidRDefault="00787287" w:rsidP="00787287">
      <w:pPr>
        <w:autoSpaceDE w:val="0"/>
        <w:autoSpaceDN w:val="0"/>
        <w:adjustRightInd w:val="0"/>
        <w:spacing w:after="0" w:line="240" w:lineRule="auto"/>
        <w:jc w:val="both"/>
        <w:rPr>
          <w:rFonts w:ascii="Times New Roman" w:hAnsi="Times New Roman" w:cs="Times New Roman"/>
          <w:i/>
          <w:iCs/>
          <w:sz w:val="24"/>
          <w:szCs w:val="24"/>
        </w:rPr>
      </w:pPr>
      <w:r w:rsidRPr="00787287">
        <w:rPr>
          <w:rFonts w:ascii="Times New Roman" w:hAnsi="Times New Roman" w:cs="Times New Roman"/>
          <w:sz w:val="24"/>
          <w:szCs w:val="24"/>
        </w:rPr>
        <w:t xml:space="preserve">BORGES, Edson, MEDEIROS, Carlos Alberto e d´ADESKY, Jacques. (Orgs.)  </w:t>
      </w:r>
      <w:r w:rsidRPr="00787287">
        <w:rPr>
          <w:rFonts w:ascii="Times New Roman" w:hAnsi="Times New Roman" w:cs="Times New Roman"/>
          <w:b/>
          <w:iCs/>
          <w:sz w:val="24"/>
          <w:szCs w:val="24"/>
        </w:rPr>
        <w:t>Racismo, preconceito e intolerância</w:t>
      </w:r>
      <w:r w:rsidRPr="00787287">
        <w:rPr>
          <w:rFonts w:ascii="Times New Roman" w:hAnsi="Times New Roman" w:cs="Times New Roman"/>
          <w:iCs/>
          <w:sz w:val="24"/>
          <w:szCs w:val="24"/>
        </w:rPr>
        <w:t>.</w:t>
      </w:r>
      <w:r w:rsidRPr="00787287">
        <w:rPr>
          <w:rFonts w:ascii="Times New Roman" w:hAnsi="Times New Roman" w:cs="Times New Roman"/>
          <w:i/>
          <w:iCs/>
          <w:sz w:val="24"/>
          <w:szCs w:val="24"/>
        </w:rPr>
        <w:t xml:space="preserve"> </w:t>
      </w:r>
      <w:r w:rsidRPr="00787287">
        <w:rPr>
          <w:rFonts w:ascii="Times New Roman" w:hAnsi="Times New Roman" w:cs="Times New Roman"/>
          <w:sz w:val="24"/>
          <w:szCs w:val="24"/>
        </w:rPr>
        <w:t>São Paulo: Atual, 2002</w:t>
      </w:r>
      <w:r w:rsidRPr="00787287">
        <w:rPr>
          <w:rFonts w:ascii="Times New Roman" w:eastAsia="Times New Roman" w:hAnsi="Times New Roman" w:cs="Times New Roman"/>
          <w:sz w:val="24"/>
          <w:szCs w:val="24"/>
          <w:lang w:val="pt-PT" w:eastAsia="pt-BR"/>
        </w:rPr>
        <w:t>. (Coleção Espaço &amp; Debate).</w:t>
      </w:r>
    </w:p>
    <w:p w:rsidR="00787287" w:rsidRDefault="00787287" w:rsidP="00787287">
      <w:pPr>
        <w:spacing w:after="0" w:line="240" w:lineRule="auto"/>
        <w:jc w:val="both"/>
        <w:rPr>
          <w:rFonts w:ascii="Times New Roman" w:eastAsia="Times New Roman" w:hAnsi="Times New Roman" w:cs="Times New Roman"/>
          <w:sz w:val="24"/>
          <w:szCs w:val="24"/>
          <w:lang w:eastAsia="pt-BR"/>
        </w:rPr>
      </w:pPr>
    </w:p>
    <w:p w:rsidR="00787287" w:rsidRPr="00787287" w:rsidRDefault="00787287" w:rsidP="00787287">
      <w:pPr>
        <w:spacing w:after="0" w:line="240" w:lineRule="auto"/>
        <w:jc w:val="both"/>
        <w:rPr>
          <w:rFonts w:ascii="Times New Roman" w:eastAsia="Times New Roman" w:hAnsi="Times New Roman" w:cs="Times New Roman"/>
          <w:sz w:val="24"/>
          <w:szCs w:val="24"/>
          <w:lang w:eastAsia="pt-BR"/>
        </w:rPr>
      </w:pPr>
      <w:r w:rsidRPr="00787287">
        <w:rPr>
          <w:rFonts w:ascii="Times New Roman" w:eastAsia="Times New Roman" w:hAnsi="Times New Roman" w:cs="Times New Roman"/>
          <w:sz w:val="24"/>
          <w:szCs w:val="24"/>
          <w:lang w:eastAsia="pt-BR"/>
        </w:rPr>
        <w:t xml:space="preserve">BRASIL. </w:t>
      </w:r>
      <w:r w:rsidRPr="00787287">
        <w:rPr>
          <w:rFonts w:ascii="Times New Roman" w:eastAsia="Times New Roman" w:hAnsi="Times New Roman" w:cs="Times New Roman"/>
          <w:b/>
          <w:sz w:val="24"/>
          <w:szCs w:val="24"/>
          <w:lang w:eastAsia="pt-BR"/>
        </w:rPr>
        <w:t>Lei 10.639/2003</w:t>
      </w:r>
      <w:r w:rsidRPr="00787287">
        <w:rPr>
          <w:rFonts w:ascii="Times New Roman" w:eastAsia="Times New Roman" w:hAnsi="Times New Roman" w:cs="Times New Roman"/>
          <w:sz w:val="24"/>
          <w:szCs w:val="24"/>
          <w:lang w:eastAsia="pt-BR"/>
        </w:rPr>
        <w:t>. Disponível em: &lt;https://www.planalto.gov.br/ccivil_03/Leis/2003/L10.639.htm&gt;.</w:t>
      </w:r>
    </w:p>
    <w:p w:rsidR="00787287" w:rsidRDefault="00787287" w:rsidP="00787287">
      <w:pPr>
        <w:spacing w:after="0" w:line="240" w:lineRule="auto"/>
        <w:jc w:val="both"/>
        <w:rPr>
          <w:rFonts w:ascii="Times New Roman" w:eastAsia="Times New Roman" w:hAnsi="Times New Roman" w:cs="Times New Roman"/>
          <w:sz w:val="24"/>
          <w:szCs w:val="24"/>
          <w:lang w:eastAsia="pt-BR"/>
        </w:rPr>
      </w:pPr>
    </w:p>
    <w:p w:rsidR="00A30E72" w:rsidRDefault="00787287" w:rsidP="00A30E72">
      <w:pPr>
        <w:spacing w:after="0" w:line="240" w:lineRule="auto"/>
        <w:jc w:val="both"/>
        <w:rPr>
          <w:rFonts w:ascii="Times New Roman" w:eastAsia="Times New Roman" w:hAnsi="Times New Roman" w:cs="Times New Roman"/>
          <w:sz w:val="24"/>
          <w:szCs w:val="24"/>
          <w:lang w:eastAsia="pt-BR"/>
        </w:rPr>
      </w:pPr>
      <w:r w:rsidRPr="00787287">
        <w:rPr>
          <w:rFonts w:ascii="Times New Roman" w:eastAsia="Times New Roman" w:hAnsi="Times New Roman" w:cs="Times New Roman"/>
          <w:sz w:val="24"/>
          <w:szCs w:val="24"/>
          <w:lang w:eastAsia="pt-BR"/>
        </w:rPr>
        <w:t xml:space="preserve">BRASIL. </w:t>
      </w:r>
      <w:r w:rsidRPr="00787287">
        <w:rPr>
          <w:rFonts w:ascii="Times New Roman" w:eastAsia="Times New Roman" w:hAnsi="Times New Roman" w:cs="Times New Roman"/>
          <w:b/>
          <w:sz w:val="24"/>
          <w:szCs w:val="24"/>
          <w:lang w:eastAsia="pt-BR"/>
        </w:rPr>
        <w:t>Orientações e Ações para a Educação das Relações Étnico-Raciais</w:t>
      </w:r>
      <w:r w:rsidRPr="00787287">
        <w:rPr>
          <w:rFonts w:ascii="Times New Roman" w:eastAsia="Times New Roman" w:hAnsi="Times New Roman" w:cs="Times New Roman"/>
          <w:sz w:val="24"/>
          <w:szCs w:val="24"/>
          <w:lang w:eastAsia="pt-BR"/>
        </w:rPr>
        <w:t>. Brasília: SECAD, 2006.</w:t>
      </w:r>
    </w:p>
    <w:p w:rsidR="00A30E72" w:rsidRDefault="00A30E72" w:rsidP="00A30E72">
      <w:pPr>
        <w:spacing w:after="0" w:line="240" w:lineRule="auto"/>
        <w:jc w:val="both"/>
        <w:rPr>
          <w:rFonts w:ascii="Times New Roman" w:eastAsia="Times New Roman" w:hAnsi="Times New Roman" w:cs="Times New Roman"/>
          <w:b/>
          <w:sz w:val="24"/>
          <w:szCs w:val="24"/>
          <w:lang w:eastAsia="pt-BR"/>
        </w:rPr>
      </w:pPr>
    </w:p>
    <w:p w:rsidR="00A30E72" w:rsidRPr="00A30E72" w:rsidRDefault="00A30E72" w:rsidP="00A30E72">
      <w:pPr>
        <w:spacing w:after="0" w:line="240" w:lineRule="auto"/>
        <w:jc w:val="both"/>
        <w:rPr>
          <w:rFonts w:ascii="Times New Roman" w:hAnsi="Times New Roman" w:cs="Times New Roman"/>
          <w:sz w:val="24"/>
          <w:szCs w:val="24"/>
        </w:rPr>
      </w:pPr>
      <w:r w:rsidRPr="00A30E72">
        <w:rPr>
          <w:rFonts w:ascii="Times New Roman" w:hAnsi="Times New Roman" w:cs="Times New Roman"/>
          <w:sz w:val="24"/>
          <w:szCs w:val="24"/>
        </w:rPr>
        <w:t xml:space="preserve">BRASIL. </w:t>
      </w:r>
      <w:r w:rsidRPr="00A30E72">
        <w:rPr>
          <w:rFonts w:ascii="Times New Roman" w:hAnsi="Times New Roman" w:cs="Times New Roman"/>
          <w:b/>
          <w:sz w:val="24"/>
          <w:szCs w:val="24"/>
        </w:rPr>
        <w:t xml:space="preserve">Constituição </w:t>
      </w:r>
      <w:r w:rsidRPr="00A30E72">
        <w:rPr>
          <w:rFonts w:ascii="Times New Roman" w:hAnsi="Times New Roman" w:cs="Times New Roman"/>
          <w:b/>
          <w:bCs/>
          <w:sz w:val="24"/>
          <w:szCs w:val="24"/>
        </w:rPr>
        <w:t>Federativa do Brasil</w:t>
      </w:r>
      <w:r w:rsidRPr="00A30E72">
        <w:rPr>
          <w:rFonts w:ascii="Times New Roman" w:hAnsi="Times New Roman" w:cs="Times New Roman"/>
          <w:sz w:val="24"/>
          <w:szCs w:val="24"/>
        </w:rPr>
        <w:t>: promulgada em 5 de outubro de 1988. 4 ed. São Paulo: Saraiva, 1990.</w:t>
      </w:r>
    </w:p>
    <w:p w:rsidR="00A30E72" w:rsidRDefault="00A30E72" w:rsidP="00A30E72">
      <w:pPr>
        <w:spacing w:after="0" w:line="240" w:lineRule="auto"/>
        <w:jc w:val="both"/>
        <w:rPr>
          <w:rFonts w:ascii="Times New Roman" w:eastAsia="Times New Roman" w:hAnsi="Times New Roman" w:cs="Times New Roman"/>
          <w:b/>
          <w:sz w:val="24"/>
          <w:szCs w:val="24"/>
          <w:lang w:eastAsia="pt-BR"/>
        </w:rPr>
      </w:pPr>
    </w:p>
    <w:p w:rsidR="00A30E72" w:rsidRDefault="00A30E72" w:rsidP="00A30E72">
      <w:pPr>
        <w:spacing w:after="0" w:line="240" w:lineRule="auto"/>
        <w:jc w:val="both"/>
        <w:rPr>
          <w:rFonts w:ascii="Times New Roman" w:eastAsia="Times New Roman" w:hAnsi="Times New Roman" w:cs="Times New Roman"/>
          <w:sz w:val="24"/>
          <w:szCs w:val="24"/>
          <w:lang w:eastAsia="pt-BR"/>
        </w:rPr>
      </w:pPr>
      <w:r w:rsidRPr="00A30E72">
        <w:rPr>
          <w:rFonts w:ascii="Times New Roman" w:eastAsia="Times New Roman" w:hAnsi="Times New Roman" w:cs="Times New Roman"/>
          <w:b/>
          <w:sz w:val="24"/>
          <w:szCs w:val="24"/>
          <w:lang w:eastAsia="pt-BR"/>
        </w:rPr>
        <w:t>DEAR White People</w:t>
      </w:r>
      <w:r w:rsidRPr="00052A2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Filme. </w:t>
      </w:r>
      <w:r w:rsidRPr="00052A23">
        <w:rPr>
          <w:rFonts w:ascii="Times New Roman" w:eastAsia="Times New Roman" w:hAnsi="Times New Roman" w:cs="Times New Roman"/>
          <w:sz w:val="24"/>
          <w:szCs w:val="24"/>
          <w:lang w:eastAsia="pt-BR"/>
        </w:rPr>
        <w:t>Direção</w:t>
      </w:r>
      <w:r>
        <w:rPr>
          <w:rFonts w:ascii="Times New Roman" w:eastAsia="Times New Roman" w:hAnsi="Times New Roman" w:cs="Times New Roman"/>
          <w:sz w:val="24"/>
          <w:szCs w:val="24"/>
          <w:lang w:eastAsia="pt-BR"/>
        </w:rPr>
        <w:t xml:space="preserve"> e Roteiro</w:t>
      </w:r>
      <w:r w:rsidRPr="00052A23">
        <w:rPr>
          <w:rFonts w:ascii="Times New Roman" w:eastAsia="Times New Roman" w:hAnsi="Times New Roman" w:cs="Times New Roman"/>
          <w:sz w:val="24"/>
          <w:szCs w:val="24"/>
          <w:lang w:eastAsia="pt-BR"/>
        </w:rPr>
        <w:t>: Justin Simien. USA:</w:t>
      </w:r>
      <w:r w:rsidRPr="00052A23">
        <w:rPr>
          <w:rFonts w:ascii="Times New Roman" w:hAnsi="Times New Roman" w:cs="Times New Roman"/>
          <w:color w:val="333333"/>
          <w:sz w:val="24"/>
          <w:szCs w:val="24"/>
          <w:lang w:val="en"/>
        </w:rPr>
        <w:t xml:space="preserve"> Roadside Attractions, </w:t>
      </w:r>
      <w:r w:rsidRPr="00052A23">
        <w:rPr>
          <w:rFonts w:ascii="Times New Roman" w:eastAsia="Times New Roman" w:hAnsi="Times New Roman" w:cs="Times New Roman"/>
          <w:sz w:val="24"/>
          <w:szCs w:val="24"/>
          <w:lang w:eastAsia="pt-BR"/>
        </w:rPr>
        <w:t>2014</w:t>
      </w:r>
      <w:r>
        <w:rPr>
          <w:rFonts w:ascii="Times New Roman" w:eastAsia="Times New Roman" w:hAnsi="Times New Roman" w:cs="Times New Roman"/>
          <w:sz w:val="24"/>
          <w:szCs w:val="24"/>
          <w:lang w:eastAsia="pt-BR"/>
        </w:rPr>
        <w:t>.</w:t>
      </w:r>
      <w:r w:rsidRPr="00052A2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052A23">
        <w:rPr>
          <w:rFonts w:ascii="Times New Roman" w:eastAsia="Times New Roman" w:hAnsi="Times New Roman" w:cs="Times New Roman"/>
          <w:sz w:val="24"/>
          <w:szCs w:val="24"/>
          <w:lang w:eastAsia="pt-BR"/>
        </w:rPr>
        <w:t>108 min</w:t>
      </w:r>
      <w:r>
        <w:rPr>
          <w:rFonts w:ascii="Times New Roman" w:eastAsia="Times New Roman" w:hAnsi="Times New Roman" w:cs="Times New Roman"/>
          <w:sz w:val="24"/>
          <w:szCs w:val="24"/>
          <w:lang w:eastAsia="pt-BR"/>
        </w:rPr>
        <w:t>).</w:t>
      </w:r>
    </w:p>
    <w:p w:rsidR="00A30E72" w:rsidRDefault="00A30E72" w:rsidP="00A30E72">
      <w:pPr>
        <w:spacing w:after="0" w:line="240" w:lineRule="auto"/>
        <w:jc w:val="both"/>
        <w:rPr>
          <w:rFonts w:ascii="Times New Roman" w:eastAsia="Times New Roman" w:hAnsi="Times New Roman" w:cs="Times New Roman"/>
          <w:b/>
          <w:sz w:val="24"/>
          <w:szCs w:val="24"/>
          <w:lang w:eastAsia="pt-BR"/>
        </w:rPr>
      </w:pPr>
    </w:p>
    <w:p w:rsidR="00A30E72" w:rsidRPr="00A30E72" w:rsidRDefault="00A30E72" w:rsidP="00A30E72">
      <w:pPr>
        <w:spacing w:after="0" w:line="240" w:lineRule="auto"/>
        <w:jc w:val="both"/>
        <w:rPr>
          <w:rFonts w:ascii="Times New Roman" w:eastAsia="Times New Roman" w:hAnsi="Times New Roman" w:cs="Times New Roman"/>
          <w:sz w:val="24"/>
          <w:szCs w:val="24"/>
          <w:lang w:eastAsia="pt-BR"/>
        </w:rPr>
      </w:pPr>
      <w:r w:rsidRPr="00A30E72">
        <w:rPr>
          <w:rFonts w:ascii="Times New Roman" w:eastAsia="Times New Roman" w:hAnsi="Times New Roman" w:cs="Times New Roman"/>
          <w:b/>
          <w:sz w:val="24"/>
          <w:szCs w:val="24"/>
          <w:lang w:eastAsia="pt-BR"/>
        </w:rPr>
        <w:t>DEAR White People</w:t>
      </w:r>
      <w:r>
        <w:rPr>
          <w:rFonts w:ascii="Times New Roman" w:eastAsia="Times New Roman" w:hAnsi="Times New Roman" w:cs="Times New Roman"/>
          <w:sz w:val="24"/>
          <w:szCs w:val="24"/>
          <w:lang w:eastAsia="pt-BR"/>
        </w:rPr>
        <w:t>. Webseries. Direção: Tina Mabry; Barry Jenkins; Charlie McDowell. Roteiro: Justin Simien. USA: Lionsgate Television, 2017. (1 temp. 10 Ep. 300 min).</w:t>
      </w:r>
    </w:p>
    <w:p w:rsidR="00A30E72" w:rsidRDefault="00A30E72" w:rsidP="00787287">
      <w:pPr>
        <w:spacing w:after="0" w:line="240" w:lineRule="auto"/>
        <w:jc w:val="both"/>
        <w:rPr>
          <w:rFonts w:ascii="Times New Roman" w:hAnsi="Times New Roman" w:cs="Times New Roman"/>
          <w:color w:val="111111"/>
          <w:sz w:val="24"/>
          <w:szCs w:val="24"/>
        </w:rPr>
      </w:pPr>
    </w:p>
    <w:p w:rsidR="00851E65" w:rsidRDefault="00851E65" w:rsidP="00787287">
      <w:pPr>
        <w:spacing w:after="0" w:line="240" w:lineRule="auto"/>
        <w:jc w:val="both"/>
        <w:rPr>
          <w:rFonts w:ascii="Times New Roman" w:hAnsi="Times New Roman" w:cs="Times New Roman"/>
          <w:sz w:val="24"/>
          <w:szCs w:val="24"/>
        </w:rPr>
      </w:pPr>
      <w:r w:rsidRPr="00D4485D">
        <w:rPr>
          <w:rFonts w:ascii="Times New Roman" w:hAnsi="Times New Roman" w:cs="Times New Roman"/>
          <w:sz w:val="24"/>
          <w:szCs w:val="24"/>
        </w:rPr>
        <w:t xml:space="preserve">FERREIRA, Aparecida de Jesus. </w:t>
      </w:r>
      <w:r w:rsidRPr="00D4485D">
        <w:rPr>
          <w:rFonts w:ascii="Times New Roman" w:hAnsi="Times New Roman" w:cs="Times New Roman"/>
          <w:b/>
          <w:sz w:val="24"/>
          <w:szCs w:val="24"/>
        </w:rPr>
        <w:t>Educação antirracista e práticas em sala de aula</w:t>
      </w:r>
      <w:r w:rsidRPr="00D4485D">
        <w:rPr>
          <w:rFonts w:ascii="Times New Roman" w:hAnsi="Times New Roman" w:cs="Times New Roman"/>
          <w:sz w:val="24"/>
          <w:szCs w:val="24"/>
        </w:rPr>
        <w:t>: uma questão de formação de professores. Ver. Educ. Públ. Cuiabá. v. 21 n. 46. maio/ago., 2012. (p. 275-288).</w:t>
      </w:r>
    </w:p>
    <w:p w:rsidR="00851E65" w:rsidRDefault="00851E65" w:rsidP="00787287">
      <w:pPr>
        <w:spacing w:after="0" w:line="240" w:lineRule="auto"/>
        <w:jc w:val="both"/>
        <w:rPr>
          <w:rFonts w:ascii="Times New Roman" w:hAnsi="Times New Roman" w:cs="Times New Roman"/>
          <w:color w:val="111111"/>
          <w:sz w:val="24"/>
          <w:szCs w:val="24"/>
        </w:rPr>
      </w:pPr>
    </w:p>
    <w:p w:rsidR="00787287" w:rsidRPr="00787287" w:rsidRDefault="00787287" w:rsidP="00787287">
      <w:pPr>
        <w:spacing w:after="0" w:line="240" w:lineRule="auto"/>
        <w:jc w:val="both"/>
        <w:rPr>
          <w:rFonts w:ascii="Times New Roman" w:hAnsi="Times New Roman" w:cs="Times New Roman"/>
          <w:sz w:val="24"/>
          <w:szCs w:val="24"/>
        </w:rPr>
      </w:pPr>
      <w:r w:rsidRPr="00787287">
        <w:rPr>
          <w:rFonts w:ascii="Times New Roman" w:hAnsi="Times New Roman" w:cs="Times New Roman"/>
          <w:color w:val="111111"/>
          <w:sz w:val="24"/>
          <w:szCs w:val="24"/>
        </w:rPr>
        <w:lastRenderedPageBreak/>
        <w:t xml:space="preserve">FREIRE, Gilberto. </w:t>
      </w:r>
      <w:r w:rsidRPr="00787287">
        <w:rPr>
          <w:rFonts w:ascii="Times New Roman" w:hAnsi="Times New Roman" w:cs="Times New Roman"/>
          <w:b/>
          <w:bCs/>
          <w:color w:val="111111"/>
          <w:sz w:val="24"/>
          <w:szCs w:val="24"/>
        </w:rPr>
        <w:t>Casa-grande &amp; Senzala</w:t>
      </w:r>
      <w:r w:rsidRPr="00787287">
        <w:rPr>
          <w:rFonts w:ascii="Times New Roman" w:hAnsi="Times New Roman" w:cs="Times New Roman"/>
          <w:color w:val="111111"/>
          <w:sz w:val="24"/>
          <w:szCs w:val="24"/>
        </w:rPr>
        <w:t>: formação da família brasileira sob o regime da economia patriarcal I. 48. ed. Global: São Paulo,</w:t>
      </w:r>
      <w:r w:rsidRPr="00787287">
        <w:rPr>
          <w:rFonts w:ascii="Times New Roman" w:hAnsi="Times New Roman" w:cs="Times New Roman"/>
          <w:sz w:val="24"/>
          <w:szCs w:val="24"/>
        </w:rPr>
        <w:t xml:space="preserve"> 2003.</w:t>
      </w:r>
    </w:p>
    <w:p w:rsidR="00787287" w:rsidRDefault="00787287" w:rsidP="00787287">
      <w:pPr>
        <w:spacing w:after="0" w:line="240" w:lineRule="auto"/>
        <w:jc w:val="both"/>
        <w:rPr>
          <w:rFonts w:ascii="Times New Roman" w:hAnsi="Times New Roman" w:cs="Times New Roman"/>
          <w:color w:val="111111"/>
          <w:sz w:val="24"/>
          <w:szCs w:val="24"/>
        </w:rPr>
      </w:pPr>
    </w:p>
    <w:p w:rsidR="00787287" w:rsidRPr="00787287" w:rsidRDefault="00787287" w:rsidP="00787287">
      <w:pPr>
        <w:spacing w:after="0" w:line="240" w:lineRule="auto"/>
        <w:jc w:val="both"/>
        <w:rPr>
          <w:rFonts w:ascii="Times New Roman" w:hAnsi="Times New Roman" w:cs="Times New Roman"/>
          <w:color w:val="111111"/>
          <w:sz w:val="24"/>
          <w:szCs w:val="24"/>
        </w:rPr>
      </w:pPr>
      <w:r w:rsidRPr="00787287">
        <w:rPr>
          <w:rFonts w:ascii="Times New Roman" w:hAnsi="Times New Roman" w:cs="Times New Roman"/>
          <w:color w:val="111111"/>
          <w:sz w:val="24"/>
          <w:szCs w:val="24"/>
        </w:rPr>
        <w:t xml:space="preserve">GOES, Fernanda Lira; SILVA, Tatiana Dias Silva. (Org.). </w:t>
      </w:r>
      <w:r w:rsidRPr="00787287">
        <w:rPr>
          <w:rFonts w:ascii="Times New Roman" w:hAnsi="Times New Roman" w:cs="Times New Roman"/>
          <w:b/>
          <w:bCs/>
          <w:color w:val="111111"/>
          <w:sz w:val="24"/>
          <w:szCs w:val="24"/>
        </w:rPr>
        <w:t>Igualdade racial no Brasil</w:t>
      </w:r>
      <w:r w:rsidRPr="00787287">
        <w:rPr>
          <w:rFonts w:ascii="Times New Roman" w:hAnsi="Times New Roman" w:cs="Times New Roman"/>
          <w:color w:val="111111"/>
          <w:sz w:val="24"/>
          <w:szCs w:val="24"/>
        </w:rPr>
        <w:t>: reflexões no Ano Internacional dos Afrodescendentes. Brasília: Ipea, 2013.</w:t>
      </w:r>
    </w:p>
    <w:p w:rsidR="00787287" w:rsidRDefault="00787287" w:rsidP="00787287">
      <w:pPr>
        <w:spacing w:after="0" w:line="240" w:lineRule="auto"/>
        <w:jc w:val="both"/>
        <w:rPr>
          <w:rFonts w:ascii="Times New Roman" w:eastAsia="Times New Roman" w:hAnsi="Times New Roman" w:cs="Times New Roman"/>
          <w:sz w:val="24"/>
          <w:szCs w:val="24"/>
          <w:lang w:eastAsia="pt-BR"/>
        </w:rPr>
      </w:pPr>
    </w:p>
    <w:p w:rsidR="00787287" w:rsidRPr="00787287" w:rsidRDefault="00787287" w:rsidP="00787287">
      <w:pPr>
        <w:spacing w:after="0" w:line="240" w:lineRule="auto"/>
        <w:jc w:val="both"/>
        <w:rPr>
          <w:rFonts w:ascii="Times New Roman" w:eastAsia="Times New Roman" w:hAnsi="Times New Roman" w:cs="Times New Roman"/>
          <w:sz w:val="24"/>
          <w:szCs w:val="24"/>
          <w:lang w:eastAsia="pt-BR"/>
        </w:rPr>
      </w:pPr>
      <w:r w:rsidRPr="00787287">
        <w:rPr>
          <w:rFonts w:ascii="Times New Roman" w:eastAsia="Times New Roman" w:hAnsi="Times New Roman" w:cs="Times New Roman"/>
          <w:sz w:val="24"/>
          <w:szCs w:val="24"/>
          <w:lang w:eastAsia="pt-BR"/>
        </w:rPr>
        <w:t xml:space="preserve">GOMES, Nilma Lino. (Org.). </w:t>
      </w:r>
      <w:r w:rsidRPr="00787287">
        <w:rPr>
          <w:rFonts w:ascii="Times New Roman" w:eastAsia="Times New Roman" w:hAnsi="Times New Roman" w:cs="Times New Roman"/>
          <w:b/>
          <w:sz w:val="24"/>
          <w:szCs w:val="24"/>
          <w:lang w:eastAsia="pt-BR"/>
        </w:rPr>
        <w:t>Educação anti-racista</w:t>
      </w:r>
      <w:r w:rsidRPr="00787287">
        <w:rPr>
          <w:rFonts w:ascii="Times New Roman" w:eastAsia="Times New Roman" w:hAnsi="Times New Roman" w:cs="Times New Roman"/>
          <w:sz w:val="24"/>
          <w:szCs w:val="24"/>
          <w:lang w:eastAsia="pt-BR"/>
        </w:rPr>
        <w:t>: abertos pela lei federal nº 10.639/03. Brasília: Ministério de Educação, Secretaria de Educação Continuada, Alfabetização e Diversidade, 2005.</w:t>
      </w:r>
    </w:p>
    <w:p w:rsidR="00787287" w:rsidRDefault="00787287" w:rsidP="00787287">
      <w:pPr>
        <w:spacing w:after="0" w:line="240" w:lineRule="auto"/>
        <w:jc w:val="both"/>
        <w:rPr>
          <w:rFonts w:ascii="Times New Roman" w:hAnsi="Times New Roman" w:cs="Times New Roman"/>
          <w:color w:val="111111"/>
          <w:sz w:val="24"/>
          <w:szCs w:val="24"/>
        </w:rPr>
      </w:pPr>
    </w:p>
    <w:p w:rsidR="00787287" w:rsidRPr="00787287" w:rsidRDefault="00787287" w:rsidP="00787287">
      <w:pPr>
        <w:spacing w:after="0" w:line="240" w:lineRule="auto"/>
        <w:jc w:val="both"/>
        <w:rPr>
          <w:rFonts w:ascii="Times New Roman" w:hAnsi="Times New Roman" w:cs="Times New Roman"/>
          <w:color w:val="111111"/>
          <w:sz w:val="24"/>
          <w:szCs w:val="24"/>
        </w:rPr>
      </w:pPr>
      <w:r w:rsidRPr="00787287">
        <w:rPr>
          <w:rFonts w:ascii="Times New Roman" w:hAnsi="Times New Roman" w:cs="Times New Roman"/>
          <w:color w:val="111111"/>
          <w:sz w:val="24"/>
          <w:szCs w:val="24"/>
        </w:rPr>
        <w:t xml:space="preserve">Instituto de Pesquisa Econômica Aplicada et. al. </w:t>
      </w:r>
      <w:r w:rsidRPr="00787287">
        <w:rPr>
          <w:rFonts w:ascii="Times New Roman" w:hAnsi="Times New Roman" w:cs="Times New Roman"/>
          <w:b/>
          <w:bCs/>
          <w:color w:val="111111"/>
          <w:sz w:val="24"/>
          <w:szCs w:val="24"/>
        </w:rPr>
        <w:t>Retrato das desigualdades de gênero e raça</w:t>
      </w:r>
      <w:r w:rsidRPr="00787287">
        <w:rPr>
          <w:rFonts w:ascii="Times New Roman" w:hAnsi="Times New Roman" w:cs="Times New Roman"/>
          <w:color w:val="111111"/>
          <w:sz w:val="24"/>
          <w:szCs w:val="24"/>
        </w:rPr>
        <w:t xml:space="preserve">. </w:t>
      </w:r>
      <w:r w:rsidRPr="00787287">
        <w:rPr>
          <w:rFonts w:ascii="Times New Roman" w:hAnsi="Times New Roman" w:cs="Times New Roman"/>
          <w:color w:val="111111"/>
          <w:sz w:val="24"/>
          <w:szCs w:val="24"/>
          <w:lang w:val="it-IT"/>
        </w:rPr>
        <w:t>4. ed. Brasília: Ipea, 2011.</w:t>
      </w:r>
    </w:p>
    <w:p w:rsidR="00787287" w:rsidRDefault="00787287" w:rsidP="00787287">
      <w:pPr>
        <w:shd w:val="clear" w:color="auto" w:fill="FFFFFF"/>
        <w:spacing w:after="0" w:line="240" w:lineRule="auto"/>
        <w:jc w:val="both"/>
        <w:outlineLvl w:val="2"/>
        <w:rPr>
          <w:rFonts w:ascii="Times New Roman" w:eastAsia="Times New Roman" w:hAnsi="Times New Roman" w:cs="Times New Roman"/>
          <w:iCs/>
          <w:sz w:val="24"/>
          <w:szCs w:val="24"/>
        </w:rPr>
      </w:pPr>
    </w:p>
    <w:p w:rsidR="00787287" w:rsidRPr="00787287" w:rsidRDefault="00787287" w:rsidP="00787287">
      <w:pPr>
        <w:shd w:val="clear" w:color="auto" w:fill="FFFFFF"/>
        <w:spacing w:after="0" w:line="240" w:lineRule="auto"/>
        <w:jc w:val="both"/>
        <w:outlineLvl w:val="2"/>
        <w:rPr>
          <w:rFonts w:ascii="Times New Roman" w:eastAsia="Times New Roman" w:hAnsi="Times New Roman" w:cs="Times New Roman"/>
          <w:bCs/>
          <w:sz w:val="24"/>
          <w:szCs w:val="24"/>
        </w:rPr>
      </w:pPr>
      <w:r w:rsidRPr="00787287">
        <w:rPr>
          <w:rFonts w:ascii="Times New Roman" w:eastAsia="Times New Roman" w:hAnsi="Times New Roman" w:cs="Times New Roman"/>
          <w:iCs/>
          <w:sz w:val="24"/>
          <w:szCs w:val="24"/>
        </w:rPr>
        <w:t xml:space="preserve">MARIUZZO, Patrícia. </w:t>
      </w:r>
      <w:r w:rsidRPr="00787287">
        <w:rPr>
          <w:rFonts w:ascii="Times New Roman" w:eastAsia="Times New Roman" w:hAnsi="Times New Roman" w:cs="Times New Roman"/>
          <w:b/>
          <w:bCs/>
          <w:sz w:val="24"/>
          <w:szCs w:val="24"/>
        </w:rPr>
        <w:t>Atlas do comércio transatlântico de escravos</w:t>
      </w:r>
      <w:r w:rsidRPr="00787287">
        <w:rPr>
          <w:rFonts w:ascii="Times New Roman" w:eastAsia="Times New Roman" w:hAnsi="Times New Roman" w:cs="Times New Roman"/>
          <w:bCs/>
          <w:sz w:val="24"/>
          <w:szCs w:val="24"/>
        </w:rPr>
        <w:t xml:space="preserve">. Ciência e Cultura, São Paulo, Vol. 63, N.1. Jan. 2011. </w:t>
      </w:r>
      <w:r w:rsidRPr="00787287">
        <w:rPr>
          <w:rFonts w:ascii="Times New Roman" w:eastAsia="Times New Roman" w:hAnsi="Times New Roman" w:cs="Times New Roman"/>
          <w:sz w:val="24"/>
          <w:szCs w:val="24"/>
        </w:rPr>
        <w:t>ISSN 2317-6660.</w:t>
      </w:r>
    </w:p>
    <w:p w:rsidR="00787287" w:rsidRDefault="00787287" w:rsidP="00787287">
      <w:pPr>
        <w:autoSpaceDE w:val="0"/>
        <w:autoSpaceDN w:val="0"/>
        <w:adjustRightInd w:val="0"/>
        <w:spacing w:after="0" w:line="240" w:lineRule="auto"/>
        <w:jc w:val="both"/>
        <w:rPr>
          <w:rFonts w:ascii="Times New Roman" w:hAnsi="Times New Roman" w:cs="Times New Roman"/>
          <w:color w:val="111111"/>
          <w:sz w:val="24"/>
          <w:szCs w:val="24"/>
        </w:rPr>
      </w:pPr>
    </w:p>
    <w:p w:rsidR="00787287" w:rsidRPr="00787287" w:rsidRDefault="00787287" w:rsidP="00787287">
      <w:pPr>
        <w:autoSpaceDE w:val="0"/>
        <w:autoSpaceDN w:val="0"/>
        <w:adjustRightInd w:val="0"/>
        <w:spacing w:after="0" w:line="240" w:lineRule="auto"/>
        <w:jc w:val="both"/>
        <w:rPr>
          <w:rFonts w:ascii="Times New Roman" w:hAnsi="Times New Roman" w:cs="Times New Roman"/>
          <w:sz w:val="24"/>
          <w:szCs w:val="24"/>
        </w:rPr>
      </w:pPr>
      <w:r w:rsidRPr="00787287">
        <w:rPr>
          <w:rFonts w:ascii="Times New Roman" w:hAnsi="Times New Roman" w:cs="Times New Roman"/>
          <w:color w:val="111111"/>
          <w:sz w:val="24"/>
          <w:szCs w:val="24"/>
        </w:rPr>
        <w:t xml:space="preserve">MUNANGA, Kabengele (org.). </w:t>
      </w:r>
      <w:r w:rsidRPr="00787287">
        <w:rPr>
          <w:rFonts w:ascii="Times New Roman" w:hAnsi="Times New Roman" w:cs="Times New Roman"/>
          <w:b/>
          <w:color w:val="111111"/>
          <w:sz w:val="24"/>
          <w:szCs w:val="24"/>
        </w:rPr>
        <w:t>Superando o Racismos na Escola</w:t>
      </w:r>
      <w:r w:rsidRPr="00787287">
        <w:rPr>
          <w:rFonts w:ascii="Times New Roman" w:hAnsi="Times New Roman" w:cs="Times New Roman"/>
          <w:color w:val="111111"/>
          <w:sz w:val="24"/>
          <w:szCs w:val="24"/>
        </w:rPr>
        <w:t xml:space="preserve">. 2. ed. </w:t>
      </w:r>
      <w:r w:rsidRPr="00787287">
        <w:rPr>
          <w:rFonts w:ascii="Times New Roman" w:hAnsi="Times New Roman" w:cs="Times New Roman"/>
          <w:sz w:val="24"/>
          <w:szCs w:val="24"/>
        </w:rPr>
        <w:t>Brasília: Ministério da Educação, Secretaria de Educação Continuada, Alfabetização e Diversidade, 2005.</w:t>
      </w:r>
      <w:r w:rsidRPr="00787287">
        <w:rPr>
          <w:rFonts w:ascii="Times New Roman" w:hAnsi="Times New Roman" w:cs="Times New Roman"/>
          <w:color w:val="111111"/>
          <w:sz w:val="24"/>
          <w:szCs w:val="24"/>
        </w:rPr>
        <w:t xml:space="preserve">  </w:t>
      </w:r>
    </w:p>
    <w:p w:rsidR="00787287" w:rsidRDefault="00787287" w:rsidP="00787287">
      <w:pPr>
        <w:spacing w:after="0" w:line="240" w:lineRule="auto"/>
        <w:jc w:val="both"/>
        <w:rPr>
          <w:rFonts w:ascii="Times New Roman" w:hAnsi="Times New Roman" w:cs="Times New Roman"/>
          <w:color w:val="111111"/>
          <w:sz w:val="24"/>
          <w:szCs w:val="24"/>
        </w:rPr>
      </w:pPr>
    </w:p>
    <w:p w:rsidR="00787287" w:rsidRPr="00787287" w:rsidRDefault="00787287" w:rsidP="00787287">
      <w:pPr>
        <w:spacing w:after="0" w:line="240" w:lineRule="auto"/>
        <w:jc w:val="both"/>
        <w:rPr>
          <w:rFonts w:ascii="Times New Roman" w:hAnsi="Times New Roman" w:cs="Times New Roman"/>
          <w:color w:val="111111"/>
          <w:sz w:val="24"/>
          <w:szCs w:val="24"/>
        </w:rPr>
      </w:pPr>
      <w:r w:rsidRPr="00787287">
        <w:rPr>
          <w:rFonts w:ascii="Times New Roman" w:hAnsi="Times New Roman" w:cs="Times New Roman"/>
          <w:color w:val="111111"/>
          <w:sz w:val="24"/>
          <w:szCs w:val="24"/>
        </w:rPr>
        <w:t xml:space="preserve">MUNANGA, Kabengele. </w:t>
      </w:r>
      <w:r w:rsidRPr="00787287">
        <w:rPr>
          <w:rFonts w:ascii="Times New Roman" w:hAnsi="Times New Roman" w:cs="Times New Roman"/>
          <w:b/>
          <w:bCs/>
          <w:color w:val="111111"/>
          <w:sz w:val="24"/>
          <w:szCs w:val="24"/>
        </w:rPr>
        <w:t>Algumas considerações sobre “raça”, ação afirmativa e identidade negra no Brasil</w:t>
      </w:r>
      <w:r w:rsidRPr="00787287">
        <w:rPr>
          <w:rFonts w:ascii="Times New Roman" w:hAnsi="Times New Roman" w:cs="Times New Roman"/>
          <w:color w:val="111111"/>
          <w:sz w:val="24"/>
          <w:szCs w:val="24"/>
        </w:rPr>
        <w:t>: fundamentos antropológicos. REVISTA USP, São Paulo, n.68, p. 46-57, dezembro/fevereiro 2005-2006.</w:t>
      </w:r>
    </w:p>
    <w:p w:rsidR="00787287" w:rsidRDefault="00787287" w:rsidP="00787287">
      <w:pPr>
        <w:spacing w:after="0" w:line="240" w:lineRule="auto"/>
        <w:jc w:val="both"/>
        <w:rPr>
          <w:rFonts w:ascii="Times New Roman" w:eastAsia="Times New Roman" w:hAnsi="Times New Roman" w:cs="Times New Roman"/>
          <w:sz w:val="24"/>
          <w:szCs w:val="24"/>
          <w:lang w:eastAsia="pt-BR"/>
        </w:rPr>
      </w:pPr>
    </w:p>
    <w:p w:rsidR="00787287" w:rsidRPr="00787287" w:rsidRDefault="00787287" w:rsidP="00787287">
      <w:pPr>
        <w:spacing w:after="0" w:line="240" w:lineRule="auto"/>
        <w:jc w:val="both"/>
        <w:rPr>
          <w:rFonts w:ascii="Times New Roman" w:eastAsia="Times New Roman" w:hAnsi="Times New Roman" w:cs="Times New Roman"/>
          <w:sz w:val="24"/>
          <w:szCs w:val="24"/>
          <w:lang w:eastAsia="pt-BR"/>
        </w:rPr>
      </w:pPr>
      <w:r w:rsidRPr="00787287">
        <w:rPr>
          <w:rFonts w:ascii="Times New Roman" w:eastAsia="Times New Roman" w:hAnsi="Times New Roman" w:cs="Times New Roman"/>
          <w:sz w:val="24"/>
          <w:szCs w:val="24"/>
          <w:lang w:eastAsia="pt-BR"/>
        </w:rPr>
        <w:t xml:space="preserve">PEREIRA, Amilcar Araujo; MONTEIRO, Ana Maria (org.). </w:t>
      </w:r>
      <w:r w:rsidRPr="00787287">
        <w:rPr>
          <w:rFonts w:ascii="Times New Roman" w:eastAsia="Times New Roman" w:hAnsi="Times New Roman" w:cs="Times New Roman"/>
          <w:b/>
          <w:sz w:val="24"/>
          <w:szCs w:val="24"/>
          <w:lang w:eastAsia="pt-BR"/>
        </w:rPr>
        <w:t>Ensino de história e cultura afro-brasileiras e indígenas</w:t>
      </w:r>
      <w:r w:rsidRPr="00787287">
        <w:rPr>
          <w:rFonts w:ascii="Times New Roman" w:eastAsia="Times New Roman" w:hAnsi="Times New Roman" w:cs="Times New Roman"/>
          <w:sz w:val="24"/>
          <w:szCs w:val="24"/>
          <w:lang w:eastAsia="pt-BR"/>
        </w:rPr>
        <w:t>. Rio de Janeiro: Pallas, 2013.</w:t>
      </w:r>
    </w:p>
    <w:p w:rsidR="00787287" w:rsidRDefault="00787287" w:rsidP="00787287">
      <w:pPr>
        <w:spacing w:after="0" w:line="240" w:lineRule="auto"/>
        <w:jc w:val="both"/>
        <w:rPr>
          <w:rFonts w:ascii="Times New Roman" w:hAnsi="Times New Roman" w:cs="Times New Roman"/>
          <w:color w:val="111111"/>
          <w:sz w:val="24"/>
          <w:szCs w:val="24"/>
        </w:rPr>
      </w:pPr>
    </w:p>
    <w:p w:rsidR="00787287" w:rsidRPr="00787287" w:rsidRDefault="00787287" w:rsidP="00787287">
      <w:pPr>
        <w:spacing w:after="0" w:line="240" w:lineRule="auto"/>
        <w:jc w:val="both"/>
        <w:rPr>
          <w:rFonts w:ascii="Times New Roman" w:hAnsi="Times New Roman" w:cs="Times New Roman"/>
          <w:color w:val="111111"/>
          <w:sz w:val="24"/>
          <w:szCs w:val="24"/>
        </w:rPr>
      </w:pPr>
      <w:r w:rsidRPr="00787287">
        <w:rPr>
          <w:rFonts w:ascii="Times New Roman" w:hAnsi="Times New Roman" w:cs="Times New Roman"/>
          <w:color w:val="111111"/>
          <w:sz w:val="24"/>
          <w:szCs w:val="24"/>
        </w:rPr>
        <w:t xml:space="preserve">RIBEIRO, Darcy. </w:t>
      </w:r>
      <w:r w:rsidRPr="00787287">
        <w:rPr>
          <w:rFonts w:ascii="Times New Roman" w:hAnsi="Times New Roman" w:cs="Times New Roman"/>
          <w:b/>
          <w:bCs/>
          <w:color w:val="111111"/>
          <w:sz w:val="24"/>
          <w:szCs w:val="24"/>
        </w:rPr>
        <w:t>O Povo Brasileiro</w:t>
      </w:r>
      <w:r w:rsidRPr="00787287">
        <w:rPr>
          <w:rFonts w:ascii="Times New Roman" w:hAnsi="Times New Roman" w:cs="Times New Roman"/>
          <w:color w:val="111111"/>
          <w:sz w:val="24"/>
          <w:szCs w:val="24"/>
        </w:rPr>
        <w:t>: A formação e o sentido do Brasil. 2. ed. São Paulo:  Companhia das Letras, 2006.</w:t>
      </w:r>
    </w:p>
    <w:p w:rsidR="00787287" w:rsidRDefault="00787287" w:rsidP="00787287">
      <w:pPr>
        <w:spacing w:after="0" w:line="240" w:lineRule="auto"/>
        <w:jc w:val="both"/>
        <w:rPr>
          <w:rFonts w:ascii="Times New Roman" w:eastAsia="Times New Roman" w:hAnsi="Times New Roman" w:cs="Times New Roman"/>
          <w:sz w:val="24"/>
          <w:szCs w:val="24"/>
          <w:lang w:eastAsia="pt-BR"/>
        </w:rPr>
      </w:pPr>
    </w:p>
    <w:p w:rsidR="00787287" w:rsidRDefault="00787287" w:rsidP="00787287">
      <w:pPr>
        <w:spacing w:after="0" w:line="240" w:lineRule="auto"/>
        <w:jc w:val="both"/>
        <w:rPr>
          <w:rFonts w:ascii="Times New Roman" w:eastAsia="Times New Roman" w:hAnsi="Times New Roman" w:cs="Times New Roman"/>
          <w:sz w:val="24"/>
          <w:szCs w:val="24"/>
          <w:lang w:eastAsia="pt-BR"/>
        </w:rPr>
      </w:pPr>
      <w:r w:rsidRPr="00787287">
        <w:rPr>
          <w:rFonts w:ascii="Times New Roman" w:eastAsia="Times New Roman" w:hAnsi="Times New Roman" w:cs="Times New Roman"/>
          <w:sz w:val="24"/>
          <w:szCs w:val="24"/>
          <w:lang w:eastAsia="pt-BR"/>
        </w:rPr>
        <w:t xml:space="preserve">DIJK, Van (org.). </w:t>
      </w:r>
      <w:r w:rsidRPr="00787287">
        <w:rPr>
          <w:rFonts w:ascii="Times New Roman" w:eastAsia="Times New Roman" w:hAnsi="Times New Roman" w:cs="Times New Roman"/>
          <w:b/>
          <w:sz w:val="24"/>
          <w:szCs w:val="24"/>
          <w:lang w:eastAsia="pt-BR"/>
        </w:rPr>
        <w:t>Racismo e discurso na América Latina</w:t>
      </w:r>
      <w:r w:rsidRPr="00787287">
        <w:rPr>
          <w:rFonts w:ascii="Times New Roman" w:eastAsia="Times New Roman" w:hAnsi="Times New Roman" w:cs="Times New Roman"/>
          <w:sz w:val="24"/>
          <w:szCs w:val="24"/>
          <w:lang w:eastAsia="pt-BR"/>
        </w:rPr>
        <w:t>. São Paulo: Contexto, 2013.</w:t>
      </w:r>
    </w:p>
    <w:p w:rsidR="00787287" w:rsidRDefault="00787287" w:rsidP="00787287">
      <w:pPr>
        <w:spacing w:after="0" w:line="240" w:lineRule="auto"/>
        <w:jc w:val="both"/>
        <w:rPr>
          <w:rFonts w:ascii="Times New Roman" w:eastAsia="Times New Roman" w:hAnsi="Times New Roman" w:cs="Times New Roman"/>
          <w:sz w:val="24"/>
          <w:szCs w:val="24"/>
          <w:lang w:eastAsia="pt-BR"/>
        </w:rPr>
      </w:pPr>
    </w:p>
    <w:p w:rsidR="00787287" w:rsidRPr="00013FA0" w:rsidRDefault="00787287" w:rsidP="00787287">
      <w:pPr>
        <w:spacing w:after="0" w:line="240" w:lineRule="auto"/>
        <w:jc w:val="both"/>
        <w:rPr>
          <w:rFonts w:ascii="Times New Roman" w:eastAsia="Times New Roman" w:hAnsi="Times New Roman" w:cs="Times New Roman"/>
          <w:sz w:val="24"/>
          <w:szCs w:val="24"/>
          <w:lang w:eastAsia="pt-BR"/>
        </w:rPr>
      </w:pPr>
    </w:p>
    <w:sectPr w:rsidR="00787287" w:rsidRPr="00013FA0" w:rsidSect="000D457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2B9" w:rsidRDefault="00A102B9" w:rsidP="000D4571">
      <w:pPr>
        <w:spacing w:after="0" w:line="240" w:lineRule="auto"/>
      </w:pPr>
      <w:r>
        <w:separator/>
      </w:r>
    </w:p>
  </w:endnote>
  <w:endnote w:type="continuationSeparator" w:id="0">
    <w:p w:rsidR="00A102B9" w:rsidRDefault="00A102B9" w:rsidP="000D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313478"/>
      <w:docPartObj>
        <w:docPartGallery w:val="Page Numbers (Bottom of Page)"/>
        <w:docPartUnique/>
      </w:docPartObj>
    </w:sdtPr>
    <w:sdtEndPr/>
    <w:sdtContent>
      <w:p w:rsidR="00684F3E" w:rsidRDefault="00684F3E">
        <w:pPr>
          <w:pStyle w:val="Rodap"/>
          <w:jc w:val="right"/>
        </w:pPr>
        <w:r>
          <w:fldChar w:fldCharType="begin"/>
        </w:r>
        <w:r>
          <w:instrText>PAGE   \* MERGEFORMAT</w:instrText>
        </w:r>
        <w:r>
          <w:fldChar w:fldCharType="separate"/>
        </w:r>
        <w:r w:rsidR="00743C35">
          <w:rPr>
            <w:noProof/>
          </w:rPr>
          <w:t>2</w:t>
        </w:r>
        <w:r>
          <w:rPr>
            <w:noProof/>
          </w:rPr>
          <w:fldChar w:fldCharType="end"/>
        </w:r>
      </w:p>
    </w:sdtContent>
  </w:sdt>
  <w:p w:rsidR="00684F3E" w:rsidRDefault="00684F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2B9" w:rsidRDefault="00A102B9" w:rsidP="000D4571">
      <w:pPr>
        <w:spacing w:after="0" w:line="240" w:lineRule="auto"/>
      </w:pPr>
      <w:r>
        <w:separator/>
      </w:r>
    </w:p>
  </w:footnote>
  <w:footnote w:type="continuationSeparator" w:id="0">
    <w:p w:rsidR="00A102B9" w:rsidRDefault="00A102B9" w:rsidP="000D4571">
      <w:pPr>
        <w:spacing w:after="0" w:line="240" w:lineRule="auto"/>
      </w:pPr>
      <w:r>
        <w:continuationSeparator/>
      </w:r>
    </w:p>
  </w:footnote>
  <w:footnote w:id="1">
    <w:p w:rsidR="00684F3E" w:rsidRPr="00226DAA" w:rsidRDefault="00684F3E" w:rsidP="005D3BFF">
      <w:pPr>
        <w:pStyle w:val="Textodenotaderodap"/>
        <w:jc w:val="both"/>
        <w:rPr>
          <w:rFonts w:ascii="Times New Roman" w:hAnsi="Times New Roman" w:cs="Times New Roman"/>
        </w:rPr>
      </w:pPr>
      <w:r w:rsidRPr="00226DAA">
        <w:rPr>
          <w:rStyle w:val="Refdenotaderodap"/>
          <w:rFonts w:ascii="Times New Roman" w:hAnsi="Times New Roman" w:cs="Times New Roman"/>
        </w:rPr>
        <w:footnoteRef/>
      </w:r>
      <w:r w:rsidRPr="00226DAA">
        <w:rPr>
          <w:rFonts w:ascii="Times New Roman" w:hAnsi="Times New Roman" w:cs="Times New Roman"/>
        </w:rPr>
        <w:t xml:space="preserve"> Licenciada em Letras Português, pela Universidade Federal do Acre - UFAC (2017), participante no Projeto de Extensão “Em favor da aplicabilidade da lei 10.639/03 na Educação Básica”.</w:t>
      </w:r>
    </w:p>
  </w:footnote>
  <w:footnote w:id="2">
    <w:p w:rsidR="00684F3E" w:rsidRPr="00226DAA" w:rsidRDefault="00684F3E" w:rsidP="00753A27">
      <w:pPr>
        <w:pStyle w:val="Textodenotaderodap"/>
        <w:jc w:val="both"/>
        <w:rPr>
          <w:rFonts w:ascii="Times New Roman" w:hAnsi="Times New Roman" w:cs="Times New Roman"/>
        </w:rPr>
      </w:pPr>
      <w:r w:rsidRPr="00226DAA">
        <w:rPr>
          <w:rStyle w:val="Refdenotaderodap"/>
          <w:rFonts w:ascii="Times New Roman" w:hAnsi="Times New Roman" w:cs="Times New Roman"/>
        </w:rPr>
        <w:footnoteRef/>
      </w:r>
      <w:r w:rsidRPr="00226DAA">
        <w:rPr>
          <w:rFonts w:ascii="Times New Roman" w:hAnsi="Times New Roman" w:cs="Times New Roman"/>
        </w:rPr>
        <w:t xml:space="preserve"> Profa. Me. da Universidade Federal do Acre – UFAC. Coordenadora do Observatório de Discriminação Racial do Estado do Acre e do Projeto de Extensão “Em favor da aplicabilidade da lei 10.639/03 na Educação Básica”.</w:t>
      </w:r>
    </w:p>
  </w:footnote>
  <w:footnote w:id="3">
    <w:p w:rsidR="00684F3E" w:rsidRDefault="00684F3E" w:rsidP="003A320A">
      <w:pPr>
        <w:pStyle w:val="Textodenotaderodap"/>
        <w:jc w:val="both"/>
      </w:pPr>
      <w:r>
        <w:rPr>
          <w:rStyle w:val="Refdenotaderodap"/>
        </w:rPr>
        <w:footnoteRef/>
      </w:r>
      <w:r>
        <w:t xml:space="preserve"> </w:t>
      </w:r>
      <w:r w:rsidRPr="003A320A">
        <w:rPr>
          <w:rFonts w:ascii="Times New Roman" w:hAnsi="Times New Roman" w:cs="Times New Roman"/>
        </w:rPr>
        <w:t>Quando uma pessoa branca se “fantasia” como negra, colocando traços fenotípicos e culturais</w:t>
      </w:r>
      <w:r>
        <w:rPr>
          <w:rFonts w:ascii="Times New Roman" w:hAnsi="Times New Roman" w:cs="Times New Roman"/>
        </w:rPr>
        <w:t xml:space="preserve"> dos negros</w:t>
      </w:r>
      <w:r w:rsidRPr="003A320A">
        <w:rPr>
          <w:rFonts w:ascii="Times New Roman" w:hAnsi="Times New Roman" w:cs="Times New Roman"/>
        </w:rPr>
        <w:t xml:space="preserve"> de maneira pejorativa.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675A3A"/>
    <w:multiLevelType w:val="multilevel"/>
    <w:tmpl w:val="736E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57"/>
    <w:rsid w:val="00013FA0"/>
    <w:rsid w:val="00016596"/>
    <w:rsid w:val="000364AF"/>
    <w:rsid w:val="00052A23"/>
    <w:rsid w:val="000607F2"/>
    <w:rsid w:val="000610EB"/>
    <w:rsid w:val="00066B9E"/>
    <w:rsid w:val="0007670A"/>
    <w:rsid w:val="00081DEC"/>
    <w:rsid w:val="000902F1"/>
    <w:rsid w:val="000A5413"/>
    <w:rsid w:val="000D4571"/>
    <w:rsid w:val="000F16DC"/>
    <w:rsid w:val="001151F8"/>
    <w:rsid w:val="0012015F"/>
    <w:rsid w:val="00136EF2"/>
    <w:rsid w:val="0016242D"/>
    <w:rsid w:val="00170A40"/>
    <w:rsid w:val="00174DA4"/>
    <w:rsid w:val="001B7BA1"/>
    <w:rsid w:val="001F498A"/>
    <w:rsid w:val="0020776C"/>
    <w:rsid w:val="002138A0"/>
    <w:rsid w:val="00220D6B"/>
    <w:rsid w:val="00221712"/>
    <w:rsid w:val="00226DAA"/>
    <w:rsid w:val="00234DA4"/>
    <w:rsid w:val="00252FCB"/>
    <w:rsid w:val="0027478E"/>
    <w:rsid w:val="002A2E34"/>
    <w:rsid w:val="002A3A61"/>
    <w:rsid w:val="002C1DE9"/>
    <w:rsid w:val="002C3057"/>
    <w:rsid w:val="002E6A61"/>
    <w:rsid w:val="00303FB2"/>
    <w:rsid w:val="003253EA"/>
    <w:rsid w:val="00342FEA"/>
    <w:rsid w:val="00356D9A"/>
    <w:rsid w:val="0035785A"/>
    <w:rsid w:val="0036545B"/>
    <w:rsid w:val="00367D70"/>
    <w:rsid w:val="003869B2"/>
    <w:rsid w:val="00397DD0"/>
    <w:rsid w:val="003A0E4C"/>
    <w:rsid w:val="003A320A"/>
    <w:rsid w:val="003D30AF"/>
    <w:rsid w:val="003E5910"/>
    <w:rsid w:val="003F361C"/>
    <w:rsid w:val="003F3D80"/>
    <w:rsid w:val="004124C2"/>
    <w:rsid w:val="00422C06"/>
    <w:rsid w:val="0042317A"/>
    <w:rsid w:val="00443D64"/>
    <w:rsid w:val="00451B48"/>
    <w:rsid w:val="004523E9"/>
    <w:rsid w:val="00465917"/>
    <w:rsid w:val="00466642"/>
    <w:rsid w:val="00467B79"/>
    <w:rsid w:val="004876A4"/>
    <w:rsid w:val="004B1EAF"/>
    <w:rsid w:val="004D31CA"/>
    <w:rsid w:val="00502018"/>
    <w:rsid w:val="005029BE"/>
    <w:rsid w:val="0051773F"/>
    <w:rsid w:val="00520C23"/>
    <w:rsid w:val="00527E57"/>
    <w:rsid w:val="00532047"/>
    <w:rsid w:val="0053439D"/>
    <w:rsid w:val="00540563"/>
    <w:rsid w:val="00562A38"/>
    <w:rsid w:val="005839E1"/>
    <w:rsid w:val="00583D78"/>
    <w:rsid w:val="0058423F"/>
    <w:rsid w:val="00584E9C"/>
    <w:rsid w:val="00594DC6"/>
    <w:rsid w:val="005B767E"/>
    <w:rsid w:val="005D3BFF"/>
    <w:rsid w:val="006036F3"/>
    <w:rsid w:val="00625926"/>
    <w:rsid w:val="0064239B"/>
    <w:rsid w:val="006452F3"/>
    <w:rsid w:val="00645C8F"/>
    <w:rsid w:val="00684F3E"/>
    <w:rsid w:val="00690CC6"/>
    <w:rsid w:val="00694EC8"/>
    <w:rsid w:val="006A4B93"/>
    <w:rsid w:val="006A72FB"/>
    <w:rsid w:val="006C508C"/>
    <w:rsid w:val="006C671A"/>
    <w:rsid w:val="006D6134"/>
    <w:rsid w:val="006E69F0"/>
    <w:rsid w:val="006F1B7B"/>
    <w:rsid w:val="006F6952"/>
    <w:rsid w:val="00703E29"/>
    <w:rsid w:val="00720809"/>
    <w:rsid w:val="00723084"/>
    <w:rsid w:val="00727419"/>
    <w:rsid w:val="00727BE4"/>
    <w:rsid w:val="00743C35"/>
    <w:rsid w:val="007515B6"/>
    <w:rsid w:val="00753A27"/>
    <w:rsid w:val="0077186C"/>
    <w:rsid w:val="00787287"/>
    <w:rsid w:val="007A2CAB"/>
    <w:rsid w:val="007E2192"/>
    <w:rsid w:val="007F0F95"/>
    <w:rsid w:val="00800745"/>
    <w:rsid w:val="00816126"/>
    <w:rsid w:val="00823522"/>
    <w:rsid w:val="00823ABD"/>
    <w:rsid w:val="00824D73"/>
    <w:rsid w:val="00846D1B"/>
    <w:rsid w:val="00851E65"/>
    <w:rsid w:val="00853002"/>
    <w:rsid w:val="00860F00"/>
    <w:rsid w:val="00861F91"/>
    <w:rsid w:val="00873AC1"/>
    <w:rsid w:val="008A6B11"/>
    <w:rsid w:val="008C063B"/>
    <w:rsid w:val="008D1094"/>
    <w:rsid w:val="008E0778"/>
    <w:rsid w:val="008E2735"/>
    <w:rsid w:val="008F2CE8"/>
    <w:rsid w:val="0090139B"/>
    <w:rsid w:val="00903F77"/>
    <w:rsid w:val="00905538"/>
    <w:rsid w:val="00912C80"/>
    <w:rsid w:val="0091423D"/>
    <w:rsid w:val="0092030B"/>
    <w:rsid w:val="0092689F"/>
    <w:rsid w:val="00937DBC"/>
    <w:rsid w:val="00941179"/>
    <w:rsid w:val="00947C4D"/>
    <w:rsid w:val="00992CC5"/>
    <w:rsid w:val="00997788"/>
    <w:rsid w:val="009B02C6"/>
    <w:rsid w:val="009E6FC6"/>
    <w:rsid w:val="009E7DDD"/>
    <w:rsid w:val="00A07F3A"/>
    <w:rsid w:val="00A102B9"/>
    <w:rsid w:val="00A128A1"/>
    <w:rsid w:val="00A25C52"/>
    <w:rsid w:val="00A30E72"/>
    <w:rsid w:val="00A5326F"/>
    <w:rsid w:val="00A55F29"/>
    <w:rsid w:val="00A67875"/>
    <w:rsid w:val="00A803ED"/>
    <w:rsid w:val="00AF369E"/>
    <w:rsid w:val="00B03EE8"/>
    <w:rsid w:val="00B22933"/>
    <w:rsid w:val="00B35469"/>
    <w:rsid w:val="00B36EE0"/>
    <w:rsid w:val="00B47727"/>
    <w:rsid w:val="00B50ADB"/>
    <w:rsid w:val="00B6210D"/>
    <w:rsid w:val="00BA61CB"/>
    <w:rsid w:val="00BB528B"/>
    <w:rsid w:val="00BD0C0C"/>
    <w:rsid w:val="00BF2E8F"/>
    <w:rsid w:val="00C03633"/>
    <w:rsid w:val="00C03F74"/>
    <w:rsid w:val="00C30BE9"/>
    <w:rsid w:val="00C3290D"/>
    <w:rsid w:val="00C372F5"/>
    <w:rsid w:val="00C461A6"/>
    <w:rsid w:val="00C703A7"/>
    <w:rsid w:val="00C71AD1"/>
    <w:rsid w:val="00C751AE"/>
    <w:rsid w:val="00C92D73"/>
    <w:rsid w:val="00CA6020"/>
    <w:rsid w:val="00CA6410"/>
    <w:rsid w:val="00CC21F3"/>
    <w:rsid w:val="00CD7D64"/>
    <w:rsid w:val="00D0651C"/>
    <w:rsid w:val="00D07731"/>
    <w:rsid w:val="00D12E28"/>
    <w:rsid w:val="00D46524"/>
    <w:rsid w:val="00D5157E"/>
    <w:rsid w:val="00D51D46"/>
    <w:rsid w:val="00D524D5"/>
    <w:rsid w:val="00D560E4"/>
    <w:rsid w:val="00D625A7"/>
    <w:rsid w:val="00D6540E"/>
    <w:rsid w:val="00D82231"/>
    <w:rsid w:val="00D834F8"/>
    <w:rsid w:val="00D838DB"/>
    <w:rsid w:val="00DA119A"/>
    <w:rsid w:val="00DB4CB0"/>
    <w:rsid w:val="00DC2541"/>
    <w:rsid w:val="00DE7F8A"/>
    <w:rsid w:val="00DF528C"/>
    <w:rsid w:val="00E36409"/>
    <w:rsid w:val="00E47C75"/>
    <w:rsid w:val="00E47CD4"/>
    <w:rsid w:val="00E60F97"/>
    <w:rsid w:val="00E61513"/>
    <w:rsid w:val="00E640C8"/>
    <w:rsid w:val="00E829AB"/>
    <w:rsid w:val="00E84B96"/>
    <w:rsid w:val="00E969DA"/>
    <w:rsid w:val="00E97DD4"/>
    <w:rsid w:val="00EA2C2A"/>
    <w:rsid w:val="00EB5849"/>
    <w:rsid w:val="00EC7B45"/>
    <w:rsid w:val="00F221EA"/>
    <w:rsid w:val="00F45000"/>
    <w:rsid w:val="00F54778"/>
    <w:rsid w:val="00F57A0F"/>
    <w:rsid w:val="00F67734"/>
    <w:rsid w:val="00F86D6A"/>
    <w:rsid w:val="00F96E47"/>
    <w:rsid w:val="00FF120E"/>
    <w:rsid w:val="00FF3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E4A92-1312-411A-BCC0-54CAE16D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E5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45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4571"/>
  </w:style>
  <w:style w:type="paragraph" w:styleId="Rodap">
    <w:name w:val="footer"/>
    <w:basedOn w:val="Normal"/>
    <w:link w:val="RodapChar"/>
    <w:uiPriority w:val="99"/>
    <w:unhideWhenUsed/>
    <w:rsid w:val="000D4571"/>
    <w:pPr>
      <w:tabs>
        <w:tab w:val="center" w:pos="4252"/>
        <w:tab w:val="right" w:pos="8504"/>
      </w:tabs>
      <w:spacing w:after="0" w:line="240" w:lineRule="auto"/>
    </w:pPr>
  </w:style>
  <w:style w:type="character" w:customStyle="1" w:styleId="RodapChar">
    <w:name w:val="Rodapé Char"/>
    <w:basedOn w:val="Fontepargpadro"/>
    <w:link w:val="Rodap"/>
    <w:uiPriority w:val="99"/>
    <w:rsid w:val="000D4571"/>
  </w:style>
  <w:style w:type="paragraph" w:styleId="Textodenotaderodap">
    <w:name w:val="footnote text"/>
    <w:basedOn w:val="Normal"/>
    <w:link w:val="TextodenotaderodapChar"/>
    <w:uiPriority w:val="99"/>
    <w:semiHidden/>
    <w:unhideWhenUsed/>
    <w:rsid w:val="00D51D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1D46"/>
    <w:rPr>
      <w:sz w:val="20"/>
      <w:szCs w:val="20"/>
    </w:rPr>
  </w:style>
  <w:style w:type="character" w:styleId="Refdenotaderodap">
    <w:name w:val="footnote reference"/>
    <w:basedOn w:val="Fontepargpadro"/>
    <w:uiPriority w:val="99"/>
    <w:semiHidden/>
    <w:unhideWhenUsed/>
    <w:rsid w:val="00D51D46"/>
    <w:rPr>
      <w:vertAlign w:val="superscript"/>
    </w:rPr>
  </w:style>
  <w:style w:type="character" w:styleId="Hyperlink">
    <w:name w:val="Hyperlink"/>
    <w:basedOn w:val="Fontepargpadro"/>
    <w:uiPriority w:val="99"/>
    <w:unhideWhenUsed/>
    <w:rsid w:val="00B62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3269">
      <w:bodyDiv w:val="1"/>
      <w:marLeft w:val="0"/>
      <w:marRight w:val="0"/>
      <w:marTop w:val="0"/>
      <w:marBottom w:val="0"/>
      <w:divBdr>
        <w:top w:val="none" w:sz="0" w:space="0" w:color="auto"/>
        <w:left w:val="none" w:sz="0" w:space="0" w:color="auto"/>
        <w:bottom w:val="none" w:sz="0" w:space="0" w:color="auto"/>
        <w:right w:val="none" w:sz="0" w:space="0" w:color="auto"/>
      </w:divBdr>
      <w:divsChild>
        <w:div w:id="1049569233">
          <w:marLeft w:val="0"/>
          <w:marRight w:val="0"/>
          <w:marTop w:val="0"/>
          <w:marBottom w:val="0"/>
          <w:divBdr>
            <w:top w:val="none" w:sz="0" w:space="0" w:color="auto"/>
            <w:left w:val="none" w:sz="0" w:space="0" w:color="auto"/>
            <w:bottom w:val="none" w:sz="0" w:space="0" w:color="auto"/>
            <w:right w:val="none" w:sz="0" w:space="0" w:color="auto"/>
          </w:divBdr>
          <w:divsChild>
            <w:div w:id="1363942837">
              <w:marLeft w:val="0"/>
              <w:marRight w:val="0"/>
              <w:marTop w:val="0"/>
              <w:marBottom w:val="0"/>
              <w:divBdr>
                <w:top w:val="none" w:sz="0" w:space="0" w:color="auto"/>
                <w:left w:val="none" w:sz="0" w:space="0" w:color="auto"/>
                <w:bottom w:val="none" w:sz="0" w:space="0" w:color="auto"/>
                <w:right w:val="none" w:sz="0" w:space="0" w:color="auto"/>
              </w:divBdr>
              <w:divsChild>
                <w:div w:id="555895041">
                  <w:marLeft w:val="0"/>
                  <w:marRight w:val="0"/>
                  <w:marTop w:val="0"/>
                  <w:marBottom w:val="0"/>
                  <w:divBdr>
                    <w:top w:val="none" w:sz="0" w:space="0" w:color="auto"/>
                    <w:left w:val="none" w:sz="0" w:space="0" w:color="auto"/>
                    <w:bottom w:val="none" w:sz="0" w:space="0" w:color="auto"/>
                    <w:right w:val="none" w:sz="0" w:space="0" w:color="auto"/>
                  </w:divBdr>
                  <w:divsChild>
                    <w:div w:id="1178731835">
                      <w:marLeft w:val="0"/>
                      <w:marRight w:val="0"/>
                      <w:marTop w:val="0"/>
                      <w:marBottom w:val="0"/>
                      <w:divBdr>
                        <w:top w:val="none" w:sz="0" w:space="0" w:color="auto"/>
                        <w:left w:val="none" w:sz="0" w:space="0" w:color="auto"/>
                        <w:bottom w:val="none" w:sz="0" w:space="0" w:color="auto"/>
                        <w:right w:val="none" w:sz="0" w:space="0" w:color="auto"/>
                      </w:divBdr>
                      <w:divsChild>
                        <w:div w:id="1653945409">
                          <w:marLeft w:val="0"/>
                          <w:marRight w:val="0"/>
                          <w:marTop w:val="0"/>
                          <w:marBottom w:val="0"/>
                          <w:divBdr>
                            <w:top w:val="none" w:sz="0" w:space="0" w:color="auto"/>
                            <w:left w:val="none" w:sz="0" w:space="0" w:color="auto"/>
                            <w:bottom w:val="none" w:sz="0" w:space="0" w:color="auto"/>
                            <w:right w:val="none" w:sz="0" w:space="0" w:color="auto"/>
                          </w:divBdr>
                          <w:divsChild>
                            <w:div w:id="658777266">
                              <w:marLeft w:val="0"/>
                              <w:marRight w:val="0"/>
                              <w:marTop w:val="0"/>
                              <w:marBottom w:val="0"/>
                              <w:divBdr>
                                <w:top w:val="none" w:sz="0" w:space="0" w:color="auto"/>
                                <w:left w:val="none" w:sz="0" w:space="0" w:color="auto"/>
                                <w:bottom w:val="none" w:sz="0" w:space="0" w:color="auto"/>
                                <w:right w:val="none" w:sz="0" w:space="0" w:color="auto"/>
                              </w:divBdr>
                              <w:divsChild>
                                <w:div w:id="404567632">
                                  <w:marLeft w:val="0"/>
                                  <w:marRight w:val="0"/>
                                  <w:marTop w:val="0"/>
                                  <w:marBottom w:val="0"/>
                                  <w:divBdr>
                                    <w:top w:val="none" w:sz="0" w:space="0" w:color="auto"/>
                                    <w:left w:val="none" w:sz="0" w:space="0" w:color="auto"/>
                                    <w:bottom w:val="none" w:sz="0" w:space="0" w:color="auto"/>
                                    <w:right w:val="none" w:sz="0" w:space="0" w:color="auto"/>
                                  </w:divBdr>
                                  <w:divsChild>
                                    <w:div w:id="534082252">
                                      <w:marLeft w:val="60"/>
                                      <w:marRight w:val="0"/>
                                      <w:marTop w:val="0"/>
                                      <w:marBottom w:val="0"/>
                                      <w:divBdr>
                                        <w:top w:val="none" w:sz="0" w:space="0" w:color="auto"/>
                                        <w:left w:val="none" w:sz="0" w:space="0" w:color="auto"/>
                                        <w:bottom w:val="none" w:sz="0" w:space="0" w:color="auto"/>
                                        <w:right w:val="none" w:sz="0" w:space="0" w:color="auto"/>
                                      </w:divBdr>
                                      <w:divsChild>
                                        <w:div w:id="1749762527">
                                          <w:marLeft w:val="0"/>
                                          <w:marRight w:val="0"/>
                                          <w:marTop w:val="0"/>
                                          <w:marBottom w:val="0"/>
                                          <w:divBdr>
                                            <w:top w:val="none" w:sz="0" w:space="0" w:color="auto"/>
                                            <w:left w:val="none" w:sz="0" w:space="0" w:color="auto"/>
                                            <w:bottom w:val="none" w:sz="0" w:space="0" w:color="auto"/>
                                            <w:right w:val="none" w:sz="0" w:space="0" w:color="auto"/>
                                          </w:divBdr>
                                          <w:divsChild>
                                            <w:div w:id="1300921429">
                                              <w:marLeft w:val="0"/>
                                              <w:marRight w:val="0"/>
                                              <w:marTop w:val="0"/>
                                              <w:marBottom w:val="120"/>
                                              <w:divBdr>
                                                <w:top w:val="single" w:sz="6" w:space="0" w:color="F5F5F5"/>
                                                <w:left w:val="single" w:sz="6" w:space="0" w:color="F5F5F5"/>
                                                <w:bottom w:val="single" w:sz="6" w:space="0" w:color="F5F5F5"/>
                                                <w:right w:val="single" w:sz="6" w:space="0" w:color="F5F5F5"/>
                                              </w:divBdr>
                                              <w:divsChild>
                                                <w:div w:id="1393306666">
                                                  <w:marLeft w:val="0"/>
                                                  <w:marRight w:val="0"/>
                                                  <w:marTop w:val="0"/>
                                                  <w:marBottom w:val="0"/>
                                                  <w:divBdr>
                                                    <w:top w:val="none" w:sz="0" w:space="0" w:color="auto"/>
                                                    <w:left w:val="none" w:sz="0" w:space="0" w:color="auto"/>
                                                    <w:bottom w:val="none" w:sz="0" w:space="0" w:color="auto"/>
                                                    <w:right w:val="none" w:sz="0" w:space="0" w:color="auto"/>
                                                  </w:divBdr>
                                                  <w:divsChild>
                                                    <w:div w:id="5293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6541255">
      <w:bodyDiv w:val="1"/>
      <w:marLeft w:val="0"/>
      <w:marRight w:val="0"/>
      <w:marTop w:val="0"/>
      <w:marBottom w:val="0"/>
      <w:divBdr>
        <w:top w:val="none" w:sz="0" w:space="0" w:color="auto"/>
        <w:left w:val="none" w:sz="0" w:space="0" w:color="auto"/>
        <w:bottom w:val="none" w:sz="0" w:space="0" w:color="auto"/>
        <w:right w:val="none" w:sz="0" w:space="0" w:color="auto"/>
      </w:divBdr>
    </w:div>
    <w:div w:id="811216679">
      <w:bodyDiv w:val="1"/>
      <w:marLeft w:val="0"/>
      <w:marRight w:val="0"/>
      <w:marTop w:val="0"/>
      <w:marBottom w:val="0"/>
      <w:divBdr>
        <w:top w:val="none" w:sz="0" w:space="0" w:color="auto"/>
        <w:left w:val="none" w:sz="0" w:space="0" w:color="auto"/>
        <w:bottom w:val="none" w:sz="0" w:space="0" w:color="auto"/>
        <w:right w:val="none" w:sz="0" w:space="0" w:color="auto"/>
      </w:divBdr>
    </w:div>
    <w:div w:id="1382440958">
      <w:bodyDiv w:val="1"/>
      <w:marLeft w:val="0"/>
      <w:marRight w:val="0"/>
      <w:marTop w:val="0"/>
      <w:marBottom w:val="0"/>
      <w:divBdr>
        <w:top w:val="none" w:sz="0" w:space="0" w:color="auto"/>
        <w:left w:val="none" w:sz="0" w:space="0" w:color="auto"/>
        <w:bottom w:val="none" w:sz="0" w:space="0" w:color="auto"/>
        <w:right w:val="none" w:sz="0" w:space="0" w:color="auto"/>
      </w:divBdr>
      <w:divsChild>
        <w:div w:id="620455959">
          <w:marLeft w:val="0"/>
          <w:marRight w:val="0"/>
          <w:marTop w:val="0"/>
          <w:marBottom w:val="0"/>
          <w:divBdr>
            <w:top w:val="none" w:sz="0" w:space="0" w:color="auto"/>
            <w:left w:val="none" w:sz="0" w:space="0" w:color="auto"/>
            <w:bottom w:val="none" w:sz="0" w:space="0" w:color="auto"/>
            <w:right w:val="none" w:sz="0" w:space="0" w:color="auto"/>
          </w:divBdr>
          <w:divsChild>
            <w:div w:id="778986347">
              <w:marLeft w:val="0"/>
              <w:marRight w:val="0"/>
              <w:marTop w:val="0"/>
              <w:marBottom w:val="0"/>
              <w:divBdr>
                <w:top w:val="none" w:sz="0" w:space="0" w:color="auto"/>
                <w:left w:val="none" w:sz="0" w:space="0" w:color="auto"/>
                <w:bottom w:val="none" w:sz="0" w:space="0" w:color="auto"/>
                <w:right w:val="none" w:sz="0" w:space="0" w:color="auto"/>
              </w:divBdr>
              <w:divsChild>
                <w:div w:id="869874203">
                  <w:marLeft w:val="0"/>
                  <w:marRight w:val="0"/>
                  <w:marTop w:val="0"/>
                  <w:marBottom w:val="0"/>
                  <w:divBdr>
                    <w:top w:val="none" w:sz="0" w:space="0" w:color="auto"/>
                    <w:left w:val="none" w:sz="0" w:space="0" w:color="auto"/>
                    <w:bottom w:val="none" w:sz="0" w:space="0" w:color="auto"/>
                    <w:right w:val="none" w:sz="0" w:space="0" w:color="auto"/>
                  </w:divBdr>
                  <w:divsChild>
                    <w:div w:id="430129888">
                      <w:marLeft w:val="0"/>
                      <w:marRight w:val="0"/>
                      <w:marTop w:val="0"/>
                      <w:marBottom w:val="0"/>
                      <w:divBdr>
                        <w:top w:val="none" w:sz="0" w:space="0" w:color="auto"/>
                        <w:left w:val="none" w:sz="0" w:space="0" w:color="auto"/>
                        <w:bottom w:val="none" w:sz="0" w:space="0" w:color="auto"/>
                        <w:right w:val="none" w:sz="0" w:space="0" w:color="auto"/>
                      </w:divBdr>
                      <w:divsChild>
                        <w:div w:id="1149320947">
                          <w:marLeft w:val="0"/>
                          <w:marRight w:val="0"/>
                          <w:marTop w:val="0"/>
                          <w:marBottom w:val="0"/>
                          <w:divBdr>
                            <w:top w:val="none" w:sz="0" w:space="0" w:color="auto"/>
                            <w:left w:val="none" w:sz="0" w:space="0" w:color="auto"/>
                            <w:bottom w:val="none" w:sz="0" w:space="0" w:color="auto"/>
                            <w:right w:val="none" w:sz="0" w:space="0" w:color="auto"/>
                          </w:divBdr>
                          <w:divsChild>
                            <w:div w:id="1712069883">
                              <w:marLeft w:val="0"/>
                              <w:marRight w:val="0"/>
                              <w:marTop w:val="0"/>
                              <w:marBottom w:val="0"/>
                              <w:divBdr>
                                <w:top w:val="none" w:sz="0" w:space="0" w:color="auto"/>
                                <w:left w:val="none" w:sz="0" w:space="0" w:color="auto"/>
                                <w:bottom w:val="none" w:sz="0" w:space="0" w:color="auto"/>
                                <w:right w:val="none" w:sz="0" w:space="0" w:color="auto"/>
                              </w:divBdr>
                            </w:div>
                            <w:div w:id="13153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4F20-C548-4704-8A7C-035BAE3F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6299</Words>
  <Characters>34016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 Queiroz da Silva</dc:creator>
  <cp:lastModifiedBy>UFAC</cp:lastModifiedBy>
  <cp:revision>2</cp:revision>
  <dcterms:created xsi:type="dcterms:W3CDTF">2017-10-01T01:57:00Z</dcterms:created>
  <dcterms:modified xsi:type="dcterms:W3CDTF">2017-10-01T01:57:00Z</dcterms:modified>
</cp:coreProperties>
</file>